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ayout w:type="fixed"/>
        <w:tblLook w:val="01E0" w:firstRow="1" w:lastRow="1" w:firstColumn="1" w:lastColumn="1" w:noHBand="0" w:noVBand="0"/>
      </w:tblPr>
      <w:tblGrid>
        <w:gridCol w:w="1702"/>
        <w:gridCol w:w="8080"/>
      </w:tblGrid>
      <w:tr w:rsidR="00F874A9" w:rsidRPr="0085764A" w:rsidTr="00F874A9">
        <w:tc>
          <w:tcPr>
            <w:tcW w:w="1702" w:type="dxa"/>
          </w:tcPr>
          <w:p w:rsidR="00F874A9" w:rsidRPr="0085764A" w:rsidRDefault="00F874A9" w:rsidP="0057538D">
            <w:pPr>
              <w:pStyle w:val="Header"/>
            </w:pPr>
          </w:p>
          <w:p w:rsidR="00F874A9" w:rsidRPr="0085764A" w:rsidRDefault="004610D1" w:rsidP="0057538D">
            <w:pPr>
              <w:pStyle w:val="Header"/>
            </w:pPr>
            <w:r>
              <w:rPr>
                <w:noProof/>
              </w:rPr>
              <w:pict>
                <v:line id="_x0000_s1028" style="position:absolute;z-index:251664384" from="56.8pt,60.05pt" to="473.05pt,60.05pt" strokeweight="4.5pt">
                  <v:stroke linestyle="thinThick"/>
                </v:line>
              </w:pict>
            </w:r>
          </w:p>
        </w:tc>
        <w:tc>
          <w:tcPr>
            <w:tcW w:w="8080" w:type="dxa"/>
          </w:tcPr>
          <w:p w:rsidR="00F874A9" w:rsidRPr="00051BAA" w:rsidRDefault="00F874A9" w:rsidP="0057538D">
            <w:pPr>
              <w:pStyle w:val="Header"/>
              <w:jc w:val="center"/>
              <w:rPr>
                <w:sz w:val="26"/>
                <w:szCs w:val="26"/>
              </w:rPr>
            </w:pPr>
            <w:r w:rsidRPr="00051BAA">
              <w:rPr>
                <w:sz w:val="26"/>
                <w:szCs w:val="26"/>
              </w:rPr>
              <w:t>YAYASAN WIDYA MANDALA SURABAYA</w:t>
            </w:r>
          </w:p>
          <w:p w:rsidR="00F874A9" w:rsidRPr="00051BAA" w:rsidRDefault="00F874A9" w:rsidP="0057538D">
            <w:pPr>
              <w:pStyle w:val="Header"/>
              <w:jc w:val="center"/>
              <w:rPr>
                <w:sz w:val="26"/>
                <w:szCs w:val="26"/>
              </w:rPr>
            </w:pPr>
            <w:r w:rsidRPr="00051BAA">
              <w:rPr>
                <w:sz w:val="26"/>
                <w:szCs w:val="26"/>
              </w:rPr>
              <w:t xml:space="preserve">UNIVERSITAS KATOLIK WIDYA MANDALA </w:t>
            </w:r>
            <w:r w:rsidR="0034093E" w:rsidRPr="00051BAA">
              <w:rPr>
                <w:sz w:val="26"/>
                <w:szCs w:val="26"/>
              </w:rPr>
              <w:t>SURABAYA</w:t>
            </w:r>
          </w:p>
          <w:p w:rsidR="0071609F" w:rsidRDefault="0071609F" w:rsidP="0071609F">
            <w:pPr>
              <w:pStyle w:val="Header"/>
              <w:jc w:val="center"/>
              <w:rPr>
                <w:b/>
                <w:sz w:val="28"/>
                <w:szCs w:val="26"/>
              </w:rPr>
            </w:pPr>
            <w:r>
              <w:rPr>
                <w:b/>
                <w:sz w:val="28"/>
                <w:szCs w:val="26"/>
              </w:rPr>
              <w:t>PROGRM STUDI D3 FARMASI</w:t>
            </w:r>
          </w:p>
          <w:p w:rsidR="00F874A9" w:rsidRPr="0085764A" w:rsidRDefault="00F874A9" w:rsidP="00F874A9">
            <w:pPr>
              <w:pStyle w:val="Heading3"/>
              <w:spacing w:before="0" w:beforeAutospacing="0" w:after="0" w:afterAutospacing="0"/>
              <w:jc w:val="center"/>
              <w:rPr>
                <w:sz w:val="18"/>
                <w:szCs w:val="18"/>
              </w:rPr>
            </w:pPr>
            <w:proofErr w:type="spellStart"/>
            <w:r w:rsidRPr="0085764A">
              <w:rPr>
                <w:b w:val="0"/>
                <w:bCs w:val="0"/>
                <w:sz w:val="18"/>
                <w:szCs w:val="18"/>
              </w:rPr>
              <w:t>Jalan</w:t>
            </w:r>
            <w:proofErr w:type="spellEnd"/>
            <w:r w:rsidRPr="0085764A">
              <w:rPr>
                <w:b w:val="0"/>
                <w:bCs w:val="0"/>
                <w:sz w:val="18"/>
                <w:szCs w:val="18"/>
              </w:rPr>
              <w:t xml:space="preserve"> </w:t>
            </w:r>
            <w:proofErr w:type="spellStart"/>
            <w:r w:rsidRPr="0085764A">
              <w:rPr>
                <w:b w:val="0"/>
                <w:bCs w:val="0"/>
                <w:sz w:val="18"/>
                <w:szCs w:val="18"/>
              </w:rPr>
              <w:t>Manggis</w:t>
            </w:r>
            <w:proofErr w:type="spellEnd"/>
            <w:r w:rsidRPr="0085764A">
              <w:rPr>
                <w:b w:val="0"/>
                <w:bCs w:val="0"/>
                <w:sz w:val="18"/>
                <w:szCs w:val="18"/>
              </w:rPr>
              <w:t xml:space="preserve"> No. 15-17 </w:t>
            </w:r>
            <w:proofErr w:type="spellStart"/>
            <w:r w:rsidRPr="0085764A">
              <w:rPr>
                <w:b w:val="0"/>
                <w:sz w:val="18"/>
                <w:szCs w:val="18"/>
              </w:rPr>
              <w:t>Madiun</w:t>
            </w:r>
            <w:proofErr w:type="spellEnd"/>
            <w:r w:rsidRPr="0085764A">
              <w:rPr>
                <w:b w:val="0"/>
                <w:sz w:val="18"/>
                <w:szCs w:val="18"/>
              </w:rPr>
              <w:t xml:space="preserve"> 63131,</w:t>
            </w:r>
            <w:r w:rsidRPr="0085764A">
              <w:rPr>
                <w:sz w:val="18"/>
                <w:szCs w:val="18"/>
              </w:rPr>
              <w:t xml:space="preserve"> </w:t>
            </w:r>
            <w:proofErr w:type="spellStart"/>
            <w:r w:rsidRPr="0085764A">
              <w:rPr>
                <w:b w:val="0"/>
                <w:bCs w:val="0"/>
                <w:sz w:val="18"/>
                <w:szCs w:val="18"/>
              </w:rPr>
              <w:t>Telp</w:t>
            </w:r>
            <w:proofErr w:type="spellEnd"/>
            <w:r w:rsidRPr="0085764A">
              <w:rPr>
                <w:b w:val="0"/>
                <w:bCs w:val="0"/>
                <w:sz w:val="18"/>
                <w:szCs w:val="18"/>
              </w:rPr>
              <w:t>. (0351) 453328, 463311, 453167</w:t>
            </w:r>
          </w:p>
          <w:p w:rsidR="00F874A9" w:rsidRPr="0085764A" w:rsidRDefault="004610D1" w:rsidP="00F874A9">
            <w:pPr>
              <w:pStyle w:val="Header"/>
              <w:jc w:val="center"/>
              <w:rPr>
                <w:sz w:val="18"/>
                <w:szCs w:val="18"/>
              </w:rPr>
            </w:pPr>
            <w:hyperlink r:id="rId9" w:history="1">
              <w:r w:rsidR="00F874A9" w:rsidRPr="0085764A">
                <w:rPr>
                  <w:rStyle w:val="Hyperlink"/>
                  <w:bCs/>
                  <w:sz w:val="18"/>
                  <w:szCs w:val="18"/>
                </w:rPr>
                <w:t>http://www.widyamandala.ac.id</w:t>
              </w:r>
            </w:hyperlink>
            <w:r w:rsidR="00F874A9" w:rsidRPr="0085764A">
              <w:rPr>
                <w:bCs/>
                <w:sz w:val="18"/>
                <w:szCs w:val="18"/>
              </w:rPr>
              <w:t xml:space="preserve">     E-mail : universitas@widyamandala.ac.id</w:t>
            </w:r>
          </w:p>
          <w:p w:rsidR="00F874A9" w:rsidRPr="0085764A" w:rsidRDefault="00F874A9" w:rsidP="0057538D">
            <w:pPr>
              <w:pStyle w:val="Header"/>
              <w:jc w:val="center"/>
              <w:rPr>
                <w:sz w:val="22"/>
                <w:szCs w:val="22"/>
              </w:rPr>
            </w:pPr>
          </w:p>
        </w:tc>
      </w:tr>
    </w:tbl>
    <w:p w:rsidR="00F874A9" w:rsidRPr="0085764A" w:rsidRDefault="00F874A9">
      <w:pPr>
        <w:rPr>
          <w:rFonts w:ascii="Times New Roman" w:hAnsi="Times New Roman" w:cs="Times New Roman"/>
        </w:rPr>
      </w:pPr>
      <w:r w:rsidRPr="0085764A">
        <w:rPr>
          <w:rFonts w:ascii="Times New Roman" w:hAnsi="Times New Roman" w:cs="Times New Roman"/>
          <w:noProof/>
        </w:rPr>
        <w:drawing>
          <wp:anchor distT="0" distB="0" distL="114300" distR="114300" simplePos="0" relativeHeight="251661824" behindDoc="0" locked="0" layoutInCell="1" allowOverlap="1" wp14:anchorId="1BEE6145" wp14:editId="2316654A">
            <wp:simplePos x="0" y="0"/>
            <wp:positionH relativeFrom="column">
              <wp:posOffset>-215265</wp:posOffset>
            </wp:positionH>
            <wp:positionV relativeFrom="paragraph">
              <wp:posOffset>-1130631</wp:posOffset>
            </wp:positionV>
            <wp:extent cx="888365" cy="948055"/>
            <wp:effectExtent l="0" t="0" r="0" b="0"/>
            <wp:wrapNone/>
            <wp:docPr id="2" name="Picture 2" descr="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LOGO"/>
                    <pic:cNvPicPr>
                      <a:picLocks noChangeAspect="1" noChangeArrowheads="1"/>
                    </pic:cNvPicPr>
                  </pic:nvPicPr>
                  <pic:blipFill>
                    <a:blip r:embed="rId10" cstate="print"/>
                    <a:srcRect/>
                    <a:stretch>
                      <a:fillRect/>
                    </a:stretch>
                  </pic:blipFill>
                  <pic:spPr bwMode="auto">
                    <a:xfrm>
                      <a:off x="0" y="0"/>
                      <a:ext cx="888365" cy="948055"/>
                    </a:xfrm>
                    <a:prstGeom prst="rect">
                      <a:avLst/>
                    </a:prstGeom>
                    <a:noFill/>
                  </pic:spPr>
                </pic:pic>
              </a:graphicData>
            </a:graphic>
          </wp:anchor>
        </w:drawing>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02098E" w:rsidRPr="00F703D5" w:rsidTr="00446C15">
        <w:tc>
          <w:tcPr>
            <w:tcW w:w="9610" w:type="dxa"/>
          </w:tcPr>
          <w:p w:rsidR="0002098E" w:rsidRPr="00F703D5" w:rsidRDefault="00232C11">
            <w:pPr>
              <w:rPr>
                <w:rFonts w:ascii="Times New Roman" w:hAnsi="Times New Roman" w:cs="Times New Roman"/>
                <w:sz w:val="18"/>
                <w:szCs w:val="16"/>
              </w:rPr>
            </w:pPr>
            <w:r w:rsidRPr="00F703D5">
              <w:rPr>
                <w:rFonts w:ascii="Times New Roman" w:hAnsi="Times New Roman" w:cs="Times New Roman"/>
                <w:sz w:val="18"/>
                <w:szCs w:val="16"/>
              </w:rPr>
              <w:t xml:space="preserve">LAMPIRAN </w:t>
            </w:r>
            <w:r w:rsidR="0002098E" w:rsidRPr="00F703D5">
              <w:rPr>
                <w:rFonts w:ascii="Times New Roman" w:hAnsi="Times New Roman" w:cs="Times New Roman"/>
                <w:sz w:val="18"/>
                <w:szCs w:val="16"/>
              </w:rPr>
              <w:t>V</w:t>
            </w:r>
          </w:p>
          <w:p w:rsidR="0002098E" w:rsidRPr="00F703D5" w:rsidRDefault="0002098E">
            <w:pPr>
              <w:rPr>
                <w:rFonts w:ascii="Times New Roman" w:hAnsi="Times New Roman" w:cs="Times New Roman"/>
                <w:sz w:val="18"/>
                <w:szCs w:val="16"/>
              </w:rPr>
            </w:pPr>
            <w:r w:rsidRPr="00F703D5">
              <w:rPr>
                <w:rFonts w:ascii="Times New Roman" w:hAnsi="Times New Roman" w:cs="Times New Roman"/>
                <w:sz w:val="18"/>
                <w:szCs w:val="16"/>
              </w:rPr>
              <w:t xml:space="preserve">PERATURAN BERSAMA MENTERI PENDIDIKAN DAN KEBUDAYAAN DAN KEPALA BADAN KEPEGAWAIAN NEGARA </w:t>
            </w:r>
            <w:r w:rsidR="0093756B" w:rsidRPr="00F703D5">
              <w:rPr>
                <w:rFonts w:ascii="Times New Roman" w:hAnsi="Times New Roman" w:cs="Times New Roman"/>
                <w:sz w:val="18"/>
                <w:szCs w:val="16"/>
              </w:rPr>
              <w:t xml:space="preserve"> </w:t>
            </w:r>
            <w:r w:rsidRPr="00F703D5">
              <w:rPr>
                <w:rFonts w:ascii="Times New Roman" w:hAnsi="Times New Roman" w:cs="Times New Roman"/>
                <w:sz w:val="18"/>
                <w:szCs w:val="16"/>
              </w:rPr>
              <w:t>NOMOR: 4/VIII/PB/2014</w:t>
            </w:r>
            <w:r w:rsidR="0093756B" w:rsidRPr="00F703D5">
              <w:rPr>
                <w:rFonts w:ascii="Times New Roman" w:hAnsi="Times New Roman" w:cs="Times New Roman"/>
                <w:sz w:val="18"/>
                <w:szCs w:val="16"/>
              </w:rPr>
              <w:t xml:space="preserve"> DAN </w:t>
            </w:r>
            <w:r w:rsidRPr="00F703D5">
              <w:rPr>
                <w:rFonts w:ascii="Times New Roman" w:hAnsi="Times New Roman" w:cs="Times New Roman"/>
                <w:sz w:val="18"/>
                <w:szCs w:val="16"/>
              </w:rPr>
              <w:t>NOMOR: 24 TAHUN 2014</w:t>
            </w:r>
          </w:p>
          <w:p w:rsidR="0002098E" w:rsidRPr="00F703D5" w:rsidRDefault="0002098E">
            <w:pPr>
              <w:rPr>
                <w:rFonts w:ascii="Times New Roman" w:hAnsi="Times New Roman" w:cs="Times New Roman"/>
                <w:sz w:val="18"/>
                <w:szCs w:val="16"/>
              </w:rPr>
            </w:pPr>
            <w:r w:rsidRPr="00F703D5">
              <w:rPr>
                <w:rFonts w:ascii="Times New Roman" w:hAnsi="Times New Roman" w:cs="Times New Roman"/>
                <w:sz w:val="18"/>
                <w:szCs w:val="16"/>
              </w:rPr>
              <w:t>TENTANG</w:t>
            </w:r>
          </w:p>
          <w:p w:rsidR="0002098E" w:rsidRPr="00F703D5" w:rsidRDefault="0002098E">
            <w:pPr>
              <w:rPr>
                <w:rFonts w:ascii="Times New Roman" w:hAnsi="Times New Roman" w:cs="Times New Roman"/>
                <w:sz w:val="18"/>
                <w:szCs w:val="16"/>
              </w:rPr>
            </w:pPr>
            <w:r w:rsidRPr="00F703D5">
              <w:rPr>
                <w:rFonts w:ascii="Times New Roman" w:hAnsi="Times New Roman" w:cs="Times New Roman"/>
                <w:sz w:val="18"/>
                <w:szCs w:val="16"/>
              </w:rPr>
              <w:t>KETENTUAN PELAKSANAAN PERATURATURAN MENTERI PENDAYAGUNAAN APARATUR NEGARA DAN REFORMASI BIROKRASI NOMOR 17 TAHUN 2013, TENTANG JABATAN FUNGSIONAL DOSEN DAN ANGKA KREDITNYA, SEBAGAIMANA TELAH DIUBAH DENGAN PERATURAN MENTERI PENDAYAGUNAAN APARATUR NEGARA DAN REFORMASI BIROKRASI REPUBLIK INDONESIA NOMOR 46 TAHUN 2013.</w:t>
            </w:r>
          </w:p>
        </w:tc>
      </w:tr>
    </w:tbl>
    <w:p w:rsidR="00614126" w:rsidRPr="0085764A" w:rsidRDefault="00614126" w:rsidP="0002098E">
      <w:pPr>
        <w:jc w:val="center"/>
        <w:rPr>
          <w:rFonts w:ascii="Times New Roman" w:hAnsi="Times New Roman" w:cs="Times New Roman"/>
        </w:rPr>
      </w:pPr>
    </w:p>
    <w:p w:rsidR="0002098E" w:rsidRPr="0085764A" w:rsidRDefault="0002098E" w:rsidP="008C48B2">
      <w:pPr>
        <w:spacing w:line="240" w:lineRule="auto"/>
        <w:jc w:val="center"/>
        <w:rPr>
          <w:rFonts w:ascii="Times New Roman" w:hAnsi="Times New Roman" w:cs="Times New Roman"/>
          <w:b/>
          <w:sz w:val="18"/>
          <w:szCs w:val="20"/>
        </w:rPr>
      </w:pPr>
      <w:r w:rsidRPr="0085764A">
        <w:rPr>
          <w:rFonts w:ascii="Times New Roman" w:hAnsi="Times New Roman" w:cs="Times New Roman"/>
          <w:b/>
          <w:sz w:val="18"/>
          <w:szCs w:val="20"/>
        </w:rPr>
        <w:t>SURAT PERNYATAAN</w:t>
      </w:r>
    </w:p>
    <w:p w:rsidR="0002098E" w:rsidRPr="0085764A" w:rsidRDefault="00232C11" w:rsidP="008C48B2">
      <w:pPr>
        <w:spacing w:line="240" w:lineRule="auto"/>
        <w:jc w:val="center"/>
        <w:rPr>
          <w:rFonts w:ascii="Times New Roman" w:hAnsi="Times New Roman" w:cs="Times New Roman"/>
          <w:b/>
          <w:sz w:val="18"/>
          <w:szCs w:val="20"/>
        </w:rPr>
      </w:pPr>
      <w:r w:rsidRPr="0085764A">
        <w:rPr>
          <w:rFonts w:ascii="Times New Roman" w:hAnsi="Times New Roman" w:cs="Times New Roman"/>
          <w:b/>
          <w:sz w:val="18"/>
          <w:szCs w:val="20"/>
        </w:rPr>
        <w:t>MELAKSANAKAN PENELITIAN</w:t>
      </w:r>
    </w:p>
    <w:p w:rsidR="00B2001D" w:rsidRPr="0085764A" w:rsidRDefault="00B2001D" w:rsidP="008C48B2">
      <w:pPr>
        <w:spacing w:line="240" w:lineRule="auto"/>
        <w:jc w:val="center"/>
        <w:rPr>
          <w:rFonts w:ascii="Times New Roman" w:hAnsi="Times New Roman" w:cs="Times New Roman"/>
          <w:b/>
          <w:sz w:val="20"/>
          <w:szCs w:val="20"/>
        </w:rPr>
      </w:pPr>
    </w:p>
    <w:p w:rsidR="0002098E" w:rsidRPr="0085764A" w:rsidRDefault="0002098E" w:rsidP="003075A6">
      <w:pPr>
        <w:spacing w:line="240" w:lineRule="auto"/>
        <w:rPr>
          <w:rFonts w:ascii="Times New Roman" w:hAnsi="Times New Roman" w:cs="Times New Roman"/>
          <w:sz w:val="20"/>
          <w:szCs w:val="20"/>
        </w:rPr>
      </w:pPr>
      <w:r w:rsidRPr="0085764A">
        <w:rPr>
          <w:rFonts w:ascii="Times New Roman" w:hAnsi="Times New Roman" w:cs="Times New Roman"/>
          <w:sz w:val="20"/>
          <w:szCs w:val="20"/>
        </w:rPr>
        <w:t xml:space="preserve">Yang </w:t>
      </w:r>
      <w:proofErr w:type="spellStart"/>
      <w:r w:rsidRPr="0085764A">
        <w:rPr>
          <w:rFonts w:ascii="Times New Roman" w:hAnsi="Times New Roman" w:cs="Times New Roman"/>
          <w:sz w:val="20"/>
          <w:szCs w:val="20"/>
        </w:rPr>
        <w:t>bertanda</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tangan</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dibawah</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ini</w:t>
      </w:r>
      <w:proofErr w:type="spellEnd"/>
      <w:r w:rsidRPr="0085764A">
        <w:rPr>
          <w:rFonts w:ascii="Times New Roman" w:hAnsi="Times New Roman" w:cs="Times New Roman"/>
          <w:sz w:val="20"/>
          <w:szCs w:val="20"/>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283"/>
        <w:gridCol w:w="6713"/>
      </w:tblGrid>
      <w:tr w:rsidR="006930E7" w:rsidRPr="0085764A" w:rsidTr="0060797C">
        <w:tc>
          <w:tcPr>
            <w:tcW w:w="2893" w:type="dxa"/>
          </w:tcPr>
          <w:p w:rsidR="006930E7" w:rsidRPr="0085764A" w:rsidRDefault="006930E7" w:rsidP="003075A6">
            <w:pPr>
              <w:rPr>
                <w:rFonts w:ascii="Times New Roman" w:hAnsi="Times New Roman" w:cs="Times New Roman"/>
                <w:sz w:val="20"/>
                <w:szCs w:val="20"/>
              </w:rPr>
            </w:pPr>
            <w:proofErr w:type="spellStart"/>
            <w:r w:rsidRPr="0085764A">
              <w:rPr>
                <w:rFonts w:ascii="Times New Roman" w:hAnsi="Times New Roman" w:cs="Times New Roman"/>
                <w:sz w:val="20"/>
                <w:szCs w:val="20"/>
              </w:rPr>
              <w:t>Nama</w:t>
            </w:r>
            <w:proofErr w:type="spellEnd"/>
          </w:p>
        </w:tc>
        <w:tc>
          <w:tcPr>
            <w:tcW w:w="283" w:type="dxa"/>
          </w:tcPr>
          <w:p w:rsidR="006930E7" w:rsidRPr="0085764A" w:rsidRDefault="006930E7"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930E7" w:rsidRPr="00F52CCF" w:rsidRDefault="006930E7" w:rsidP="002149E7">
            <w:pPr>
              <w:rPr>
                <w:rFonts w:ascii="Times New Roman" w:hAnsi="Times New Roman" w:cs="Times New Roman"/>
                <w:b/>
                <w:sz w:val="20"/>
                <w:szCs w:val="20"/>
              </w:rPr>
            </w:pPr>
            <w:proofErr w:type="spellStart"/>
            <w:r w:rsidRPr="00F52CCF">
              <w:rPr>
                <w:rFonts w:ascii="Times New Roman" w:hAnsi="Times New Roman" w:cs="Times New Roman"/>
                <w:b/>
                <w:sz w:val="20"/>
                <w:szCs w:val="20"/>
              </w:rPr>
              <w:t>Erlien</w:t>
            </w:r>
            <w:proofErr w:type="spellEnd"/>
            <w:r w:rsidRPr="00F52CCF">
              <w:rPr>
                <w:rFonts w:ascii="Times New Roman" w:hAnsi="Times New Roman" w:cs="Times New Roman"/>
                <w:b/>
                <w:sz w:val="20"/>
                <w:szCs w:val="20"/>
              </w:rPr>
              <w:t xml:space="preserve"> </w:t>
            </w:r>
            <w:proofErr w:type="spellStart"/>
            <w:r w:rsidRPr="00F52CCF">
              <w:rPr>
                <w:rFonts w:ascii="Times New Roman" w:hAnsi="Times New Roman" w:cs="Times New Roman"/>
                <w:b/>
                <w:sz w:val="20"/>
                <w:szCs w:val="20"/>
              </w:rPr>
              <w:t>Dwi</w:t>
            </w:r>
            <w:proofErr w:type="spellEnd"/>
            <w:r w:rsidRPr="00F52CCF">
              <w:rPr>
                <w:rFonts w:ascii="Times New Roman" w:hAnsi="Times New Roman" w:cs="Times New Roman"/>
                <w:b/>
                <w:sz w:val="20"/>
                <w:szCs w:val="20"/>
              </w:rPr>
              <w:t xml:space="preserve"> </w:t>
            </w:r>
            <w:proofErr w:type="spellStart"/>
            <w:r w:rsidRPr="00F52CCF">
              <w:rPr>
                <w:rFonts w:ascii="Times New Roman" w:hAnsi="Times New Roman" w:cs="Times New Roman"/>
                <w:b/>
                <w:sz w:val="20"/>
                <w:szCs w:val="20"/>
              </w:rPr>
              <w:t>Cahyani</w:t>
            </w:r>
            <w:proofErr w:type="spellEnd"/>
            <w:r w:rsidRPr="00F52CCF">
              <w:rPr>
                <w:rFonts w:ascii="Times New Roman" w:hAnsi="Times New Roman" w:cs="Times New Roman"/>
                <w:b/>
                <w:sz w:val="20"/>
                <w:szCs w:val="20"/>
              </w:rPr>
              <w:t xml:space="preserve">, </w:t>
            </w:r>
            <w:proofErr w:type="spellStart"/>
            <w:r w:rsidR="002704C6" w:rsidRPr="00F52CCF">
              <w:rPr>
                <w:rFonts w:ascii="Times New Roman" w:hAnsi="Times New Roman" w:cs="Times New Roman"/>
                <w:b/>
                <w:sz w:val="20"/>
                <w:szCs w:val="20"/>
              </w:rPr>
              <w:t>S.Farm</w:t>
            </w:r>
            <w:proofErr w:type="spellEnd"/>
            <w:r w:rsidR="002704C6" w:rsidRPr="00F52CCF">
              <w:rPr>
                <w:rFonts w:ascii="Times New Roman" w:hAnsi="Times New Roman" w:cs="Times New Roman"/>
                <w:b/>
                <w:sz w:val="20"/>
                <w:szCs w:val="20"/>
              </w:rPr>
              <w:t xml:space="preserve">., </w:t>
            </w:r>
            <w:proofErr w:type="spellStart"/>
            <w:r w:rsidRPr="00F52CCF">
              <w:rPr>
                <w:rFonts w:ascii="Times New Roman" w:hAnsi="Times New Roman" w:cs="Times New Roman"/>
                <w:b/>
                <w:sz w:val="20"/>
                <w:szCs w:val="20"/>
              </w:rPr>
              <w:t>M.Farm</w:t>
            </w:r>
            <w:proofErr w:type="spellEnd"/>
            <w:r w:rsidRPr="00F52CCF">
              <w:rPr>
                <w:rFonts w:ascii="Times New Roman" w:hAnsi="Times New Roman" w:cs="Times New Roman"/>
                <w:b/>
                <w:sz w:val="20"/>
                <w:szCs w:val="20"/>
              </w:rPr>
              <w:t>, Apt.</w:t>
            </w:r>
          </w:p>
        </w:tc>
      </w:tr>
      <w:tr w:rsidR="006930E7" w:rsidRPr="0085764A" w:rsidTr="0060797C">
        <w:tc>
          <w:tcPr>
            <w:tcW w:w="2893" w:type="dxa"/>
          </w:tcPr>
          <w:p w:rsidR="006930E7" w:rsidRPr="0085764A" w:rsidRDefault="006930E7" w:rsidP="003075A6">
            <w:pPr>
              <w:rPr>
                <w:rFonts w:ascii="Times New Roman" w:hAnsi="Times New Roman" w:cs="Times New Roman"/>
                <w:sz w:val="20"/>
                <w:szCs w:val="20"/>
              </w:rPr>
            </w:pPr>
            <w:r w:rsidRPr="0085764A">
              <w:rPr>
                <w:rFonts w:ascii="Times New Roman" w:hAnsi="Times New Roman" w:cs="Times New Roman"/>
                <w:sz w:val="20"/>
                <w:szCs w:val="20"/>
              </w:rPr>
              <w:t>NIK/NIDN</w:t>
            </w:r>
          </w:p>
        </w:tc>
        <w:tc>
          <w:tcPr>
            <w:tcW w:w="283" w:type="dxa"/>
          </w:tcPr>
          <w:p w:rsidR="006930E7" w:rsidRPr="0085764A" w:rsidRDefault="006930E7"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930E7" w:rsidRPr="00F52CCF" w:rsidRDefault="006930E7" w:rsidP="002149E7">
            <w:pPr>
              <w:rPr>
                <w:rFonts w:ascii="Times New Roman" w:hAnsi="Times New Roman" w:cs="Times New Roman"/>
                <w:sz w:val="20"/>
                <w:szCs w:val="20"/>
              </w:rPr>
            </w:pPr>
            <w:r w:rsidRPr="00F52CCF">
              <w:rPr>
                <w:rFonts w:ascii="Times New Roman" w:hAnsi="Times New Roman" w:cs="Times New Roman"/>
                <w:sz w:val="20"/>
                <w:szCs w:val="20"/>
              </w:rPr>
              <w:t>412.19.1177 / 07-1104-8703</w:t>
            </w:r>
          </w:p>
        </w:tc>
      </w:tr>
      <w:tr w:rsidR="006930E7" w:rsidRPr="0085764A" w:rsidTr="0060797C">
        <w:tc>
          <w:tcPr>
            <w:tcW w:w="2893" w:type="dxa"/>
          </w:tcPr>
          <w:p w:rsidR="006930E7" w:rsidRPr="0085764A" w:rsidRDefault="006930E7" w:rsidP="003075A6">
            <w:pPr>
              <w:rPr>
                <w:rFonts w:ascii="Times New Roman" w:hAnsi="Times New Roman" w:cs="Times New Roman"/>
                <w:sz w:val="20"/>
                <w:szCs w:val="20"/>
              </w:rPr>
            </w:pPr>
            <w:proofErr w:type="spellStart"/>
            <w:r w:rsidRPr="0085764A">
              <w:rPr>
                <w:rFonts w:ascii="Times New Roman" w:hAnsi="Times New Roman" w:cs="Times New Roman"/>
                <w:sz w:val="20"/>
                <w:szCs w:val="20"/>
              </w:rPr>
              <w:t>Pangkat</w:t>
            </w:r>
            <w:proofErr w:type="spellEnd"/>
            <w:r w:rsidRPr="0085764A">
              <w:rPr>
                <w:rFonts w:ascii="Times New Roman" w:hAnsi="Times New Roman" w:cs="Times New Roman"/>
                <w:sz w:val="20"/>
                <w:szCs w:val="20"/>
              </w:rPr>
              <w:t>/</w:t>
            </w:r>
            <w:proofErr w:type="spellStart"/>
            <w:r w:rsidRPr="0085764A">
              <w:rPr>
                <w:rFonts w:ascii="Times New Roman" w:hAnsi="Times New Roman" w:cs="Times New Roman"/>
                <w:sz w:val="20"/>
                <w:szCs w:val="20"/>
              </w:rPr>
              <w:t>golongan</w:t>
            </w:r>
            <w:proofErr w:type="spellEnd"/>
            <w:r w:rsidRPr="0085764A">
              <w:rPr>
                <w:rFonts w:ascii="Times New Roman" w:hAnsi="Times New Roman" w:cs="Times New Roman"/>
                <w:sz w:val="20"/>
                <w:szCs w:val="20"/>
              </w:rPr>
              <w:t>/</w:t>
            </w:r>
            <w:proofErr w:type="spellStart"/>
            <w:r w:rsidRPr="0085764A">
              <w:rPr>
                <w:rFonts w:ascii="Times New Roman" w:hAnsi="Times New Roman" w:cs="Times New Roman"/>
                <w:sz w:val="20"/>
                <w:szCs w:val="20"/>
              </w:rPr>
              <w:t>ruang</w:t>
            </w:r>
            <w:proofErr w:type="spellEnd"/>
            <w:r w:rsidRPr="0085764A">
              <w:rPr>
                <w:rFonts w:ascii="Times New Roman" w:hAnsi="Times New Roman" w:cs="Times New Roman"/>
                <w:sz w:val="20"/>
                <w:szCs w:val="20"/>
              </w:rPr>
              <w:t>/TMT</w:t>
            </w:r>
          </w:p>
        </w:tc>
        <w:tc>
          <w:tcPr>
            <w:tcW w:w="283" w:type="dxa"/>
          </w:tcPr>
          <w:p w:rsidR="006930E7" w:rsidRPr="0085764A" w:rsidRDefault="006930E7"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930E7" w:rsidRPr="008424DA" w:rsidRDefault="006930E7" w:rsidP="002149E7">
            <w:pPr>
              <w:spacing w:line="276" w:lineRule="auto"/>
              <w:rPr>
                <w:rFonts w:ascii="Times New Roman" w:hAnsi="Times New Roman" w:cs="Times New Roman"/>
                <w:szCs w:val="20"/>
              </w:rPr>
            </w:pPr>
            <w:r w:rsidRPr="008424DA">
              <w:rPr>
                <w:rFonts w:ascii="Times New Roman" w:hAnsi="Times New Roman" w:cs="Times New Roman"/>
                <w:szCs w:val="20"/>
              </w:rPr>
              <w:t>-</w:t>
            </w:r>
          </w:p>
        </w:tc>
      </w:tr>
      <w:tr w:rsidR="006930E7" w:rsidRPr="0085764A" w:rsidTr="0060797C">
        <w:tc>
          <w:tcPr>
            <w:tcW w:w="2893" w:type="dxa"/>
          </w:tcPr>
          <w:p w:rsidR="006930E7" w:rsidRPr="0085764A" w:rsidRDefault="006930E7" w:rsidP="003075A6">
            <w:pPr>
              <w:rPr>
                <w:rFonts w:ascii="Times New Roman" w:hAnsi="Times New Roman" w:cs="Times New Roman"/>
                <w:sz w:val="20"/>
                <w:szCs w:val="20"/>
              </w:rPr>
            </w:pPr>
            <w:proofErr w:type="spellStart"/>
            <w:r w:rsidRPr="0085764A">
              <w:rPr>
                <w:rFonts w:ascii="Times New Roman" w:hAnsi="Times New Roman" w:cs="Times New Roman"/>
                <w:sz w:val="20"/>
                <w:szCs w:val="20"/>
              </w:rPr>
              <w:t>Jabatan</w:t>
            </w:r>
            <w:proofErr w:type="spellEnd"/>
          </w:p>
        </w:tc>
        <w:tc>
          <w:tcPr>
            <w:tcW w:w="283" w:type="dxa"/>
          </w:tcPr>
          <w:p w:rsidR="006930E7" w:rsidRPr="0085764A" w:rsidRDefault="006930E7"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930E7" w:rsidRPr="00F52CCF" w:rsidRDefault="006930E7" w:rsidP="002149E7">
            <w:pPr>
              <w:rPr>
                <w:rFonts w:ascii="Times New Roman" w:hAnsi="Times New Roman" w:cs="Times New Roman"/>
                <w:sz w:val="20"/>
                <w:szCs w:val="20"/>
              </w:rPr>
            </w:pPr>
            <w:proofErr w:type="spellStart"/>
            <w:r w:rsidRPr="00F52CCF">
              <w:rPr>
                <w:rFonts w:ascii="Times New Roman" w:hAnsi="Times New Roman" w:cs="Times New Roman"/>
                <w:sz w:val="20"/>
                <w:szCs w:val="20"/>
              </w:rPr>
              <w:t>Ketua</w:t>
            </w:r>
            <w:proofErr w:type="spellEnd"/>
            <w:r w:rsidRPr="00F52CCF">
              <w:rPr>
                <w:rFonts w:ascii="Times New Roman" w:hAnsi="Times New Roman" w:cs="Times New Roman"/>
                <w:sz w:val="20"/>
                <w:szCs w:val="20"/>
              </w:rPr>
              <w:t xml:space="preserve"> Program </w:t>
            </w:r>
            <w:proofErr w:type="spellStart"/>
            <w:r w:rsidRPr="00F52CCF">
              <w:rPr>
                <w:rFonts w:ascii="Times New Roman" w:hAnsi="Times New Roman" w:cs="Times New Roman"/>
                <w:sz w:val="20"/>
                <w:szCs w:val="20"/>
              </w:rPr>
              <w:t>Studi</w:t>
            </w:r>
            <w:proofErr w:type="spellEnd"/>
            <w:r w:rsidRPr="00F52CCF">
              <w:rPr>
                <w:rFonts w:ascii="Times New Roman" w:hAnsi="Times New Roman" w:cs="Times New Roman"/>
                <w:sz w:val="20"/>
                <w:szCs w:val="20"/>
              </w:rPr>
              <w:t xml:space="preserve">  D3 </w:t>
            </w:r>
            <w:proofErr w:type="spellStart"/>
            <w:r w:rsidRPr="00F52CCF">
              <w:rPr>
                <w:rFonts w:ascii="Times New Roman" w:hAnsi="Times New Roman" w:cs="Times New Roman"/>
                <w:sz w:val="20"/>
                <w:szCs w:val="20"/>
              </w:rPr>
              <w:t>Farmasi</w:t>
            </w:r>
            <w:proofErr w:type="spellEnd"/>
          </w:p>
        </w:tc>
      </w:tr>
      <w:tr w:rsidR="0060797C" w:rsidRPr="0085764A" w:rsidTr="0060797C">
        <w:tc>
          <w:tcPr>
            <w:tcW w:w="2893" w:type="dxa"/>
          </w:tcPr>
          <w:p w:rsidR="0060797C" w:rsidRPr="0085764A" w:rsidRDefault="0060797C" w:rsidP="003075A6">
            <w:pPr>
              <w:rPr>
                <w:rFonts w:ascii="Times New Roman" w:hAnsi="Times New Roman" w:cs="Times New Roman"/>
                <w:sz w:val="20"/>
                <w:szCs w:val="20"/>
              </w:rPr>
            </w:pPr>
            <w:r w:rsidRPr="0085764A">
              <w:rPr>
                <w:rFonts w:ascii="Times New Roman" w:hAnsi="Times New Roman" w:cs="Times New Roman"/>
                <w:sz w:val="20"/>
                <w:szCs w:val="20"/>
              </w:rPr>
              <w:t xml:space="preserve">Unit </w:t>
            </w:r>
            <w:proofErr w:type="spellStart"/>
            <w:r w:rsidRPr="0085764A">
              <w:rPr>
                <w:rFonts w:ascii="Times New Roman" w:hAnsi="Times New Roman" w:cs="Times New Roman"/>
                <w:sz w:val="20"/>
                <w:szCs w:val="20"/>
              </w:rPr>
              <w:t>Kerja</w:t>
            </w:r>
            <w:proofErr w:type="spellEnd"/>
          </w:p>
        </w:tc>
        <w:tc>
          <w:tcPr>
            <w:tcW w:w="283" w:type="dxa"/>
          </w:tcPr>
          <w:p w:rsidR="0060797C" w:rsidRPr="0085764A" w:rsidRDefault="0060797C"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0797C" w:rsidRPr="00F52CCF" w:rsidRDefault="0060797C" w:rsidP="003075A6">
            <w:pPr>
              <w:rPr>
                <w:rFonts w:ascii="Times New Roman" w:hAnsi="Times New Roman" w:cs="Times New Roman"/>
                <w:sz w:val="20"/>
                <w:szCs w:val="20"/>
              </w:rPr>
            </w:pPr>
            <w:proofErr w:type="spellStart"/>
            <w:r w:rsidRPr="00F52CCF">
              <w:rPr>
                <w:rFonts w:ascii="Times New Roman" w:hAnsi="Times New Roman" w:cs="Times New Roman"/>
                <w:sz w:val="20"/>
                <w:szCs w:val="20"/>
              </w:rPr>
              <w:t>Universitas</w:t>
            </w:r>
            <w:proofErr w:type="spellEnd"/>
            <w:r w:rsidRPr="00F52CCF">
              <w:rPr>
                <w:rFonts w:ascii="Times New Roman" w:hAnsi="Times New Roman" w:cs="Times New Roman"/>
                <w:sz w:val="20"/>
                <w:szCs w:val="20"/>
              </w:rPr>
              <w:t xml:space="preserve"> </w:t>
            </w:r>
            <w:proofErr w:type="spellStart"/>
            <w:r w:rsidRPr="00F52CCF">
              <w:rPr>
                <w:rFonts w:ascii="Times New Roman" w:hAnsi="Times New Roman" w:cs="Times New Roman"/>
                <w:sz w:val="20"/>
                <w:szCs w:val="20"/>
              </w:rPr>
              <w:t>Katolik</w:t>
            </w:r>
            <w:proofErr w:type="spellEnd"/>
            <w:r w:rsidRPr="00F52CCF">
              <w:rPr>
                <w:rFonts w:ascii="Times New Roman" w:hAnsi="Times New Roman" w:cs="Times New Roman"/>
                <w:sz w:val="20"/>
                <w:szCs w:val="20"/>
              </w:rPr>
              <w:t xml:space="preserve"> </w:t>
            </w:r>
            <w:proofErr w:type="spellStart"/>
            <w:r w:rsidRPr="00F52CCF">
              <w:rPr>
                <w:rFonts w:ascii="Times New Roman" w:hAnsi="Times New Roman" w:cs="Times New Roman"/>
                <w:sz w:val="20"/>
                <w:szCs w:val="20"/>
              </w:rPr>
              <w:t>Widya</w:t>
            </w:r>
            <w:proofErr w:type="spellEnd"/>
            <w:r w:rsidRPr="00F52CCF">
              <w:rPr>
                <w:rFonts w:ascii="Times New Roman" w:hAnsi="Times New Roman" w:cs="Times New Roman"/>
                <w:sz w:val="20"/>
                <w:szCs w:val="20"/>
              </w:rPr>
              <w:t xml:space="preserve"> Mandala Surabaya </w:t>
            </w:r>
            <w:proofErr w:type="spellStart"/>
            <w:r w:rsidRPr="00F52CCF">
              <w:rPr>
                <w:rFonts w:ascii="Times New Roman" w:hAnsi="Times New Roman" w:cs="Times New Roman"/>
                <w:sz w:val="20"/>
                <w:szCs w:val="20"/>
              </w:rPr>
              <w:t>Kampus</w:t>
            </w:r>
            <w:proofErr w:type="spellEnd"/>
            <w:r w:rsidRPr="00F52CCF">
              <w:rPr>
                <w:rFonts w:ascii="Times New Roman" w:hAnsi="Times New Roman" w:cs="Times New Roman"/>
                <w:sz w:val="20"/>
                <w:szCs w:val="20"/>
              </w:rPr>
              <w:t xml:space="preserve"> Kota </w:t>
            </w:r>
            <w:proofErr w:type="spellStart"/>
            <w:r w:rsidRPr="00F52CCF">
              <w:rPr>
                <w:rFonts w:ascii="Times New Roman" w:hAnsi="Times New Roman" w:cs="Times New Roman"/>
                <w:sz w:val="20"/>
                <w:szCs w:val="20"/>
              </w:rPr>
              <w:t>Madiun</w:t>
            </w:r>
            <w:proofErr w:type="spellEnd"/>
          </w:p>
        </w:tc>
      </w:tr>
    </w:tbl>
    <w:p w:rsidR="0002098E" w:rsidRPr="0085764A" w:rsidRDefault="0002098E" w:rsidP="003075A6">
      <w:pPr>
        <w:spacing w:line="240" w:lineRule="auto"/>
        <w:rPr>
          <w:rFonts w:ascii="Times New Roman" w:hAnsi="Times New Roman" w:cs="Times New Roman"/>
          <w:sz w:val="20"/>
          <w:szCs w:val="20"/>
        </w:rPr>
      </w:pPr>
      <w:proofErr w:type="spellStart"/>
      <w:r w:rsidRPr="0085764A">
        <w:rPr>
          <w:rFonts w:ascii="Times New Roman" w:hAnsi="Times New Roman" w:cs="Times New Roman"/>
          <w:sz w:val="20"/>
          <w:szCs w:val="20"/>
        </w:rPr>
        <w:t>Menyatakan</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bahwa</w:t>
      </w:r>
      <w:proofErr w:type="spellEnd"/>
      <w:r w:rsidRPr="0085764A">
        <w:rPr>
          <w:rFonts w:ascii="Times New Roman" w:hAnsi="Times New Roman" w:cs="Times New Roman"/>
          <w:sz w:val="20"/>
          <w:szCs w:val="20"/>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283"/>
        <w:gridCol w:w="6713"/>
      </w:tblGrid>
      <w:tr w:rsidR="00EA4285" w:rsidRPr="0085764A" w:rsidTr="0060797C">
        <w:tc>
          <w:tcPr>
            <w:tcW w:w="2893" w:type="dxa"/>
          </w:tcPr>
          <w:p w:rsidR="00EA4285" w:rsidRPr="0085764A" w:rsidRDefault="00EA4285" w:rsidP="003075A6">
            <w:pPr>
              <w:rPr>
                <w:rFonts w:ascii="Times New Roman" w:hAnsi="Times New Roman" w:cs="Times New Roman"/>
                <w:sz w:val="20"/>
                <w:szCs w:val="20"/>
              </w:rPr>
            </w:pPr>
            <w:proofErr w:type="spellStart"/>
            <w:r w:rsidRPr="0085764A">
              <w:rPr>
                <w:rFonts w:ascii="Times New Roman" w:hAnsi="Times New Roman" w:cs="Times New Roman"/>
                <w:sz w:val="20"/>
                <w:szCs w:val="20"/>
              </w:rPr>
              <w:t>Nama</w:t>
            </w:r>
            <w:proofErr w:type="spellEnd"/>
          </w:p>
        </w:tc>
        <w:tc>
          <w:tcPr>
            <w:tcW w:w="283" w:type="dxa"/>
          </w:tcPr>
          <w:p w:rsidR="00EA4285" w:rsidRPr="0085764A" w:rsidRDefault="00EA4285"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EA4285" w:rsidRPr="00EA4285" w:rsidRDefault="00EA4285" w:rsidP="00811925">
            <w:pPr>
              <w:rPr>
                <w:rFonts w:ascii="Times New Roman" w:hAnsi="Times New Roman" w:cs="Times New Roman"/>
                <w:b/>
                <w:sz w:val="20"/>
                <w:szCs w:val="20"/>
              </w:rPr>
            </w:pPr>
            <w:r w:rsidRPr="00EA4285">
              <w:rPr>
                <w:rFonts w:ascii="Times New Roman" w:hAnsi="Times New Roman" w:cs="Times New Roman"/>
                <w:b/>
                <w:sz w:val="20"/>
                <w:szCs w:val="20"/>
              </w:rPr>
              <w:t xml:space="preserve">Maria </w:t>
            </w:r>
            <w:proofErr w:type="spellStart"/>
            <w:r w:rsidRPr="00EA4285">
              <w:rPr>
                <w:rFonts w:ascii="Times New Roman" w:hAnsi="Times New Roman" w:cs="Times New Roman"/>
                <w:b/>
                <w:sz w:val="20"/>
                <w:szCs w:val="20"/>
              </w:rPr>
              <w:t>Fatmadewi</w:t>
            </w:r>
            <w:proofErr w:type="spellEnd"/>
            <w:r w:rsidRPr="00EA4285">
              <w:rPr>
                <w:rFonts w:ascii="Times New Roman" w:hAnsi="Times New Roman" w:cs="Times New Roman"/>
                <w:b/>
                <w:sz w:val="20"/>
                <w:szCs w:val="20"/>
              </w:rPr>
              <w:t xml:space="preserve"> </w:t>
            </w:r>
            <w:proofErr w:type="spellStart"/>
            <w:r w:rsidRPr="00EA4285">
              <w:rPr>
                <w:rFonts w:ascii="Times New Roman" w:hAnsi="Times New Roman" w:cs="Times New Roman"/>
                <w:b/>
                <w:sz w:val="20"/>
                <w:szCs w:val="20"/>
              </w:rPr>
              <w:t>Imawati</w:t>
            </w:r>
            <w:proofErr w:type="spellEnd"/>
            <w:r w:rsidRPr="00EA4285">
              <w:rPr>
                <w:rFonts w:ascii="Times New Roman" w:hAnsi="Times New Roman" w:cs="Times New Roman"/>
                <w:b/>
                <w:sz w:val="20"/>
                <w:szCs w:val="20"/>
              </w:rPr>
              <w:t>, S.Si.</w:t>
            </w:r>
            <w:proofErr w:type="gramStart"/>
            <w:r w:rsidRPr="00EA4285">
              <w:rPr>
                <w:rFonts w:ascii="Times New Roman" w:hAnsi="Times New Roman" w:cs="Times New Roman"/>
                <w:b/>
                <w:sz w:val="20"/>
                <w:szCs w:val="20"/>
              </w:rPr>
              <w:t>,</w:t>
            </w:r>
            <w:proofErr w:type="spellStart"/>
            <w:r w:rsidRPr="00EA4285">
              <w:rPr>
                <w:rFonts w:ascii="Times New Roman" w:hAnsi="Times New Roman" w:cs="Times New Roman"/>
                <w:b/>
                <w:sz w:val="20"/>
                <w:szCs w:val="20"/>
              </w:rPr>
              <w:t>M.Farm</w:t>
            </w:r>
            <w:proofErr w:type="spellEnd"/>
            <w:proofErr w:type="gramEnd"/>
            <w:r w:rsidRPr="00EA4285">
              <w:rPr>
                <w:rFonts w:ascii="Times New Roman" w:hAnsi="Times New Roman" w:cs="Times New Roman"/>
                <w:b/>
                <w:sz w:val="20"/>
                <w:szCs w:val="20"/>
              </w:rPr>
              <w:t>.</w:t>
            </w:r>
          </w:p>
        </w:tc>
      </w:tr>
      <w:tr w:rsidR="00EA4285" w:rsidRPr="0085764A" w:rsidTr="0060797C">
        <w:tc>
          <w:tcPr>
            <w:tcW w:w="2893" w:type="dxa"/>
          </w:tcPr>
          <w:p w:rsidR="00EA4285" w:rsidRPr="0085764A" w:rsidRDefault="00EA4285" w:rsidP="003075A6">
            <w:pPr>
              <w:rPr>
                <w:rFonts w:ascii="Times New Roman" w:hAnsi="Times New Roman" w:cs="Times New Roman"/>
                <w:sz w:val="20"/>
                <w:szCs w:val="20"/>
              </w:rPr>
            </w:pPr>
            <w:r w:rsidRPr="0085764A">
              <w:rPr>
                <w:rFonts w:ascii="Times New Roman" w:hAnsi="Times New Roman" w:cs="Times New Roman"/>
                <w:sz w:val="20"/>
                <w:szCs w:val="20"/>
              </w:rPr>
              <w:t>NIK/NIDN</w:t>
            </w:r>
          </w:p>
        </w:tc>
        <w:tc>
          <w:tcPr>
            <w:tcW w:w="283" w:type="dxa"/>
          </w:tcPr>
          <w:p w:rsidR="00EA4285" w:rsidRPr="0085764A" w:rsidRDefault="00EA4285"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EA4285" w:rsidRPr="00EA4285" w:rsidRDefault="00EA4285" w:rsidP="00811925">
            <w:pPr>
              <w:rPr>
                <w:rFonts w:ascii="Times New Roman" w:hAnsi="Times New Roman" w:cs="Times New Roman"/>
                <w:sz w:val="20"/>
                <w:szCs w:val="20"/>
              </w:rPr>
            </w:pPr>
            <w:r w:rsidRPr="00EA4285">
              <w:rPr>
                <w:rFonts w:ascii="Times New Roman" w:hAnsi="Times New Roman" w:cs="Times New Roman"/>
                <w:sz w:val="20"/>
                <w:szCs w:val="20"/>
              </w:rPr>
              <w:t>412.21.1238 / 07-2208-9202</w:t>
            </w:r>
          </w:p>
        </w:tc>
      </w:tr>
      <w:tr w:rsidR="0060797C" w:rsidRPr="0085764A" w:rsidTr="0060797C">
        <w:tc>
          <w:tcPr>
            <w:tcW w:w="2893" w:type="dxa"/>
          </w:tcPr>
          <w:p w:rsidR="0060797C" w:rsidRPr="0085764A" w:rsidRDefault="0060797C" w:rsidP="003075A6">
            <w:pPr>
              <w:rPr>
                <w:rFonts w:ascii="Times New Roman" w:hAnsi="Times New Roman" w:cs="Times New Roman"/>
                <w:sz w:val="20"/>
                <w:szCs w:val="20"/>
              </w:rPr>
            </w:pPr>
            <w:proofErr w:type="spellStart"/>
            <w:r w:rsidRPr="0085764A">
              <w:rPr>
                <w:rFonts w:ascii="Times New Roman" w:hAnsi="Times New Roman" w:cs="Times New Roman"/>
                <w:sz w:val="20"/>
                <w:szCs w:val="20"/>
              </w:rPr>
              <w:t>Pangkat</w:t>
            </w:r>
            <w:proofErr w:type="spellEnd"/>
            <w:r w:rsidRPr="0085764A">
              <w:rPr>
                <w:rFonts w:ascii="Times New Roman" w:hAnsi="Times New Roman" w:cs="Times New Roman"/>
                <w:sz w:val="20"/>
                <w:szCs w:val="20"/>
              </w:rPr>
              <w:t>/</w:t>
            </w:r>
            <w:proofErr w:type="spellStart"/>
            <w:r w:rsidRPr="0085764A">
              <w:rPr>
                <w:rFonts w:ascii="Times New Roman" w:hAnsi="Times New Roman" w:cs="Times New Roman"/>
                <w:sz w:val="20"/>
                <w:szCs w:val="20"/>
              </w:rPr>
              <w:t>golongan</w:t>
            </w:r>
            <w:proofErr w:type="spellEnd"/>
            <w:r w:rsidRPr="0085764A">
              <w:rPr>
                <w:rFonts w:ascii="Times New Roman" w:hAnsi="Times New Roman" w:cs="Times New Roman"/>
                <w:sz w:val="20"/>
                <w:szCs w:val="20"/>
              </w:rPr>
              <w:t>/</w:t>
            </w:r>
            <w:proofErr w:type="spellStart"/>
            <w:r w:rsidRPr="0085764A">
              <w:rPr>
                <w:rFonts w:ascii="Times New Roman" w:hAnsi="Times New Roman" w:cs="Times New Roman"/>
                <w:sz w:val="20"/>
                <w:szCs w:val="20"/>
              </w:rPr>
              <w:t>ruang</w:t>
            </w:r>
            <w:proofErr w:type="spellEnd"/>
            <w:r w:rsidRPr="0085764A">
              <w:rPr>
                <w:rFonts w:ascii="Times New Roman" w:hAnsi="Times New Roman" w:cs="Times New Roman"/>
                <w:sz w:val="20"/>
                <w:szCs w:val="20"/>
              </w:rPr>
              <w:t>/TMT</w:t>
            </w:r>
          </w:p>
        </w:tc>
        <w:tc>
          <w:tcPr>
            <w:tcW w:w="283" w:type="dxa"/>
          </w:tcPr>
          <w:p w:rsidR="0060797C" w:rsidRPr="0085764A" w:rsidRDefault="0060797C"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0797C" w:rsidRPr="0085764A" w:rsidRDefault="0060797C" w:rsidP="003075A6">
            <w:pPr>
              <w:rPr>
                <w:rFonts w:ascii="Times New Roman" w:hAnsi="Times New Roman" w:cs="Times New Roman"/>
                <w:sz w:val="20"/>
                <w:szCs w:val="20"/>
              </w:rPr>
            </w:pPr>
            <w:r>
              <w:rPr>
                <w:rFonts w:ascii="Times New Roman" w:hAnsi="Times New Roman" w:cs="Times New Roman"/>
                <w:sz w:val="20"/>
                <w:szCs w:val="20"/>
              </w:rPr>
              <w:t>-</w:t>
            </w:r>
          </w:p>
        </w:tc>
      </w:tr>
      <w:tr w:rsidR="0060797C" w:rsidRPr="0085764A" w:rsidTr="0060797C">
        <w:tc>
          <w:tcPr>
            <w:tcW w:w="2893" w:type="dxa"/>
          </w:tcPr>
          <w:p w:rsidR="0060797C" w:rsidRPr="0085764A" w:rsidRDefault="0060797C" w:rsidP="003075A6">
            <w:pPr>
              <w:rPr>
                <w:rFonts w:ascii="Times New Roman" w:hAnsi="Times New Roman" w:cs="Times New Roman"/>
                <w:sz w:val="20"/>
                <w:szCs w:val="20"/>
              </w:rPr>
            </w:pPr>
            <w:proofErr w:type="spellStart"/>
            <w:r w:rsidRPr="0085764A">
              <w:rPr>
                <w:rFonts w:ascii="Times New Roman" w:hAnsi="Times New Roman" w:cs="Times New Roman"/>
                <w:sz w:val="20"/>
                <w:szCs w:val="20"/>
              </w:rPr>
              <w:t>Jabatan</w:t>
            </w:r>
            <w:proofErr w:type="spellEnd"/>
          </w:p>
        </w:tc>
        <w:tc>
          <w:tcPr>
            <w:tcW w:w="283" w:type="dxa"/>
          </w:tcPr>
          <w:p w:rsidR="0060797C" w:rsidRPr="0085764A" w:rsidRDefault="0060797C"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0797C" w:rsidRPr="0085764A" w:rsidRDefault="0060797C" w:rsidP="003075A6">
            <w:pPr>
              <w:rPr>
                <w:rFonts w:ascii="Times New Roman" w:hAnsi="Times New Roman" w:cs="Times New Roman"/>
                <w:sz w:val="20"/>
                <w:szCs w:val="20"/>
              </w:rPr>
            </w:pPr>
            <w:proofErr w:type="spellStart"/>
            <w:r>
              <w:rPr>
                <w:rFonts w:ascii="Times New Roman" w:hAnsi="Times New Roman" w:cs="Times New Roman"/>
                <w:sz w:val="20"/>
                <w:szCs w:val="20"/>
              </w:rPr>
              <w:t>Tenaga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Pengajar</w:t>
            </w:r>
            <w:proofErr w:type="spellEnd"/>
          </w:p>
        </w:tc>
      </w:tr>
      <w:tr w:rsidR="0060797C" w:rsidRPr="0085764A" w:rsidTr="0060797C">
        <w:tc>
          <w:tcPr>
            <w:tcW w:w="2893" w:type="dxa"/>
          </w:tcPr>
          <w:p w:rsidR="0060797C" w:rsidRPr="0085764A" w:rsidRDefault="0060797C" w:rsidP="003075A6">
            <w:pPr>
              <w:rPr>
                <w:rFonts w:ascii="Times New Roman" w:hAnsi="Times New Roman" w:cs="Times New Roman"/>
                <w:sz w:val="20"/>
                <w:szCs w:val="20"/>
              </w:rPr>
            </w:pPr>
            <w:r w:rsidRPr="0085764A">
              <w:rPr>
                <w:rFonts w:ascii="Times New Roman" w:hAnsi="Times New Roman" w:cs="Times New Roman"/>
                <w:sz w:val="20"/>
                <w:szCs w:val="20"/>
              </w:rPr>
              <w:t xml:space="preserve">Unit </w:t>
            </w:r>
            <w:proofErr w:type="spellStart"/>
            <w:r w:rsidRPr="0085764A">
              <w:rPr>
                <w:rFonts w:ascii="Times New Roman" w:hAnsi="Times New Roman" w:cs="Times New Roman"/>
                <w:sz w:val="20"/>
                <w:szCs w:val="20"/>
              </w:rPr>
              <w:t>Kerja</w:t>
            </w:r>
            <w:proofErr w:type="spellEnd"/>
          </w:p>
        </w:tc>
        <w:tc>
          <w:tcPr>
            <w:tcW w:w="283" w:type="dxa"/>
          </w:tcPr>
          <w:p w:rsidR="0060797C" w:rsidRPr="0085764A" w:rsidRDefault="0060797C" w:rsidP="003075A6">
            <w:pPr>
              <w:rPr>
                <w:rFonts w:ascii="Times New Roman" w:hAnsi="Times New Roman" w:cs="Times New Roman"/>
                <w:sz w:val="20"/>
                <w:szCs w:val="20"/>
              </w:rPr>
            </w:pPr>
            <w:r w:rsidRPr="0085764A">
              <w:rPr>
                <w:rFonts w:ascii="Times New Roman" w:hAnsi="Times New Roman" w:cs="Times New Roman"/>
                <w:sz w:val="20"/>
                <w:szCs w:val="20"/>
              </w:rPr>
              <w:t>:</w:t>
            </w:r>
          </w:p>
        </w:tc>
        <w:tc>
          <w:tcPr>
            <w:tcW w:w="6713" w:type="dxa"/>
          </w:tcPr>
          <w:p w:rsidR="0060797C" w:rsidRPr="00713826" w:rsidRDefault="0060797C" w:rsidP="003075A6">
            <w:pPr>
              <w:rPr>
                <w:rFonts w:ascii="Times New Roman" w:hAnsi="Times New Roman" w:cs="Times New Roman"/>
                <w:sz w:val="20"/>
                <w:szCs w:val="20"/>
              </w:rPr>
            </w:pPr>
            <w:proofErr w:type="spellStart"/>
            <w:r w:rsidRPr="00713826">
              <w:rPr>
                <w:rFonts w:ascii="Times New Roman" w:hAnsi="Times New Roman" w:cs="Times New Roman"/>
                <w:sz w:val="20"/>
                <w:szCs w:val="20"/>
              </w:rPr>
              <w:t>Universitas</w:t>
            </w:r>
            <w:proofErr w:type="spellEnd"/>
            <w:r w:rsidRPr="00713826">
              <w:rPr>
                <w:rFonts w:ascii="Times New Roman" w:hAnsi="Times New Roman" w:cs="Times New Roman"/>
                <w:sz w:val="20"/>
                <w:szCs w:val="20"/>
              </w:rPr>
              <w:t xml:space="preserve"> </w:t>
            </w:r>
            <w:proofErr w:type="spellStart"/>
            <w:r w:rsidRPr="00713826">
              <w:rPr>
                <w:rFonts w:ascii="Times New Roman" w:hAnsi="Times New Roman" w:cs="Times New Roman"/>
                <w:sz w:val="20"/>
                <w:szCs w:val="20"/>
              </w:rPr>
              <w:t>Katolik</w:t>
            </w:r>
            <w:proofErr w:type="spellEnd"/>
            <w:r w:rsidRPr="00713826">
              <w:rPr>
                <w:rFonts w:ascii="Times New Roman" w:hAnsi="Times New Roman" w:cs="Times New Roman"/>
                <w:sz w:val="20"/>
                <w:szCs w:val="20"/>
              </w:rPr>
              <w:t xml:space="preserve"> </w:t>
            </w:r>
            <w:proofErr w:type="spellStart"/>
            <w:r w:rsidRPr="00713826">
              <w:rPr>
                <w:rFonts w:ascii="Times New Roman" w:hAnsi="Times New Roman" w:cs="Times New Roman"/>
                <w:sz w:val="20"/>
                <w:szCs w:val="20"/>
              </w:rPr>
              <w:t>Widya</w:t>
            </w:r>
            <w:proofErr w:type="spellEnd"/>
            <w:r w:rsidRPr="00713826">
              <w:rPr>
                <w:rFonts w:ascii="Times New Roman" w:hAnsi="Times New Roman" w:cs="Times New Roman"/>
                <w:sz w:val="20"/>
                <w:szCs w:val="20"/>
              </w:rPr>
              <w:t xml:space="preserve"> Mandala </w:t>
            </w:r>
            <w:r>
              <w:rPr>
                <w:rFonts w:ascii="Times New Roman" w:hAnsi="Times New Roman" w:cs="Times New Roman"/>
                <w:sz w:val="20"/>
                <w:szCs w:val="20"/>
              </w:rPr>
              <w:t xml:space="preserve">Surabaya </w:t>
            </w:r>
            <w:proofErr w:type="spellStart"/>
            <w:r>
              <w:rPr>
                <w:rFonts w:ascii="Times New Roman" w:hAnsi="Times New Roman" w:cs="Times New Roman"/>
                <w:sz w:val="20"/>
                <w:szCs w:val="20"/>
              </w:rPr>
              <w:t>Kampus</w:t>
            </w:r>
            <w:proofErr w:type="spellEnd"/>
            <w:r>
              <w:rPr>
                <w:rFonts w:ascii="Times New Roman" w:hAnsi="Times New Roman" w:cs="Times New Roman"/>
                <w:sz w:val="20"/>
                <w:szCs w:val="20"/>
              </w:rPr>
              <w:t xml:space="preserve"> Kota </w:t>
            </w:r>
            <w:proofErr w:type="spellStart"/>
            <w:r>
              <w:rPr>
                <w:rFonts w:ascii="Times New Roman" w:hAnsi="Times New Roman" w:cs="Times New Roman"/>
                <w:sz w:val="20"/>
                <w:szCs w:val="20"/>
              </w:rPr>
              <w:t>Madiun</w:t>
            </w:r>
            <w:proofErr w:type="spellEnd"/>
          </w:p>
        </w:tc>
      </w:tr>
    </w:tbl>
    <w:p w:rsidR="0002098E" w:rsidRPr="0085764A" w:rsidRDefault="0002098E" w:rsidP="008C48B2">
      <w:pPr>
        <w:spacing w:line="240" w:lineRule="auto"/>
        <w:rPr>
          <w:rFonts w:ascii="Times New Roman" w:hAnsi="Times New Roman" w:cs="Times New Roman"/>
          <w:sz w:val="8"/>
          <w:szCs w:val="6"/>
        </w:rPr>
      </w:pPr>
    </w:p>
    <w:p w:rsidR="0002098E" w:rsidRPr="0085764A" w:rsidRDefault="0002098E" w:rsidP="008C48B2">
      <w:pPr>
        <w:spacing w:line="240" w:lineRule="auto"/>
        <w:rPr>
          <w:rFonts w:ascii="Times New Roman" w:hAnsi="Times New Roman" w:cs="Times New Roman"/>
          <w:sz w:val="20"/>
          <w:szCs w:val="20"/>
        </w:rPr>
      </w:pPr>
      <w:proofErr w:type="spellStart"/>
      <w:r w:rsidRPr="0085764A">
        <w:rPr>
          <w:rFonts w:ascii="Times New Roman" w:hAnsi="Times New Roman" w:cs="Times New Roman"/>
          <w:sz w:val="20"/>
          <w:szCs w:val="20"/>
        </w:rPr>
        <w:t>Telah</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melaksanakan</w:t>
      </w:r>
      <w:proofErr w:type="spellEnd"/>
      <w:r w:rsidRPr="0085764A">
        <w:rPr>
          <w:rFonts w:ascii="Times New Roman" w:hAnsi="Times New Roman" w:cs="Times New Roman"/>
          <w:sz w:val="20"/>
          <w:szCs w:val="20"/>
        </w:rPr>
        <w:t xml:space="preserve"> </w:t>
      </w:r>
      <w:proofErr w:type="spellStart"/>
      <w:r w:rsidR="00502966" w:rsidRPr="0085764A">
        <w:rPr>
          <w:rFonts w:ascii="Times New Roman" w:hAnsi="Times New Roman" w:cs="Times New Roman"/>
          <w:sz w:val="20"/>
          <w:szCs w:val="20"/>
        </w:rPr>
        <w:t>penelitian</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sebagai</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berikut</w:t>
      </w:r>
      <w:proofErr w:type="spellEnd"/>
      <w:r w:rsidRPr="0085764A">
        <w:rPr>
          <w:rFonts w:ascii="Times New Roman" w:hAnsi="Times New Roman" w:cs="Times New Roman"/>
          <w:sz w:val="20"/>
          <w:szCs w:val="20"/>
        </w:rPr>
        <w:t>:</w:t>
      </w:r>
    </w:p>
    <w:p w:rsidR="00DE4EBE" w:rsidRPr="0085764A" w:rsidRDefault="00DE4EBE" w:rsidP="008C48B2">
      <w:pPr>
        <w:spacing w:line="240" w:lineRule="auto"/>
        <w:rPr>
          <w:rFonts w:ascii="Times New Roman" w:hAnsi="Times New Roman" w:cs="Times New Roman"/>
          <w:sz w:val="8"/>
          <w:szCs w:val="8"/>
        </w:rPr>
      </w:pPr>
    </w:p>
    <w:tbl>
      <w:tblPr>
        <w:tblStyle w:val="TableGrid"/>
        <w:tblW w:w="10173" w:type="dxa"/>
        <w:tblLayout w:type="fixed"/>
        <w:tblLook w:val="04A0" w:firstRow="1" w:lastRow="0" w:firstColumn="1" w:lastColumn="0" w:noHBand="0" w:noVBand="1"/>
      </w:tblPr>
      <w:tblGrid>
        <w:gridCol w:w="533"/>
        <w:gridCol w:w="3119"/>
        <w:gridCol w:w="851"/>
        <w:gridCol w:w="1134"/>
        <w:gridCol w:w="850"/>
        <w:gridCol w:w="851"/>
        <w:gridCol w:w="992"/>
        <w:gridCol w:w="1843"/>
      </w:tblGrid>
      <w:tr w:rsidR="0030290C" w:rsidRPr="005E7EFF" w:rsidTr="005E7EFF">
        <w:tc>
          <w:tcPr>
            <w:tcW w:w="533" w:type="dxa"/>
          </w:tcPr>
          <w:p w:rsidR="0041730D" w:rsidRPr="005E7EFF" w:rsidRDefault="0041730D" w:rsidP="0041730D">
            <w:pPr>
              <w:jc w:val="center"/>
              <w:rPr>
                <w:rFonts w:ascii="Times New Roman" w:hAnsi="Times New Roman" w:cs="Times New Roman"/>
                <w:sz w:val="16"/>
                <w:szCs w:val="18"/>
              </w:rPr>
            </w:pPr>
          </w:p>
          <w:p w:rsidR="0002098E" w:rsidRPr="005E7EFF" w:rsidRDefault="0002098E" w:rsidP="0041730D">
            <w:pPr>
              <w:jc w:val="center"/>
              <w:rPr>
                <w:rFonts w:ascii="Times New Roman" w:hAnsi="Times New Roman" w:cs="Times New Roman"/>
                <w:sz w:val="16"/>
                <w:szCs w:val="18"/>
              </w:rPr>
            </w:pPr>
            <w:r w:rsidRPr="005E7EFF">
              <w:rPr>
                <w:rFonts w:ascii="Times New Roman" w:hAnsi="Times New Roman" w:cs="Times New Roman"/>
                <w:sz w:val="16"/>
                <w:szCs w:val="18"/>
              </w:rPr>
              <w:t>No.</w:t>
            </w:r>
          </w:p>
        </w:tc>
        <w:tc>
          <w:tcPr>
            <w:tcW w:w="3119" w:type="dxa"/>
          </w:tcPr>
          <w:p w:rsidR="0041730D" w:rsidRPr="005E7EFF" w:rsidRDefault="0041730D" w:rsidP="0041730D">
            <w:pPr>
              <w:jc w:val="center"/>
              <w:rPr>
                <w:rFonts w:ascii="Times New Roman" w:hAnsi="Times New Roman" w:cs="Times New Roman"/>
                <w:sz w:val="16"/>
                <w:szCs w:val="18"/>
              </w:rPr>
            </w:pPr>
          </w:p>
          <w:p w:rsidR="0002098E" w:rsidRPr="005E7EFF" w:rsidRDefault="0002098E"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Uraian</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Kegiatan</w:t>
            </w:r>
            <w:proofErr w:type="spellEnd"/>
          </w:p>
        </w:tc>
        <w:tc>
          <w:tcPr>
            <w:tcW w:w="851" w:type="dxa"/>
          </w:tcPr>
          <w:p w:rsidR="0041730D" w:rsidRPr="005E7EFF" w:rsidRDefault="0041730D" w:rsidP="0041730D">
            <w:pPr>
              <w:jc w:val="center"/>
              <w:rPr>
                <w:rFonts w:ascii="Times New Roman" w:hAnsi="Times New Roman" w:cs="Times New Roman"/>
                <w:sz w:val="16"/>
                <w:szCs w:val="18"/>
              </w:rPr>
            </w:pPr>
          </w:p>
          <w:p w:rsidR="0002098E" w:rsidRPr="005E7EFF" w:rsidRDefault="0002098E"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Tanggal</w:t>
            </w:r>
            <w:proofErr w:type="spellEnd"/>
          </w:p>
        </w:tc>
        <w:tc>
          <w:tcPr>
            <w:tcW w:w="1134" w:type="dxa"/>
          </w:tcPr>
          <w:p w:rsidR="0002098E" w:rsidRPr="005E7EFF" w:rsidRDefault="0002098E"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Satuan</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Hasil</w:t>
            </w:r>
            <w:proofErr w:type="spellEnd"/>
          </w:p>
        </w:tc>
        <w:tc>
          <w:tcPr>
            <w:tcW w:w="850" w:type="dxa"/>
          </w:tcPr>
          <w:p w:rsidR="0002098E" w:rsidRPr="005E7EFF" w:rsidRDefault="0002098E"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Jumlah</w:t>
            </w:r>
            <w:proofErr w:type="spellEnd"/>
            <w:r w:rsidRPr="005E7EFF">
              <w:rPr>
                <w:rFonts w:ascii="Times New Roman" w:hAnsi="Times New Roman" w:cs="Times New Roman"/>
                <w:sz w:val="16"/>
                <w:szCs w:val="18"/>
              </w:rPr>
              <w:t xml:space="preserve"> Volume </w:t>
            </w:r>
            <w:proofErr w:type="spellStart"/>
            <w:r w:rsidRPr="005E7EFF">
              <w:rPr>
                <w:rFonts w:ascii="Times New Roman" w:hAnsi="Times New Roman" w:cs="Times New Roman"/>
                <w:sz w:val="16"/>
                <w:szCs w:val="18"/>
              </w:rPr>
              <w:t>Kegiatan</w:t>
            </w:r>
            <w:proofErr w:type="spellEnd"/>
          </w:p>
        </w:tc>
        <w:tc>
          <w:tcPr>
            <w:tcW w:w="851" w:type="dxa"/>
          </w:tcPr>
          <w:p w:rsidR="0002098E" w:rsidRPr="005E7EFF" w:rsidRDefault="0002098E"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Angka</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Kredit</w:t>
            </w:r>
            <w:proofErr w:type="spellEnd"/>
          </w:p>
        </w:tc>
        <w:tc>
          <w:tcPr>
            <w:tcW w:w="992" w:type="dxa"/>
          </w:tcPr>
          <w:p w:rsidR="0002098E" w:rsidRPr="005E7EFF" w:rsidRDefault="0030290C"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Jumlah</w:t>
            </w:r>
            <w:proofErr w:type="spellEnd"/>
            <w:r w:rsidRPr="005E7EFF">
              <w:rPr>
                <w:rFonts w:ascii="Times New Roman" w:hAnsi="Times New Roman" w:cs="Times New Roman"/>
                <w:sz w:val="16"/>
                <w:szCs w:val="18"/>
              </w:rPr>
              <w:t xml:space="preserve"> </w:t>
            </w:r>
            <w:r w:rsidRPr="005E7EFF">
              <w:rPr>
                <w:rFonts w:ascii="Times New Roman" w:hAnsi="Times New Roman" w:cs="Times New Roman"/>
                <w:sz w:val="16"/>
                <w:szCs w:val="18"/>
              </w:rPr>
              <w:br/>
            </w:r>
            <w:proofErr w:type="spellStart"/>
            <w:r w:rsidRPr="005E7EFF">
              <w:rPr>
                <w:rFonts w:ascii="Times New Roman" w:hAnsi="Times New Roman" w:cs="Times New Roman"/>
                <w:sz w:val="16"/>
                <w:szCs w:val="18"/>
              </w:rPr>
              <w:t>Angka</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Kredit</w:t>
            </w:r>
            <w:proofErr w:type="spellEnd"/>
          </w:p>
        </w:tc>
        <w:tc>
          <w:tcPr>
            <w:tcW w:w="1843" w:type="dxa"/>
          </w:tcPr>
          <w:p w:rsidR="00C314A3" w:rsidRPr="005E7EFF" w:rsidRDefault="0030290C"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Keterangan</w:t>
            </w:r>
            <w:proofErr w:type="spellEnd"/>
            <w:r w:rsidRPr="005E7EFF">
              <w:rPr>
                <w:rFonts w:ascii="Times New Roman" w:hAnsi="Times New Roman" w:cs="Times New Roman"/>
                <w:sz w:val="16"/>
                <w:szCs w:val="18"/>
              </w:rPr>
              <w:t>/</w:t>
            </w:r>
            <w:r w:rsidR="00B2001D" w:rsidRPr="005E7EFF">
              <w:rPr>
                <w:rFonts w:ascii="Times New Roman" w:hAnsi="Times New Roman" w:cs="Times New Roman"/>
                <w:sz w:val="16"/>
                <w:szCs w:val="18"/>
              </w:rPr>
              <w:t xml:space="preserve"> </w:t>
            </w:r>
          </w:p>
          <w:p w:rsidR="0002098E" w:rsidRPr="005E7EFF" w:rsidRDefault="0030290C" w:rsidP="0041730D">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bukti</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fisik</w:t>
            </w:r>
            <w:proofErr w:type="spellEnd"/>
          </w:p>
        </w:tc>
      </w:tr>
      <w:tr w:rsidR="0041730D" w:rsidRPr="00AF5F88" w:rsidTr="005E7EFF">
        <w:tc>
          <w:tcPr>
            <w:tcW w:w="533" w:type="dxa"/>
            <w:tcBorders>
              <w:bottom w:val="single" w:sz="4" w:space="0" w:color="000000" w:themeColor="text1"/>
            </w:tcBorders>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1</w:t>
            </w:r>
          </w:p>
        </w:tc>
        <w:tc>
          <w:tcPr>
            <w:tcW w:w="3119"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2</w:t>
            </w:r>
          </w:p>
        </w:tc>
        <w:tc>
          <w:tcPr>
            <w:tcW w:w="851"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3</w:t>
            </w:r>
          </w:p>
        </w:tc>
        <w:tc>
          <w:tcPr>
            <w:tcW w:w="1134"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4</w:t>
            </w:r>
          </w:p>
        </w:tc>
        <w:tc>
          <w:tcPr>
            <w:tcW w:w="850"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5</w:t>
            </w:r>
          </w:p>
        </w:tc>
        <w:tc>
          <w:tcPr>
            <w:tcW w:w="851"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6</w:t>
            </w:r>
          </w:p>
        </w:tc>
        <w:tc>
          <w:tcPr>
            <w:tcW w:w="992"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7</w:t>
            </w:r>
          </w:p>
        </w:tc>
        <w:tc>
          <w:tcPr>
            <w:tcW w:w="1843" w:type="dxa"/>
          </w:tcPr>
          <w:p w:rsidR="0002098E" w:rsidRPr="00AF5F88" w:rsidRDefault="0041730D" w:rsidP="0041730D">
            <w:pPr>
              <w:jc w:val="center"/>
              <w:rPr>
                <w:rFonts w:ascii="Times New Roman" w:hAnsi="Times New Roman" w:cs="Times New Roman"/>
                <w:sz w:val="20"/>
              </w:rPr>
            </w:pPr>
            <w:r w:rsidRPr="00AF5F88">
              <w:rPr>
                <w:rFonts w:ascii="Times New Roman" w:hAnsi="Times New Roman" w:cs="Times New Roman"/>
                <w:sz w:val="20"/>
              </w:rPr>
              <w:t>8</w:t>
            </w:r>
          </w:p>
        </w:tc>
      </w:tr>
      <w:tr w:rsidR="0041730D" w:rsidRPr="0061336D" w:rsidTr="005E7EFF">
        <w:tc>
          <w:tcPr>
            <w:tcW w:w="533" w:type="dxa"/>
            <w:tcBorders>
              <w:bottom w:val="nil"/>
            </w:tcBorders>
          </w:tcPr>
          <w:p w:rsidR="0041730D" w:rsidRPr="0061336D" w:rsidRDefault="00094ABC" w:rsidP="0002098E">
            <w:pPr>
              <w:rPr>
                <w:rFonts w:ascii="Times New Roman" w:hAnsi="Times New Roman" w:cs="Times New Roman"/>
                <w:b/>
                <w:sz w:val="16"/>
                <w:szCs w:val="16"/>
              </w:rPr>
            </w:pPr>
            <w:r w:rsidRPr="0061336D">
              <w:rPr>
                <w:rFonts w:ascii="Times New Roman" w:hAnsi="Times New Roman" w:cs="Times New Roman"/>
                <w:b/>
                <w:sz w:val="16"/>
                <w:szCs w:val="16"/>
              </w:rPr>
              <w:t>III</w:t>
            </w:r>
          </w:p>
        </w:tc>
        <w:tc>
          <w:tcPr>
            <w:tcW w:w="3119" w:type="dxa"/>
          </w:tcPr>
          <w:p w:rsidR="0041730D" w:rsidRPr="0061336D" w:rsidRDefault="009D685D" w:rsidP="00404161">
            <w:pPr>
              <w:rPr>
                <w:rFonts w:ascii="Times New Roman" w:hAnsi="Times New Roman" w:cs="Times New Roman"/>
                <w:b/>
                <w:sz w:val="16"/>
                <w:szCs w:val="16"/>
              </w:rPr>
            </w:pPr>
            <w:r w:rsidRPr="0061336D">
              <w:rPr>
                <w:rFonts w:ascii="Times New Roman" w:hAnsi="Times New Roman" w:cs="Times New Roman"/>
                <w:b/>
                <w:sz w:val="16"/>
                <w:szCs w:val="16"/>
              </w:rPr>
              <w:t>PEL</w:t>
            </w:r>
            <w:r w:rsidR="00094ABC" w:rsidRPr="0061336D">
              <w:rPr>
                <w:rFonts w:ascii="Times New Roman" w:hAnsi="Times New Roman" w:cs="Times New Roman"/>
                <w:b/>
                <w:sz w:val="16"/>
                <w:szCs w:val="16"/>
              </w:rPr>
              <w:t>SANAAN PENELITIAN</w:t>
            </w:r>
          </w:p>
        </w:tc>
        <w:tc>
          <w:tcPr>
            <w:tcW w:w="851" w:type="dxa"/>
          </w:tcPr>
          <w:p w:rsidR="0041730D" w:rsidRPr="0061336D" w:rsidRDefault="0041730D" w:rsidP="0002098E">
            <w:pPr>
              <w:rPr>
                <w:rFonts w:ascii="Times New Roman" w:hAnsi="Times New Roman" w:cs="Times New Roman"/>
                <w:b/>
                <w:sz w:val="16"/>
                <w:szCs w:val="16"/>
              </w:rPr>
            </w:pPr>
          </w:p>
        </w:tc>
        <w:tc>
          <w:tcPr>
            <w:tcW w:w="1134" w:type="dxa"/>
          </w:tcPr>
          <w:p w:rsidR="0041730D" w:rsidRPr="0061336D" w:rsidRDefault="0041730D" w:rsidP="0002098E">
            <w:pPr>
              <w:rPr>
                <w:rFonts w:ascii="Times New Roman" w:hAnsi="Times New Roman" w:cs="Times New Roman"/>
                <w:b/>
                <w:sz w:val="16"/>
                <w:szCs w:val="16"/>
              </w:rPr>
            </w:pPr>
          </w:p>
        </w:tc>
        <w:tc>
          <w:tcPr>
            <w:tcW w:w="850" w:type="dxa"/>
          </w:tcPr>
          <w:p w:rsidR="0041730D" w:rsidRPr="0061336D" w:rsidRDefault="0041730D" w:rsidP="0002098E">
            <w:pPr>
              <w:rPr>
                <w:rFonts w:ascii="Times New Roman" w:hAnsi="Times New Roman" w:cs="Times New Roman"/>
                <w:b/>
                <w:sz w:val="16"/>
                <w:szCs w:val="16"/>
              </w:rPr>
            </w:pPr>
          </w:p>
        </w:tc>
        <w:tc>
          <w:tcPr>
            <w:tcW w:w="851" w:type="dxa"/>
          </w:tcPr>
          <w:p w:rsidR="0041730D" w:rsidRPr="0061336D" w:rsidRDefault="0041730D" w:rsidP="0002098E">
            <w:pPr>
              <w:rPr>
                <w:rFonts w:ascii="Times New Roman" w:hAnsi="Times New Roman" w:cs="Times New Roman"/>
                <w:b/>
                <w:sz w:val="16"/>
                <w:szCs w:val="16"/>
              </w:rPr>
            </w:pPr>
          </w:p>
        </w:tc>
        <w:tc>
          <w:tcPr>
            <w:tcW w:w="992" w:type="dxa"/>
          </w:tcPr>
          <w:p w:rsidR="0041730D" w:rsidRPr="0061336D" w:rsidRDefault="0041730D" w:rsidP="0002098E">
            <w:pPr>
              <w:rPr>
                <w:rFonts w:ascii="Times New Roman" w:hAnsi="Times New Roman" w:cs="Times New Roman"/>
                <w:b/>
                <w:sz w:val="16"/>
                <w:szCs w:val="16"/>
              </w:rPr>
            </w:pPr>
          </w:p>
        </w:tc>
        <w:tc>
          <w:tcPr>
            <w:tcW w:w="1843" w:type="dxa"/>
          </w:tcPr>
          <w:p w:rsidR="0041730D" w:rsidRPr="0061336D" w:rsidRDefault="0041730D" w:rsidP="0002098E">
            <w:pPr>
              <w:rPr>
                <w:rFonts w:ascii="Times New Roman" w:hAnsi="Times New Roman" w:cs="Times New Roman"/>
                <w:b/>
                <w:sz w:val="16"/>
                <w:szCs w:val="16"/>
              </w:rPr>
            </w:pPr>
          </w:p>
        </w:tc>
      </w:tr>
      <w:tr w:rsidR="00E5465E" w:rsidRPr="0061336D" w:rsidTr="005E7EFF">
        <w:tc>
          <w:tcPr>
            <w:tcW w:w="533" w:type="dxa"/>
            <w:tcBorders>
              <w:top w:val="nil"/>
              <w:bottom w:val="nil"/>
            </w:tcBorders>
          </w:tcPr>
          <w:p w:rsidR="00E5465E" w:rsidRPr="0061336D" w:rsidRDefault="00E5465E" w:rsidP="0002098E">
            <w:pPr>
              <w:rPr>
                <w:rFonts w:ascii="Times New Roman" w:hAnsi="Times New Roman" w:cs="Times New Roman"/>
                <w:b/>
                <w:sz w:val="16"/>
                <w:szCs w:val="16"/>
              </w:rPr>
            </w:pPr>
          </w:p>
        </w:tc>
        <w:tc>
          <w:tcPr>
            <w:tcW w:w="3119" w:type="dxa"/>
          </w:tcPr>
          <w:p w:rsidR="00E5465E" w:rsidRPr="0061336D" w:rsidRDefault="00E5465E" w:rsidP="0002098E">
            <w:pPr>
              <w:rPr>
                <w:rFonts w:ascii="Times New Roman" w:hAnsi="Times New Roman" w:cs="Times New Roman"/>
                <w:b/>
                <w:sz w:val="16"/>
                <w:szCs w:val="16"/>
              </w:rPr>
            </w:pPr>
            <w:r w:rsidRPr="0061336D">
              <w:rPr>
                <w:rFonts w:ascii="Times New Roman" w:hAnsi="Times New Roman" w:cs="Times New Roman"/>
                <w:b/>
                <w:sz w:val="16"/>
                <w:szCs w:val="16"/>
              </w:rPr>
              <w:t xml:space="preserve">A.  </w:t>
            </w:r>
            <w:proofErr w:type="spellStart"/>
            <w:r w:rsidRPr="0061336D">
              <w:rPr>
                <w:rFonts w:ascii="Times New Roman" w:hAnsi="Times New Roman" w:cs="Times New Roman"/>
                <w:b/>
                <w:sz w:val="16"/>
                <w:szCs w:val="16"/>
              </w:rPr>
              <w:t>Menghasilkan</w:t>
            </w:r>
            <w:proofErr w:type="spellEnd"/>
            <w:r w:rsidRPr="0061336D">
              <w:rPr>
                <w:rFonts w:ascii="Times New Roman" w:hAnsi="Times New Roman" w:cs="Times New Roman"/>
                <w:b/>
                <w:sz w:val="16"/>
                <w:szCs w:val="16"/>
              </w:rPr>
              <w:t xml:space="preserve"> </w:t>
            </w:r>
            <w:proofErr w:type="spellStart"/>
            <w:r w:rsidRPr="0061336D">
              <w:rPr>
                <w:rFonts w:ascii="Times New Roman" w:hAnsi="Times New Roman" w:cs="Times New Roman"/>
                <w:b/>
                <w:sz w:val="16"/>
                <w:szCs w:val="16"/>
              </w:rPr>
              <w:t>Karya</w:t>
            </w:r>
            <w:proofErr w:type="spellEnd"/>
            <w:r w:rsidRPr="0061336D">
              <w:rPr>
                <w:rFonts w:ascii="Times New Roman" w:hAnsi="Times New Roman" w:cs="Times New Roman"/>
                <w:b/>
                <w:sz w:val="16"/>
                <w:szCs w:val="16"/>
              </w:rPr>
              <w:t xml:space="preserve"> </w:t>
            </w:r>
            <w:proofErr w:type="spellStart"/>
            <w:r w:rsidRPr="0061336D">
              <w:rPr>
                <w:rFonts w:ascii="Times New Roman" w:hAnsi="Times New Roman" w:cs="Times New Roman"/>
                <w:b/>
                <w:sz w:val="16"/>
                <w:szCs w:val="16"/>
              </w:rPr>
              <w:t>Ilmiah</w:t>
            </w:r>
            <w:proofErr w:type="spellEnd"/>
          </w:p>
        </w:tc>
        <w:tc>
          <w:tcPr>
            <w:tcW w:w="851" w:type="dxa"/>
          </w:tcPr>
          <w:p w:rsidR="00E5465E" w:rsidRPr="0061336D" w:rsidRDefault="00E5465E" w:rsidP="0002098E">
            <w:pPr>
              <w:rPr>
                <w:rFonts w:ascii="Times New Roman" w:hAnsi="Times New Roman" w:cs="Times New Roman"/>
                <w:b/>
                <w:sz w:val="16"/>
                <w:szCs w:val="16"/>
              </w:rPr>
            </w:pPr>
          </w:p>
        </w:tc>
        <w:tc>
          <w:tcPr>
            <w:tcW w:w="1134" w:type="dxa"/>
          </w:tcPr>
          <w:p w:rsidR="00E5465E" w:rsidRPr="0061336D" w:rsidRDefault="00E5465E" w:rsidP="0002098E">
            <w:pPr>
              <w:rPr>
                <w:rFonts w:ascii="Times New Roman" w:hAnsi="Times New Roman" w:cs="Times New Roman"/>
                <w:b/>
                <w:sz w:val="16"/>
                <w:szCs w:val="16"/>
              </w:rPr>
            </w:pPr>
          </w:p>
        </w:tc>
        <w:tc>
          <w:tcPr>
            <w:tcW w:w="850" w:type="dxa"/>
          </w:tcPr>
          <w:p w:rsidR="00E5465E" w:rsidRPr="0061336D" w:rsidRDefault="00E5465E" w:rsidP="0002098E">
            <w:pPr>
              <w:rPr>
                <w:rFonts w:ascii="Times New Roman" w:hAnsi="Times New Roman" w:cs="Times New Roman"/>
                <w:b/>
                <w:sz w:val="16"/>
                <w:szCs w:val="16"/>
              </w:rPr>
            </w:pPr>
          </w:p>
        </w:tc>
        <w:tc>
          <w:tcPr>
            <w:tcW w:w="851" w:type="dxa"/>
          </w:tcPr>
          <w:p w:rsidR="00E5465E" w:rsidRPr="0061336D" w:rsidRDefault="00E5465E" w:rsidP="0002098E">
            <w:pPr>
              <w:rPr>
                <w:rFonts w:ascii="Times New Roman" w:hAnsi="Times New Roman" w:cs="Times New Roman"/>
                <w:b/>
                <w:sz w:val="16"/>
                <w:szCs w:val="16"/>
              </w:rPr>
            </w:pPr>
          </w:p>
        </w:tc>
        <w:tc>
          <w:tcPr>
            <w:tcW w:w="992" w:type="dxa"/>
          </w:tcPr>
          <w:p w:rsidR="00E5465E" w:rsidRPr="0061336D" w:rsidRDefault="00E5465E" w:rsidP="0002098E">
            <w:pPr>
              <w:rPr>
                <w:rFonts w:ascii="Times New Roman" w:hAnsi="Times New Roman" w:cs="Times New Roman"/>
                <w:b/>
                <w:sz w:val="16"/>
                <w:szCs w:val="16"/>
              </w:rPr>
            </w:pPr>
          </w:p>
        </w:tc>
        <w:tc>
          <w:tcPr>
            <w:tcW w:w="1843" w:type="dxa"/>
          </w:tcPr>
          <w:p w:rsidR="00E5465E" w:rsidRPr="0061336D" w:rsidRDefault="00E5465E" w:rsidP="0002098E">
            <w:pPr>
              <w:rPr>
                <w:rFonts w:ascii="Times New Roman" w:hAnsi="Times New Roman" w:cs="Times New Roman"/>
                <w:b/>
                <w:sz w:val="16"/>
                <w:szCs w:val="16"/>
              </w:rPr>
            </w:pPr>
          </w:p>
        </w:tc>
      </w:tr>
      <w:tr w:rsidR="00094ABC" w:rsidRPr="0061336D" w:rsidTr="005E7EFF">
        <w:tc>
          <w:tcPr>
            <w:tcW w:w="533" w:type="dxa"/>
            <w:tcBorders>
              <w:top w:val="nil"/>
              <w:bottom w:val="single" w:sz="4" w:space="0" w:color="auto"/>
            </w:tcBorders>
          </w:tcPr>
          <w:p w:rsidR="00094ABC" w:rsidRPr="0061336D" w:rsidRDefault="00094ABC" w:rsidP="00934FC4">
            <w:pPr>
              <w:jc w:val="center"/>
              <w:rPr>
                <w:rFonts w:ascii="Times New Roman" w:hAnsi="Times New Roman" w:cs="Times New Roman"/>
                <w:b/>
                <w:sz w:val="16"/>
                <w:szCs w:val="16"/>
              </w:rPr>
            </w:pPr>
            <w:r w:rsidRPr="0061336D">
              <w:rPr>
                <w:rFonts w:ascii="Times New Roman" w:hAnsi="Times New Roman" w:cs="Times New Roman"/>
                <w:sz w:val="16"/>
                <w:szCs w:val="16"/>
              </w:rPr>
              <w:t xml:space="preserve"> </w:t>
            </w:r>
          </w:p>
        </w:tc>
        <w:tc>
          <w:tcPr>
            <w:tcW w:w="5104" w:type="dxa"/>
            <w:gridSpan w:val="3"/>
          </w:tcPr>
          <w:p w:rsidR="00094ABC" w:rsidRPr="0061336D" w:rsidRDefault="00094ABC" w:rsidP="00934FC4">
            <w:pPr>
              <w:rPr>
                <w:rFonts w:ascii="Times New Roman" w:hAnsi="Times New Roman" w:cs="Times New Roman"/>
                <w:b/>
                <w:sz w:val="16"/>
                <w:szCs w:val="16"/>
              </w:rPr>
            </w:pPr>
            <w:r w:rsidRPr="0061336D">
              <w:rPr>
                <w:rFonts w:ascii="Times New Roman" w:hAnsi="Times New Roman" w:cs="Times New Roman"/>
                <w:b/>
                <w:sz w:val="16"/>
                <w:szCs w:val="16"/>
              </w:rPr>
              <w:t xml:space="preserve">1. </w:t>
            </w:r>
            <w:proofErr w:type="spellStart"/>
            <w:r w:rsidRPr="0061336D">
              <w:rPr>
                <w:rFonts w:ascii="Times New Roman" w:hAnsi="Times New Roman" w:cs="Times New Roman"/>
                <w:b/>
                <w:sz w:val="16"/>
                <w:szCs w:val="16"/>
              </w:rPr>
              <w:t>Menghasilkan</w:t>
            </w:r>
            <w:proofErr w:type="spellEnd"/>
            <w:r w:rsidRPr="0061336D">
              <w:rPr>
                <w:rFonts w:ascii="Times New Roman" w:hAnsi="Times New Roman" w:cs="Times New Roman"/>
                <w:b/>
                <w:sz w:val="16"/>
                <w:szCs w:val="16"/>
              </w:rPr>
              <w:t xml:space="preserve"> </w:t>
            </w:r>
            <w:proofErr w:type="spellStart"/>
            <w:r w:rsidRPr="0061336D">
              <w:rPr>
                <w:rFonts w:ascii="Times New Roman" w:hAnsi="Times New Roman" w:cs="Times New Roman"/>
                <w:b/>
                <w:sz w:val="16"/>
                <w:szCs w:val="16"/>
              </w:rPr>
              <w:t>penelitian</w:t>
            </w:r>
            <w:proofErr w:type="spellEnd"/>
            <w:r w:rsidRPr="0061336D">
              <w:rPr>
                <w:rFonts w:ascii="Times New Roman" w:hAnsi="Times New Roman" w:cs="Times New Roman"/>
                <w:b/>
                <w:sz w:val="16"/>
                <w:szCs w:val="16"/>
              </w:rPr>
              <w:t xml:space="preserve"> </w:t>
            </w:r>
            <w:proofErr w:type="spellStart"/>
            <w:r w:rsidRPr="0061336D">
              <w:rPr>
                <w:rFonts w:ascii="Times New Roman" w:hAnsi="Times New Roman" w:cs="Times New Roman"/>
                <w:b/>
                <w:sz w:val="16"/>
                <w:szCs w:val="16"/>
              </w:rPr>
              <w:t>atau</w:t>
            </w:r>
            <w:proofErr w:type="spellEnd"/>
            <w:r w:rsidRPr="0061336D">
              <w:rPr>
                <w:rFonts w:ascii="Times New Roman" w:hAnsi="Times New Roman" w:cs="Times New Roman"/>
                <w:b/>
                <w:sz w:val="16"/>
                <w:szCs w:val="16"/>
              </w:rPr>
              <w:t xml:space="preserve"> </w:t>
            </w:r>
            <w:proofErr w:type="spellStart"/>
            <w:r w:rsidRPr="0061336D">
              <w:rPr>
                <w:rFonts w:ascii="Times New Roman" w:hAnsi="Times New Roman" w:cs="Times New Roman"/>
                <w:b/>
                <w:sz w:val="16"/>
                <w:szCs w:val="16"/>
              </w:rPr>
              <w:t>pemikiran</w:t>
            </w:r>
            <w:proofErr w:type="spellEnd"/>
            <w:r w:rsidRPr="0061336D">
              <w:rPr>
                <w:rFonts w:ascii="Times New Roman" w:hAnsi="Times New Roman" w:cs="Times New Roman"/>
                <w:b/>
                <w:sz w:val="16"/>
                <w:szCs w:val="16"/>
              </w:rPr>
              <w:t xml:space="preserve"> yang </w:t>
            </w:r>
            <w:proofErr w:type="spellStart"/>
            <w:r w:rsidRPr="0061336D">
              <w:rPr>
                <w:rFonts w:ascii="Times New Roman" w:hAnsi="Times New Roman" w:cs="Times New Roman"/>
                <w:b/>
                <w:sz w:val="16"/>
                <w:szCs w:val="16"/>
              </w:rPr>
              <w:t>dipublikasikan</w:t>
            </w:r>
            <w:proofErr w:type="spellEnd"/>
            <w:r w:rsidRPr="0061336D">
              <w:rPr>
                <w:rFonts w:ascii="Times New Roman" w:hAnsi="Times New Roman" w:cs="Times New Roman"/>
                <w:b/>
                <w:sz w:val="16"/>
                <w:szCs w:val="16"/>
              </w:rPr>
              <w:t>:</w:t>
            </w:r>
          </w:p>
        </w:tc>
        <w:tc>
          <w:tcPr>
            <w:tcW w:w="850" w:type="dxa"/>
          </w:tcPr>
          <w:p w:rsidR="00094ABC" w:rsidRPr="0061336D" w:rsidRDefault="00094ABC" w:rsidP="00934FC4">
            <w:pPr>
              <w:jc w:val="center"/>
              <w:rPr>
                <w:rFonts w:ascii="Times New Roman" w:hAnsi="Times New Roman" w:cs="Times New Roman"/>
                <w:b/>
                <w:sz w:val="16"/>
                <w:szCs w:val="16"/>
              </w:rPr>
            </w:pPr>
          </w:p>
        </w:tc>
        <w:tc>
          <w:tcPr>
            <w:tcW w:w="851" w:type="dxa"/>
          </w:tcPr>
          <w:p w:rsidR="00094ABC" w:rsidRPr="0061336D" w:rsidRDefault="00094ABC" w:rsidP="00934FC4">
            <w:pPr>
              <w:jc w:val="center"/>
              <w:rPr>
                <w:rFonts w:ascii="Times New Roman" w:hAnsi="Times New Roman" w:cs="Times New Roman"/>
                <w:b/>
                <w:sz w:val="16"/>
                <w:szCs w:val="16"/>
              </w:rPr>
            </w:pPr>
          </w:p>
        </w:tc>
        <w:tc>
          <w:tcPr>
            <w:tcW w:w="992" w:type="dxa"/>
          </w:tcPr>
          <w:p w:rsidR="00094ABC" w:rsidRPr="0061336D" w:rsidRDefault="00094ABC" w:rsidP="00934FC4">
            <w:pPr>
              <w:jc w:val="center"/>
              <w:rPr>
                <w:rFonts w:ascii="Times New Roman" w:hAnsi="Times New Roman" w:cs="Times New Roman"/>
                <w:b/>
                <w:sz w:val="16"/>
                <w:szCs w:val="16"/>
              </w:rPr>
            </w:pPr>
          </w:p>
        </w:tc>
        <w:tc>
          <w:tcPr>
            <w:tcW w:w="1843" w:type="dxa"/>
          </w:tcPr>
          <w:p w:rsidR="00094ABC" w:rsidRPr="0061336D" w:rsidRDefault="00094ABC" w:rsidP="00934FC4">
            <w:pPr>
              <w:rPr>
                <w:rFonts w:ascii="Times New Roman" w:hAnsi="Times New Roman" w:cs="Times New Roman"/>
                <w:b/>
                <w:sz w:val="16"/>
                <w:szCs w:val="16"/>
              </w:rPr>
            </w:pPr>
          </w:p>
        </w:tc>
      </w:tr>
      <w:tr w:rsidR="00557AA8" w:rsidRPr="0061336D" w:rsidTr="005E7EFF">
        <w:tc>
          <w:tcPr>
            <w:tcW w:w="533" w:type="dxa"/>
            <w:tcBorders>
              <w:top w:val="single" w:sz="4" w:space="0" w:color="auto"/>
              <w:bottom w:val="single" w:sz="4" w:space="0" w:color="auto"/>
            </w:tcBorders>
          </w:tcPr>
          <w:p w:rsidR="00557AA8" w:rsidRPr="0061336D" w:rsidRDefault="00557AA8" w:rsidP="00934FC4">
            <w:pPr>
              <w:jc w:val="center"/>
              <w:rPr>
                <w:rFonts w:ascii="Times New Roman" w:hAnsi="Times New Roman" w:cs="Times New Roman"/>
                <w:sz w:val="16"/>
                <w:szCs w:val="16"/>
              </w:rPr>
            </w:pPr>
            <w:r w:rsidRPr="0061336D">
              <w:rPr>
                <w:rFonts w:ascii="Times New Roman" w:hAnsi="Times New Roman" w:cs="Times New Roman"/>
                <w:sz w:val="16"/>
                <w:szCs w:val="16"/>
              </w:rPr>
              <w:t xml:space="preserve"> </w:t>
            </w:r>
          </w:p>
        </w:tc>
        <w:tc>
          <w:tcPr>
            <w:tcW w:w="3119" w:type="dxa"/>
          </w:tcPr>
          <w:p w:rsidR="00557AA8" w:rsidRPr="0085764A" w:rsidRDefault="002C1D0A" w:rsidP="002C1D0A">
            <w:pPr>
              <w:rPr>
                <w:rFonts w:ascii="Times New Roman" w:hAnsi="Times New Roman" w:cs="Times New Roman"/>
                <w:sz w:val="20"/>
                <w:szCs w:val="20"/>
              </w:rPr>
            </w:pPr>
            <w:r>
              <w:rPr>
                <w:rFonts w:ascii="Times New Roman" w:hAnsi="Times New Roman" w:cs="Times New Roman"/>
                <w:b/>
                <w:sz w:val="18"/>
                <w:szCs w:val="20"/>
              </w:rPr>
              <w:t>1</w:t>
            </w:r>
            <w:r w:rsidR="00557AA8" w:rsidRPr="000E5FF9">
              <w:rPr>
                <w:rFonts w:ascii="Times New Roman" w:hAnsi="Times New Roman" w:cs="Times New Roman"/>
                <w:b/>
                <w:sz w:val="18"/>
                <w:szCs w:val="20"/>
              </w:rPr>
              <w:t xml:space="preserve">) </w:t>
            </w:r>
            <w:proofErr w:type="spellStart"/>
            <w:r w:rsidR="00557AA8" w:rsidRPr="000E5FF9">
              <w:rPr>
                <w:rFonts w:ascii="Times New Roman" w:hAnsi="Times New Roman" w:cs="Times New Roman"/>
                <w:b/>
                <w:sz w:val="18"/>
                <w:szCs w:val="20"/>
              </w:rPr>
              <w:t>Jurnal</w:t>
            </w:r>
            <w:proofErr w:type="spellEnd"/>
            <w:r w:rsidR="00557AA8" w:rsidRPr="000E5FF9">
              <w:rPr>
                <w:rFonts w:ascii="Times New Roman" w:hAnsi="Times New Roman" w:cs="Times New Roman"/>
                <w:b/>
                <w:sz w:val="18"/>
                <w:szCs w:val="20"/>
              </w:rPr>
              <w:t xml:space="preserve"> </w:t>
            </w:r>
            <w:proofErr w:type="spellStart"/>
            <w:r>
              <w:rPr>
                <w:rFonts w:ascii="Times New Roman" w:hAnsi="Times New Roman" w:cs="Times New Roman"/>
                <w:b/>
                <w:sz w:val="18"/>
                <w:szCs w:val="20"/>
              </w:rPr>
              <w:t>Internasional</w:t>
            </w:r>
            <w:proofErr w:type="spellEnd"/>
          </w:p>
        </w:tc>
        <w:tc>
          <w:tcPr>
            <w:tcW w:w="851" w:type="dxa"/>
          </w:tcPr>
          <w:p w:rsidR="00557AA8" w:rsidRPr="0061336D" w:rsidRDefault="00557AA8" w:rsidP="00934FC4">
            <w:pPr>
              <w:rPr>
                <w:rFonts w:ascii="Times New Roman" w:hAnsi="Times New Roman" w:cs="Times New Roman"/>
                <w:sz w:val="16"/>
                <w:szCs w:val="16"/>
              </w:rPr>
            </w:pPr>
          </w:p>
        </w:tc>
        <w:tc>
          <w:tcPr>
            <w:tcW w:w="1134" w:type="dxa"/>
          </w:tcPr>
          <w:p w:rsidR="00557AA8" w:rsidRPr="0061336D" w:rsidRDefault="00557AA8" w:rsidP="00934FC4">
            <w:pPr>
              <w:rPr>
                <w:rFonts w:ascii="Times New Roman" w:hAnsi="Times New Roman" w:cs="Times New Roman"/>
                <w:sz w:val="16"/>
                <w:szCs w:val="16"/>
              </w:rPr>
            </w:pPr>
          </w:p>
        </w:tc>
        <w:tc>
          <w:tcPr>
            <w:tcW w:w="850" w:type="dxa"/>
          </w:tcPr>
          <w:p w:rsidR="00557AA8" w:rsidRPr="0061336D" w:rsidRDefault="00557AA8" w:rsidP="00934FC4">
            <w:pPr>
              <w:jc w:val="center"/>
              <w:rPr>
                <w:rFonts w:ascii="Times New Roman" w:hAnsi="Times New Roman" w:cs="Times New Roman"/>
                <w:sz w:val="16"/>
                <w:szCs w:val="16"/>
              </w:rPr>
            </w:pPr>
          </w:p>
        </w:tc>
        <w:tc>
          <w:tcPr>
            <w:tcW w:w="851" w:type="dxa"/>
          </w:tcPr>
          <w:p w:rsidR="00557AA8" w:rsidRPr="0061336D" w:rsidRDefault="00557AA8" w:rsidP="00934FC4">
            <w:pPr>
              <w:jc w:val="center"/>
              <w:rPr>
                <w:rFonts w:ascii="Times New Roman" w:hAnsi="Times New Roman" w:cs="Times New Roman"/>
                <w:sz w:val="16"/>
                <w:szCs w:val="16"/>
              </w:rPr>
            </w:pPr>
          </w:p>
        </w:tc>
        <w:tc>
          <w:tcPr>
            <w:tcW w:w="992" w:type="dxa"/>
          </w:tcPr>
          <w:p w:rsidR="00557AA8" w:rsidRPr="0061336D" w:rsidRDefault="00557AA8" w:rsidP="00934FC4">
            <w:pPr>
              <w:jc w:val="center"/>
              <w:rPr>
                <w:rFonts w:ascii="Times New Roman" w:hAnsi="Times New Roman" w:cs="Times New Roman"/>
                <w:sz w:val="16"/>
                <w:szCs w:val="16"/>
              </w:rPr>
            </w:pPr>
          </w:p>
        </w:tc>
        <w:tc>
          <w:tcPr>
            <w:tcW w:w="1843" w:type="dxa"/>
          </w:tcPr>
          <w:p w:rsidR="00557AA8" w:rsidRPr="0061336D" w:rsidRDefault="00557AA8" w:rsidP="00934FC4">
            <w:pPr>
              <w:rPr>
                <w:rFonts w:ascii="Times New Roman" w:hAnsi="Times New Roman" w:cs="Times New Roman"/>
                <w:sz w:val="16"/>
                <w:szCs w:val="16"/>
              </w:rPr>
            </w:pPr>
          </w:p>
        </w:tc>
      </w:tr>
      <w:tr w:rsidR="00A2230C" w:rsidRPr="0085764A" w:rsidTr="00A2230C">
        <w:tc>
          <w:tcPr>
            <w:tcW w:w="533"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1.</w:t>
            </w:r>
          </w:p>
        </w:tc>
        <w:tc>
          <w:tcPr>
            <w:tcW w:w="3119" w:type="dxa"/>
          </w:tcPr>
          <w:p w:rsidR="00A2230C" w:rsidRPr="00BB0491" w:rsidRDefault="00A2230C" w:rsidP="007E057B">
            <w:pPr>
              <w:pStyle w:val="ListParagraph"/>
              <w:ind w:left="0"/>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proofErr w:type="spellStart"/>
            <w:r w:rsidRPr="00BB0491">
              <w:rPr>
                <w:rFonts w:ascii="Times New Roman" w:hAnsi="Times New Roman" w:cs="Times New Roman"/>
                <w:sz w:val="18"/>
                <w:szCs w:val="18"/>
              </w:rPr>
              <w:t>Gusti</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Ayu</w:t>
            </w:r>
            <w:proofErr w:type="spellEnd"/>
            <w:r w:rsidRPr="00BB0491">
              <w:rPr>
                <w:rFonts w:ascii="Times New Roman" w:hAnsi="Times New Roman" w:cs="Times New Roman"/>
                <w:sz w:val="18"/>
                <w:szCs w:val="18"/>
              </w:rPr>
              <w:t xml:space="preserve"> Made </w:t>
            </w:r>
            <w:proofErr w:type="spellStart"/>
            <w:r w:rsidRPr="00BB0491">
              <w:rPr>
                <w:rFonts w:ascii="Times New Roman" w:hAnsi="Times New Roman" w:cs="Times New Roman"/>
                <w:sz w:val="18"/>
                <w:szCs w:val="18"/>
              </w:rPr>
              <w:t>Ratih</w:t>
            </w:r>
            <w:proofErr w:type="spellEnd"/>
            <w:r>
              <w:rPr>
                <w:rFonts w:ascii="Times New Roman" w:hAnsi="Times New Roman" w:cs="Times New Roman"/>
                <w:sz w:val="18"/>
                <w:szCs w:val="18"/>
              </w:rPr>
              <w:t xml:space="preserve">,    </w:t>
            </w:r>
            <w:r w:rsidR="000C7AA7">
              <w:rPr>
                <w:rFonts w:ascii="Times New Roman" w:hAnsi="Times New Roman" w:cs="Times New Roman"/>
                <w:b/>
                <w:sz w:val="18"/>
                <w:szCs w:val="18"/>
              </w:rPr>
              <w:t xml:space="preserve">2. </w:t>
            </w:r>
            <w:r w:rsidRPr="00A2734B">
              <w:rPr>
                <w:rFonts w:ascii="Times New Roman" w:hAnsi="Times New Roman" w:cs="Times New Roman"/>
                <w:b/>
                <w:sz w:val="18"/>
                <w:szCs w:val="18"/>
              </w:rPr>
              <w:t xml:space="preserve"> Maria </w:t>
            </w:r>
            <w:proofErr w:type="spellStart"/>
            <w:r w:rsidRPr="00A2734B">
              <w:rPr>
                <w:rFonts w:ascii="Times New Roman" w:hAnsi="Times New Roman" w:cs="Times New Roman"/>
                <w:b/>
                <w:sz w:val="18"/>
                <w:szCs w:val="18"/>
              </w:rPr>
              <w:t>Fatmadewi</w:t>
            </w:r>
            <w:proofErr w:type="spellEnd"/>
            <w:r w:rsidRPr="00A2734B">
              <w:rPr>
                <w:rFonts w:ascii="Times New Roman" w:hAnsi="Times New Roman" w:cs="Times New Roman"/>
                <w:b/>
                <w:sz w:val="18"/>
                <w:szCs w:val="18"/>
              </w:rPr>
              <w:t xml:space="preserve"> </w:t>
            </w:r>
            <w:proofErr w:type="spellStart"/>
            <w:r w:rsidRPr="00A2734B">
              <w:rPr>
                <w:rFonts w:ascii="Times New Roman" w:hAnsi="Times New Roman" w:cs="Times New Roman"/>
                <w:b/>
                <w:sz w:val="18"/>
                <w:szCs w:val="18"/>
              </w:rPr>
              <w:t>Imawati</w:t>
            </w:r>
            <w:proofErr w:type="spellEnd"/>
            <w:r w:rsidRPr="00BB0491">
              <w:rPr>
                <w:rFonts w:ascii="Times New Roman" w:hAnsi="Times New Roman" w:cs="Times New Roman"/>
                <w:sz w:val="18"/>
                <w:szCs w:val="18"/>
              </w:rPr>
              <w:t>,</w:t>
            </w:r>
            <w:r>
              <w:rPr>
                <w:rFonts w:ascii="Times New Roman" w:hAnsi="Times New Roman" w:cs="Times New Roman"/>
                <w:sz w:val="18"/>
                <w:szCs w:val="18"/>
              </w:rPr>
              <w:t xml:space="preserve">    </w:t>
            </w:r>
            <w:r w:rsidRPr="00BB0491">
              <w:rPr>
                <w:rFonts w:ascii="Times New Roman" w:hAnsi="Times New Roman" w:cs="Times New Roman"/>
                <w:sz w:val="18"/>
                <w:szCs w:val="18"/>
              </w:rPr>
              <w:t>3</w:t>
            </w:r>
            <w:r>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Diah</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Intan</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Purwanti</w:t>
            </w:r>
            <w:proofErr w:type="spellEnd"/>
            <w:r>
              <w:rPr>
                <w:rFonts w:ascii="Times New Roman" w:hAnsi="Times New Roman" w:cs="Times New Roman"/>
                <w:sz w:val="18"/>
                <w:szCs w:val="18"/>
              </w:rPr>
              <w:t xml:space="preserve">,     </w:t>
            </w:r>
            <w:r w:rsidRPr="00BB0491">
              <w:rPr>
                <w:rFonts w:ascii="Times New Roman" w:hAnsi="Times New Roman" w:cs="Times New Roman"/>
                <w:sz w:val="18"/>
                <w:szCs w:val="18"/>
              </w:rPr>
              <w:t>4</w:t>
            </w:r>
            <w:r>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Rendra</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Rizki</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Nugroho</w:t>
            </w:r>
            <w:proofErr w:type="spellEnd"/>
            <w:r>
              <w:rPr>
                <w:rFonts w:ascii="Times New Roman" w:hAnsi="Times New Roman" w:cs="Times New Roman"/>
                <w:sz w:val="18"/>
                <w:szCs w:val="18"/>
              </w:rPr>
              <w:t xml:space="preserve">,   5. </w:t>
            </w:r>
            <w:proofErr w:type="spellStart"/>
            <w:r w:rsidRPr="00BB0491">
              <w:rPr>
                <w:rFonts w:ascii="Times New Roman" w:hAnsi="Times New Roman" w:cs="Times New Roman"/>
                <w:sz w:val="18"/>
                <w:szCs w:val="18"/>
              </w:rPr>
              <w:t>Suwidji</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Wongso</w:t>
            </w:r>
            <w:proofErr w:type="spellEnd"/>
            <w:r>
              <w:rPr>
                <w:rFonts w:ascii="Times New Roman" w:hAnsi="Times New Roman" w:cs="Times New Roman"/>
                <w:sz w:val="18"/>
                <w:szCs w:val="18"/>
              </w:rPr>
              <w:t xml:space="preserve">,    6. </w:t>
            </w:r>
            <w:proofErr w:type="spellStart"/>
            <w:r w:rsidRPr="00BB0491">
              <w:rPr>
                <w:rFonts w:ascii="Times New Roman" w:hAnsi="Times New Roman" w:cs="Times New Roman"/>
                <w:sz w:val="18"/>
                <w:szCs w:val="18"/>
              </w:rPr>
              <w:t>Bambang</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Prajogo</w:t>
            </w:r>
            <w:proofErr w:type="spellEnd"/>
            <w:r>
              <w:rPr>
                <w:rFonts w:ascii="Times New Roman" w:hAnsi="Times New Roman" w:cs="Times New Roman"/>
                <w:sz w:val="18"/>
                <w:szCs w:val="18"/>
              </w:rPr>
              <w:t xml:space="preserve">,     7. </w:t>
            </w:r>
            <w:proofErr w:type="spellStart"/>
            <w:r w:rsidRPr="00BB0491">
              <w:rPr>
                <w:rFonts w:ascii="Times New Roman" w:hAnsi="Times New Roman" w:cs="Times New Roman"/>
                <w:sz w:val="18"/>
                <w:szCs w:val="18"/>
              </w:rPr>
              <w:t>Gunawan</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Indrayanto</w:t>
            </w:r>
            <w:proofErr w:type="spellEnd"/>
          </w:p>
          <w:p w:rsidR="00A2230C" w:rsidRPr="00BB0491" w:rsidRDefault="00A2230C" w:rsidP="007E057B">
            <w:pPr>
              <w:pStyle w:val="ListParagraph"/>
              <w:ind w:left="0"/>
              <w:rPr>
                <w:rFonts w:ascii="Times New Roman" w:hAnsi="Times New Roman" w:cs="Times New Roman"/>
                <w:color w:val="000000"/>
                <w:sz w:val="18"/>
                <w:szCs w:val="18"/>
              </w:rPr>
            </w:pPr>
          </w:p>
          <w:p w:rsidR="00A2230C" w:rsidRPr="00BB0491" w:rsidRDefault="00A2230C" w:rsidP="007E057B">
            <w:pPr>
              <w:pStyle w:val="ListParagraph"/>
              <w:ind w:left="0"/>
              <w:rPr>
                <w:rFonts w:ascii="Times New Roman" w:hAnsi="Times New Roman" w:cs="Times New Roman"/>
                <w:color w:val="000000"/>
                <w:sz w:val="18"/>
                <w:szCs w:val="18"/>
              </w:rPr>
            </w:pPr>
            <w:proofErr w:type="spellStart"/>
            <w:r w:rsidRPr="00BB0491">
              <w:rPr>
                <w:rFonts w:ascii="Times New Roman" w:hAnsi="Times New Roman" w:cs="Times New Roman"/>
                <w:color w:val="000000"/>
                <w:sz w:val="18"/>
                <w:szCs w:val="18"/>
              </w:rPr>
              <w:t>Judul</w:t>
            </w:r>
            <w:proofErr w:type="spellEnd"/>
            <w:r w:rsidRPr="00BB0491">
              <w:rPr>
                <w:rFonts w:ascii="Times New Roman" w:hAnsi="Times New Roman" w:cs="Times New Roman"/>
                <w:color w:val="000000"/>
                <w:sz w:val="18"/>
                <w:szCs w:val="18"/>
              </w:rPr>
              <w:t>:</w:t>
            </w:r>
          </w:p>
          <w:p w:rsidR="00986305" w:rsidRDefault="00A2230C" w:rsidP="007E057B">
            <w:pPr>
              <w:pStyle w:val="ListParagraph"/>
              <w:ind w:left="0"/>
              <w:rPr>
                <w:rFonts w:ascii="Times New Roman" w:hAnsi="Times New Roman" w:cs="Times New Roman"/>
                <w:sz w:val="18"/>
                <w:szCs w:val="18"/>
              </w:rPr>
            </w:pPr>
            <w:r w:rsidRPr="00BB0491">
              <w:rPr>
                <w:rFonts w:ascii="Times New Roman" w:hAnsi="Times New Roman" w:cs="Times New Roman"/>
                <w:sz w:val="18"/>
                <w:szCs w:val="18"/>
              </w:rPr>
              <w:t xml:space="preserve">Metabolite Profiling of </w:t>
            </w:r>
            <w:proofErr w:type="spellStart"/>
            <w:r w:rsidRPr="00BB0491">
              <w:rPr>
                <w:rFonts w:ascii="Times New Roman" w:hAnsi="Times New Roman" w:cs="Times New Roman"/>
                <w:sz w:val="18"/>
                <w:szCs w:val="18"/>
              </w:rPr>
              <w:t>Justicia</w:t>
            </w:r>
            <w:proofErr w:type="spellEnd"/>
            <w:r w:rsidRPr="00BB0491">
              <w:rPr>
                <w:rFonts w:ascii="Times New Roman" w:hAnsi="Times New Roman" w:cs="Times New Roman"/>
                <w:sz w:val="18"/>
                <w:szCs w:val="18"/>
              </w:rPr>
              <w:t xml:space="preserve"> </w:t>
            </w:r>
            <w:proofErr w:type="spellStart"/>
            <w:r w:rsidRPr="00BB0491">
              <w:rPr>
                <w:rFonts w:ascii="Times New Roman" w:hAnsi="Times New Roman" w:cs="Times New Roman"/>
                <w:sz w:val="18"/>
                <w:szCs w:val="18"/>
              </w:rPr>
              <w:t>gendarussa</w:t>
            </w:r>
            <w:proofErr w:type="spellEnd"/>
            <w:r w:rsidR="002C024D">
              <w:rPr>
                <w:rFonts w:ascii="Times New Roman" w:hAnsi="Times New Roman" w:cs="Times New Roman"/>
                <w:sz w:val="18"/>
                <w:szCs w:val="18"/>
              </w:rPr>
              <w:t xml:space="preserve"> </w:t>
            </w:r>
            <w:r w:rsidRPr="00BB0491">
              <w:rPr>
                <w:rFonts w:ascii="Times New Roman" w:hAnsi="Times New Roman" w:cs="Times New Roman"/>
                <w:sz w:val="18"/>
                <w:szCs w:val="18"/>
              </w:rPr>
              <w:t>Herbal Drug Preparations</w:t>
            </w:r>
          </w:p>
          <w:p w:rsidR="00A2230C" w:rsidRPr="00BB0491" w:rsidRDefault="00A2230C" w:rsidP="007E057B">
            <w:pPr>
              <w:pStyle w:val="ListParagraph"/>
              <w:ind w:left="0"/>
              <w:rPr>
                <w:rFonts w:ascii="Times New Roman" w:hAnsi="Times New Roman" w:cs="Times New Roman"/>
                <w:color w:val="000000"/>
                <w:sz w:val="18"/>
                <w:szCs w:val="18"/>
              </w:rPr>
            </w:pPr>
            <w:r w:rsidRPr="00BB0491">
              <w:rPr>
                <w:rFonts w:ascii="Times New Roman" w:hAnsi="Times New Roman" w:cs="Times New Roman"/>
                <w:sz w:val="18"/>
                <w:szCs w:val="18"/>
              </w:rPr>
              <w:br/>
            </w:r>
            <w:r w:rsidRPr="00BB0491">
              <w:rPr>
                <w:rFonts w:ascii="Times New Roman" w:hAnsi="Times New Roman" w:cs="Times New Roman"/>
                <w:color w:val="000000"/>
                <w:sz w:val="18"/>
                <w:szCs w:val="18"/>
              </w:rPr>
              <w:t>Web:</w:t>
            </w:r>
          </w:p>
          <w:p w:rsidR="00A2230C" w:rsidRDefault="004610D1" w:rsidP="007E057B">
            <w:pPr>
              <w:pStyle w:val="ListParagraph"/>
              <w:ind w:left="0"/>
              <w:rPr>
                <w:rFonts w:ascii="Times New Roman" w:hAnsi="Times New Roman" w:cs="Times New Roman"/>
                <w:color w:val="000000"/>
                <w:sz w:val="18"/>
                <w:szCs w:val="18"/>
              </w:rPr>
            </w:pPr>
            <w:hyperlink r:id="rId11" w:history="1">
              <w:r w:rsidR="002C024D" w:rsidRPr="00C30008">
                <w:rPr>
                  <w:rStyle w:val="Hyperlink"/>
                  <w:rFonts w:ascii="Times New Roman" w:hAnsi="Times New Roman" w:cs="Times New Roman"/>
                  <w:sz w:val="18"/>
                  <w:szCs w:val="18"/>
                </w:rPr>
                <w:t>https://journals.sagepub.com/aims-scope/NPX</w:t>
              </w:r>
            </w:hyperlink>
            <w:r w:rsidR="002C024D">
              <w:rPr>
                <w:rFonts w:ascii="Times New Roman" w:hAnsi="Times New Roman" w:cs="Times New Roman"/>
                <w:color w:val="000000"/>
                <w:sz w:val="18"/>
                <w:szCs w:val="18"/>
              </w:rPr>
              <w:t xml:space="preserve"> </w:t>
            </w:r>
          </w:p>
          <w:p w:rsidR="002C024D" w:rsidRPr="00BB0491" w:rsidRDefault="002C024D" w:rsidP="007E057B">
            <w:pPr>
              <w:pStyle w:val="ListParagraph"/>
              <w:ind w:left="0"/>
              <w:rPr>
                <w:rFonts w:ascii="Times New Roman" w:hAnsi="Times New Roman" w:cs="Times New Roman"/>
                <w:color w:val="000000"/>
                <w:sz w:val="18"/>
                <w:szCs w:val="18"/>
              </w:rPr>
            </w:pPr>
          </w:p>
          <w:p w:rsidR="00A2230C" w:rsidRPr="00BB0491" w:rsidRDefault="00A2230C" w:rsidP="007E057B">
            <w:pPr>
              <w:pStyle w:val="ListParagraph"/>
              <w:ind w:left="0"/>
              <w:rPr>
                <w:rFonts w:ascii="Times New Roman" w:hAnsi="Times New Roman" w:cs="Times New Roman"/>
                <w:color w:val="000000"/>
                <w:sz w:val="18"/>
                <w:szCs w:val="18"/>
              </w:rPr>
            </w:pPr>
            <w:proofErr w:type="spellStart"/>
            <w:r w:rsidRPr="00BB0491">
              <w:rPr>
                <w:rFonts w:ascii="Times New Roman" w:hAnsi="Times New Roman" w:cs="Times New Roman"/>
                <w:color w:val="000000"/>
                <w:sz w:val="18"/>
                <w:szCs w:val="18"/>
              </w:rPr>
              <w:t>Url</w:t>
            </w:r>
            <w:proofErr w:type="spellEnd"/>
            <w:r w:rsidRPr="00BB0491">
              <w:rPr>
                <w:rFonts w:ascii="Times New Roman" w:hAnsi="Times New Roman" w:cs="Times New Roman"/>
                <w:color w:val="000000"/>
                <w:sz w:val="18"/>
                <w:szCs w:val="18"/>
              </w:rPr>
              <w:t xml:space="preserve"> </w:t>
            </w:r>
            <w:proofErr w:type="spellStart"/>
            <w:r w:rsidRPr="00BB0491">
              <w:rPr>
                <w:rFonts w:ascii="Times New Roman" w:hAnsi="Times New Roman" w:cs="Times New Roman"/>
                <w:color w:val="000000"/>
                <w:sz w:val="18"/>
                <w:szCs w:val="18"/>
              </w:rPr>
              <w:t>menuju</w:t>
            </w:r>
            <w:proofErr w:type="spellEnd"/>
            <w:r w:rsidRPr="00BB0491">
              <w:rPr>
                <w:rFonts w:ascii="Times New Roman" w:hAnsi="Times New Roman" w:cs="Times New Roman"/>
                <w:color w:val="000000"/>
                <w:sz w:val="18"/>
                <w:szCs w:val="18"/>
              </w:rPr>
              <w:t xml:space="preserve"> </w:t>
            </w:r>
            <w:proofErr w:type="spellStart"/>
            <w:r w:rsidRPr="00BB0491">
              <w:rPr>
                <w:rFonts w:ascii="Times New Roman" w:hAnsi="Times New Roman" w:cs="Times New Roman"/>
                <w:color w:val="000000"/>
                <w:sz w:val="18"/>
                <w:szCs w:val="18"/>
              </w:rPr>
              <w:t>artikel</w:t>
            </w:r>
            <w:proofErr w:type="spellEnd"/>
            <w:r w:rsidRPr="00BB0491">
              <w:rPr>
                <w:rFonts w:ascii="Times New Roman" w:hAnsi="Times New Roman" w:cs="Times New Roman"/>
                <w:color w:val="000000"/>
                <w:sz w:val="18"/>
                <w:szCs w:val="18"/>
              </w:rPr>
              <w:t>:</w:t>
            </w:r>
          </w:p>
          <w:p w:rsidR="00A2230C" w:rsidRPr="00BB0491" w:rsidRDefault="004610D1" w:rsidP="007E057B">
            <w:pPr>
              <w:pStyle w:val="ListParagraph"/>
              <w:ind w:left="0"/>
              <w:rPr>
                <w:rFonts w:ascii="Times New Roman" w:hAnsi="Times New Roman" w:cs="Times New Roman"/>
                <w:color w:val="000000"/>
                <w:sz w:val="18"/>
                <w:szCs w:val="18"/>
              </w:rPr>
            </w:pPr>
            <w:hyperlink r:id="rId12" w:history="1">
              <w:r w:rsidR="00A2230C" w:rsidRPr="00BB0491">
                <w:rPr>
                  <w:rStyle w:val="Hyperlink"/>
                  <w:rFonts w:ascii="Times New Roman" w:hAnsi="Times New Roman" w:cs="Times New Roman"/>
                  <w:sz w:val="18"/>
                  <w:szCs w:val="18"/>
                </w:rPr>
                <w:t>https://journals.sagepub.com/doi/pdf/10.1177/1934578X19856252</w:t>
              </w:r>
            </w:hyperlink>
            <w:r w:rsidR="00A2230C" w:rsidRPr="00BB0491">
              <w:rPr>
                <w:rFonts w:ascii="Times New Roman" w:hAnsi="Times New Roman" w:cs="Times New Roman"/>
                <w:color w:val="000000"/>
                <w:sz w:val="18"/>
                <w:szCs w:val="18"/>
              </w:rPr>
              <w:t xml:space="preserve"> </w:t>
            </w:r>
          </w:p>
          <w:p w:rsidR="00A2230C" w:rsidRPr="00BB0491" w:rsidRDefault="00A2230C" w:rsidP="007E057B">
            <w:pPr>
              <w:pStyle w:val="ListParagraph"/>
              <w:ind w:left="0"/>
              <w:rPr>
                <w:rFonts w:ascii="Times New Roman" w:hAnsi="Times New Roman" w:cs="Times New Roman"/>
                <w:color w:val="000000"/>
                <w:sz w:val="18"/>
                <w:szCs w:val="18"/>
              </w:rPr>
            </w:pPr>
          </w:p>
          <w:p w:rsidR="00A2230C" w:rsidRPr="00BB0491" w:rsidRDefault="00A2230C" w:rsidP="007E057B">
            <w:pPr>
              <w:pStyle w:val="ListParagraph"/>
              <w:ind w:left="0"/>
              <w:rPr>
                <w:rFonts w:ascii="Times New Roman" w:hAnsi="Times New Roman" w:cs="Times New Roman"/>
                <w:color w:val="000000"/>
                <w:sz w:val="18"/>
                <w:szCs w:val="18"/>
              </w:rPr>
            </w:pPr>
            <w:proofErr w:type="spellStart"/>
            <w:r w:rsidRPr="00BB0491">
              <w:rPr>
                <w:rFonts w:ascii="Times New Roman" w:hAnsi="Times New Roman" w:cs="Times New Roman"/>
                <w:color w:val="000000"/>
                <w:sz w:val="18"/>
                <w:szCs w:val="18"/>
              </w:rPr>
              <w:t>Url</w:t>
            </w:r>
            <w:proofErr w:type="spellEnd"/>
            <w:r w:rsidRPr="00BB0491">
              <w:rPr>
                <w:rFonts w:ascii="Times New Roman" w:hAnsi="Times New Roman" w:cs="Times New Roman"/>
                <w:color w:val="000000"/>
                <w:sz w:val="18"/>
                <w:szCs w:val="18"/>
              </w:rPr>
              <w:t xml:space="preserve"> peer review:</w:t>
            </w:r>
          </w:p>
          <w:p w:rsidR="00A2230C" w:rsidRPr="00BB0491" w:rsidRDefault="00A2230C" w:rsidP="007E057B">
            <w:pPr>
              <w:pStyle w:val="ListParagraph"/>
              <w:ind w:left="0"/>
              <w:rPr>
                <w:rFonts w:ascii="Times New Roman" w:hAnsi="Times New Roman" w:cs="Times New Roman"/>
                <w:color w:val="000000"/>
                <w:sz w:val="18"/>
                <w:szCs w:val="18"/>
              </w:rPr>
            </w:pPr>
          </w:p>
          <w:p w:rsidR="00A2230C" w:rsidRPr="00BB0491" w:rsidRDefault="00A2230C" w:rsidP="007E057B">
            <w:pPr>
              <w:pStyle w:val="ListParagraph"/>
              <w:ind w:left="0"/>
              <w:rPr>
                <w:rFonts w:ascii="Times New Roman" w:hAnsi="Times New Roman" w:cs="Times New Roman"/>
                <w:color w:val="000000"/>
                <w:sz w:val="18"/>
                <w:szCs w:val="18"/>
              </w:rPr>
            </w:pPr>
            <w:proofErr w:type="spellStart"/>
            <w:r w:rsidRPr="00BB0491">
              <w:rPr>
                <w:rFonts w:ascii="Times New Roman" w:hAnsi="Times New Roman" w:cs="Times New Roman"/>
                <w:color w:val="000000"/>
                <w:sz w:val="18"/>
                <w:szCs w:val="18"/>
              </w:rPr>
              <w:t>Url</w:t>
            </w:r>
            <w:proofErr w:type="spellEnd"/>
            <w:r w:rsidRPr="00BB0491">
              <w:rPr>
                <w:rFonts w:ascii="Times New Roman" w:hAnsi="Times New Roman" w:cs="Times New Roman"/>
                <w:color w:val="000000"/>
                <w:sz w:val="18"/>
                <w:szCs w:val="18"/>
              </w:rPr>
              <w:t xml:space="preserve"> </w:t>
            </w:r>
            <w:proofErr w:type="spellStart"/>
            <w:r w:rsidRPr="00BB0491">
              <w:rPr>
                <w:rFonts w:ascii="Times New Roman" w:hAnsi="Times New Roman" w:cs="Times New Roman"/>
                <w:color w:val="000000"/>
                <w:sz w:val="18"/>
                <w:szCs w:val="18"/>
              </w:rPr>
              <w:t>hasil</w:t>
            </w:r>
            <w:proofErr w:type="spellEnd"/>
            <w:r w:rsidRPr="00BB0491">
              <w:rPr>
                <w:rFonts w:ascii="Times New Roman" w:hAnsi="Times New Roman" w:cs="Times New Roman"/>
                <w:color w:val="000000"/>
                <w:sz w:val="18"/>
                <w:szCs w:val="18"/>
              </w:rPr>
              <w:t xml:space="preserve"> similarity:</w:t>
            </w:r>
          </w:p>
          <w:p w:rsidR="00A2230C" w:rsidRDefault="004610D1" w:rsidP="007E057B">
            <w:pPr>
              <w:pStyle w:val="ListParagraph"/>
              <w:ind w:left="0"/>
              <w:rPr>
                <w:rFonts w:ascii="Times New Roman" w:hAnsi="Times New Roman" w:cs="Times New Roman"/>
                <w:color w:val="000000"/>
                <w:sz w:val="18"/>
                <w:szCs w:val="18"/>
              </w:rPr>
            </w:pPr>
            <w:hyperlink r:id="rId13" w:history="1">
              <w:r w:rsidR="00986305" w:rsidRPr="007A1954">
                <w:rPr>
                  <w:rStyle w:val="Hyperlink"/>
                  <w:rFonts w:ascii="Times New Roman" w:hAnsi="Times New Roman" w:cs="Times New Roman"/>
                  <w:sz w:val="18"/>
                  <w:szCs w:val="18"/>
                </w:rPr>
                <w:t>http://repository.ukwms.ac.id/id/eprint/32424/2/1-Metabolite_profiling_of_justicia__hasil%20cek%20similarity.pdf</w:t>
              </w:r>
            </w:hyperlink>
            <w:r w:rsidR="00986305">
              <w:rPr>
                <w:rFonts w:ascii="Times New Roman" w:hAnsi="Times New Roman" w:cs="Times New Roman"/>
                <w:color w:val="000000"/>
                <w:sz w:val="18"/>
                <w:szCs w:val="18"/>
              </w:rPr>
              <w:t xml:space="preserve"> </w:t>
            </w:r>
          </w:p>
          <w:p w:rsidR="00986305" w:rsidRPr="00BB0491" w:rsidRDefault="00986305" w:rsidP="007E057B">
            <w:pPr>
              <w:pStyle w:val="ListParagraph"/>
              <w:ind w:left="0"/>
              <w:rPr>
                <w:rFonts w:ascii="Times New Roman" w:hAnsi="Times New Roman" w:cs="Times New Roman"/>
                <w:color w:val="000000"/>
                <w:sz w:val="18"/>
                <w:szCs w:val="18"/>
              </w:rPr>
            </w:pPr>
          </w:p>
          <w:p w:rsidR="00A2230C" w:rsidRPr="00BB0491" w:rsidRDefault="00A2230C" w:rsidP="007E057B">
            <w:pPr>
              <w:pStyle w:val="ListParagraph"/>
              <w:ind w:left="0"/>
              <w:rPr>
                <w:rFonts w:ascii="Times New Roman" w:hAnsi="Times New Roman" w:cs="Times New Roman"/>
                <w:color w:val="000000"/>
                <w:sz w:val="18"/>
                <w:szCs w:val="18"/>
              </w:rPr>
            </w:pPr>
            <w:r w:rsidRPr="00BB0491">
              <w:rPr>
                <w:rFonts w:ascii="Times New Roman" w:hAnsi="Times New Roman" w:cs="Times New Roman"/>
                <w:color w:val="000000"/>
                <w:sz w:val="18"/>
                <w:szCs w:val="18"/>
              </w:rPr>
              <w:t>Index:</w:t>
            </w:r>
          </w:p>
          <w:p w:rsidR="00F70367" w:rsidRPr="00D9785A" w:rsidRDefault="004610D1" w:rsidP="00F70367">
            <w:pPr>
              <w:pStyle w:val="ListParagraph"/>
              <w:ind w:left="0"/>
              <w:rPr>
                <w:rFonts w:ascii="Times New Roman" w:hAnsi="Times New Roman" w:cs="Times New Roman"/>
                <w:color w:val="000000"/>
                <w:sz w:val="18"/>
                <w:szCs w:val="18"/>
              </w:rPr>
            </w:pPr>
            <w:hyperlink r:id="rId14" w:history="1">
              <w:r w:rsidR="00F70367" w:rsidRPr="00C30008">
                <w:rPr>
                  <w:rStyle w:val="Hyperlink"/>
                  <w:rFonts w:ascii="Times New Roman" w:hAnsi="Times New Roman" w:cs="Times New Roman"/>
                  <w:sz w:val="18"/>
                  <w:szCs w:val="18"/>
                </w:rPr>
                <w:t>https://www.scimagojr.com/journalsearch.php?q=17700155034&amp;tip=sid&amp;clean=0</w:t>
              </w:r>
            </w:hyperlink>
            <w:r w:rsidR="00F70367">
              <w:rPr>
                <w:rFonts w:ascii="Times New Roman" w:hAnsi="Times New Roman" w:cs="Times New Roman"/>
                <w:color w:val="000000"/>
                <w:sz w:val="18"/>
                <w:szCs w:val="18"/>
              </w:rPr>
              <w:t xml:space="preserve"> </w:t>
            </w:r>
          </w:p>
          <w:p w:rsidR="00A2230C" w:rsidRPr="00BB0491" w:rsidRDefault="00A2230C" w:rsidP="007E057B">
            <w:pPr>
              <w:pStyle w:val="ListParagraph"/>
              <w:ind w:left="0"/>
              <w:rPr>
                <w:rFonts w:ascii="Times New Roman" w:hAnsi="Times New Roman" w:cs="Times New Roman"/>
                <w:color w:val="000000"/>
                <w:sz w:val="18"/>
                <w:szCs w:val="18"/>
              </w:rPr>
            </w:pPr>
          </w:p>
        </w:tc>
        <w:tc>
          <w:tcPr>
            <w:tcW w:w="851" w:type="dxa"/>
          </w:tcPr>
          <w:p w:rsidR="00A2230C" w:rsidRPr="0085764A" w:rsidRDefault="00A2230C" w:rsidP="007E057B">
            <w:pPr>
              <w:jc w:val="center"/>
              <w:rPr>
                <w:rFonts w:ascii="Times New Roman" w:hAnsi="Times New Roman" w:cs="Times New Roman"/>
                <w:sz w:val="20"/>
                <w:szCs w:val="20"/>
              </w:rPr>
            </w:pPr>
            <w:r>
              <w:rPr>
                <w:rFonts w:ascii="Times New Roman" w:hAnsi="Times New Roman" w:cs="Times New Roman"/>
                <w:sz w:val="20"/>
                <w:szCs w:val="20"/>
              </w:rPr>
              <w:t>2019</w:t>
            </w:r>
          </w:p>
        </w:tc>
        <w:tc>
          <w:tcPr>
            <w:tcW w:w="1134" w:type="dxa"/>
          </w:tcPr>
          <w:p w:rsidR="00A2230C" w:rsidRDefault="00A2230C" w:rsidP="007E057B">
            <w:pPr>
              <w:rPr>
                <w:rFonts w:ascii="Times New Roman" w:hAnsi="Times New Roman" w:cs="Times New Roman"/>
                <w:sz w:val="16"/>
                <w:szCs w:val="18"/>
              </w:rPr>
            </w:pPr>
            <w:proofErr w:type="spellStart"/>
            <w:r>
              <w:rPr>
                <w:rFonts w:ascii="Times New Roman" w:hAnsi="Times New Roman" w:cs="Times New Roman"/>
                <w:sz w:val="16"/>
                <w:szCs w:val="18"/>
              </w:rPr>
              <w:t>Jurnal</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Internasional</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bereputasi</w:t>
            </w:r>
            <w:proofErr w:type="spellEnd"/>
          </w:p>
          <w:p w:rsidR="00A2230C" w:rsidRDefault="00A2230C" w:rsidP="007E057B">
            <w:pPr>
              <w:rPr>
                <w:rFonts w:ascii="Times New Roman" w:hAnsi="Times New Roman" w:cs="Times New Roman"/>
                <w:sz w:val="16"/>
                <w:szCs w:val="18"/>
              </w:rPr>
            </w:pPr>
            <w:r>
              <w:rPr>
                <w:rFonts w:ascii="Times New Roman" w:hAnsi="Times New Roman" w:cs="Times New Roman"/>
                <w:sz w:val="16"/>
                <w:szCs w:val="18"/>
              </w:rPr>
              <w:t>SJR(2019): 0.199</w:t>
            </w:r>
          </w:p>
          <w:p w:rsidR="00A2230C" w:rsidRDefault="00A2230C" w:rsidP="007E057B">
            <w:pPr>
              <w:rPr>
                <w:rFonts w:ascii="Times New Roman" w:hAnsi="Times New Roman" w:cs="Times New Roman"/>
                <w:sz w:val="16"/>
                <w:szCs w:val="18"/>
              </w:rPr>
            </w:pPr>
            <w:r>
              <w:rPr>
                <w:rFonts w:ascii="Times New Roman" w:hAnsi="Times New Roman" w:cs="Times New Roman"/>
                <w:sz w:val="16"/>
                <w:szCs w:val="18"/>
              </w:rPr>
              <w:t>Q4</w:t>
            </w:r>
          </w:p>
          <w:p w:rsidR="00A2230C" w:rsidRPr="00462170" w:rsidRDefault="00A2230C" w:rsidP="007E057B">
            <w:pPr>
              <w:rPr>
                <w:rFonts w:ascii="Times New Roman" w:hAnsi="Times New Roman" w:cs="Times New Roman"/>
                <w:sz w:val="16"/>
                <w:szCs w:val="18"/>
              </w:rPr>
            </w:pPr>
            <w:r>
              <w:rPr>
                <w:rFonts w:ascii="Times New Roman" w:hAnsi="Times New Roman" w:cs="Times New Roman"/>
                <w:sz w:val="16"/>
                <w:szCs w:val="18"/>
              </w:rPr>
              <w:t xml:space="preserve">H-Index: 50 </w:t>
            </w:r>
          </w:p>
        </w:tc>
        <w:tc>
          <w:tcPr>
            <w:tcW w:w="850" w:type="dxa"/>
          </w:tcPr>
          <w:p w:rsidR="00A2230C" w:rsidRPr="0085764A" w:rsidRDefault="00A2230C" w:rsidP="007E057B">
            <w:pPr>
              <w:jc w:val="center"/>
              <w:rPr>
                <w:rFonts w:ascii="Times New Roman" w:hAnsi="Times New Roman" w:cs="Times New Roman"/>
                <w:sz w:val="20"/>
                <w:szCs w:val="20"/>
              </w:rPr>
            </w:pPr>
            <w:r w:rsidRPr="0085764A">
              <w:rPr>
                <w:rFonts w:ascii="Times New Roman" w:hAnsi="Times New Roman" w:cs="Times New Roman"/>
                <w:sz w:val="20"/>
                <w:szCs w:val="20"/>
              </w:rPr>
              <w:t>1</w:t>
            </w:r>
          </w:p>
        </w:tc>
        <w:tc>
          <w:tcPr>
            <w:tcW w:w="851" w:type="dxa"/>
          </w:tcPr>
          <w:p w:rsidR="00A2230C" w:rsidRPr="0085764A" w:rsidRDefault="003717E8" w:rsidP="007E057B">
            <w:pPr>
              <w:jc w:val="center"/>
              <w:rPr>
                <w:rFonts w:ascii="Times New Roman" w:hAnsi="Times New Roman" w:cs="Times New Roman"/>
                <w:sz w:val="20"/>
                <w:szCs w:val="20"/>
              </w:rPr>
            </w:pPr>
            <w:r>
              <w:rPr>
                <w:rFonts w:ascii="Times New Roman" w:hAnsi="Times New Roman" w:cs="Times New Roman"/>
                <w:sz w:val="20"/>
                <w:szCs w:val="20"/>
              </w:rPr>
              <w:t>1,7</w:t>
            </w:r>
          </w:p>
        </w:tc>
        <w:tc>
          <w:tcPr>
            <w:tcW w:w="992" w:type="dxa"/>
          </w:tcPr>
          <w:p w:rsidR="00A2230C" w:rsidRPr="0085764A" w:rsidRDefault="003717E8" w:rsidP="007E057B">
            <w:pPr>
              <w:jc w:val="center"/>
              <w:rPr>
                <w:rFonts w:ascii="Times New Roman" w:hAnsi="Times New Roman" w:cs="Times New Roman"/>
                <w:sz w:val="20"/>
                <w:szCs w:val="20"/>
              </w:rPr>
            </w:pPr>
            <w:r>
              <w:rPr>
                <w:rFonts w:ascii="Times New Roman" w:hAnsi="Times New Roman" w:cs="Times New Roman"/>
                <w:sz w:val="20"/>
                <w:szCs w:val="20"/>
              </w:rPr>
              <w:t>1,7</w:t>
            </w:r>
          </w:p>
        </w:tc>
        <w:tc>
          <w:tcPr>
            <w:tcW w:w="1843" w:type="dxa"/>
          </w:tcPr>
          <w:p w:rsidR="00A2230C" w:rsidRPr="00A03A9C" w:rsidRDefault="00A2230C" w:rsidP="007E057B">
            <w:pPr>
              <w:rPr>
                <w:rFonts w:ascii="Times New Roman" w:hAnsi="Times New Roman" w:cs="Times New Roman"/>
                <w:b/>
                <w:sz w:val="18"/>
                <w:szCs w:val="18"/>
              </w:rPr>
            </w:pPr>
            <w:r w:rsidRPr="00A03A9C">
              <w:rPr>
                <w:rFonts w:ascii="Times New Roman" w:hAnsi="Times New Roman" w:cs="Times New Roman"/>
                <w:b/>
                <w:sz w:val="18"/>
                <w:szCs w:val="18"/>
              </w:rPr>
              <w:t>III.A.1.b.</w:t>
            </w:r>
            <w:r>
              <w:rPr>
                <w:rFonts w:ascii="Times New Roman" w:hAnsi="Times New Roman" w:cs="Times New Roman"/>
                <w:b/>
                <w:sz w:val="18"/>
                <w:szCs w:val="18"/>
              </w:rPr>
              <w:t>1</w:t>
            </w:r>
            <w:r w:rsidRPr="00A03A9C">
              <w:rPr>
                <w:rFonts w:ascii="Times New Roman" w:hAnsi="Times New Roman" w:cs="Times New Roman"/>
                <w:b/>
                <w:sz w:val="18"/>
                <w:szCs w:val="18"/>
              </w:rPr>
              <w:t>/1</w:t>
            </w:r>
          </w:p>
          <w:p w:rsidR="00A2230C" w:rsidRPr="00A03A9C" w:rsidRDefault="00A2230C" w:rsidP="007E057B">
            <w:pPr>
              <w:rPr>
                <w:rFonts w:ascii="Times New Roman" w:hAnsi="Times New Roman" w:cs="Times New Roman"/>
                <w:sz w:val="18"/>
                <w:szCs w:val="18"/>
              </w:rPr>
            </w:pPr>
            <w:r w:rsidRPr="00A03A9C">
              <w:rPr>
                <w:rFonts w:ascii="Times New Roman" w:hAnsi="Times New Roman" w:cs="Times New Roman"/>
                <w:b/>
                <w:sz w:val="18"/>
                <w:szCs w:val="18"/>
              </w:rPr>
              <w:t>Natural Product Communications</w:t>
            </w:r>
            <w:r w:rsidRPr="00A03A9C">
              <w:rPr>
                <w:rFonts w:ascii="Times New Roman" w:hAnsi="Times New Roman" w:cs="Times New Roman"/>
                <w:sz w:val="18"/>
                <w:szCs w:val="18"/>
              </w:rPr>
              <w:br/>
              <w:t>Vol.14, Iss.6,</w:t>
            </w:r>
            <w:r w:rsidR="00A80807">
              <w:rPr>
                <w:rFonts w:ascii="Times New Roman" w:hAnsi="Times New Roman" w:cs="Times New Roman"/>
                <w:sz w:val="18"/>
                <w:szCs w:val="18"/>
              </w:rPr>
              <w:t xml:space="preserve"> June 2019</w:t>
            </w:r>
            <w:r w:rsidRPr="00A03A9C">
              <w:rPr>
                <w:rFonts w:ascii="Times New Roman" w:hAnsi="Times New Roman" w:cs="Times New Roman"/>
                <w:sz w:val="18"/>
                <w:szCs w:val="18"/>
              </w:rPr>
              <w:t xml:space="preserve"> </w:t>
            </w:r>
          </w:p>
          <w:p w:rsidR="00A2230C" w:rsidRPr="00A03A9C" w:rsidRDefault="00A2230C" w:rsidP="007E057B">
            <w:pPr>
              <w:rPr>
                <w:rFonts w:ascii="Times New Roman" w:hAnsi="Times New Roman" w:cs="Times New Roman"/>
                <w:sz w:val="18"/>
                <w:szCs w:val="18"/>
              </w:rPr>
            </w:pPr>
            <w:proofErr w:type="spellStart"/>
            <w:r w:rsidRPr="00A03A9C">
              <w:rPr>
                <w:rFonts w:ascii="Times New Roman" w:hAnsi="Times New Roman" w:cs="Times New Roman"/>
                <w:sz w:val="18"/>
                <w:szCs w:val="18"/>
              </w:rPr>
              <w:t>pISSN</w:t>
            </w:r>
            <w:proofErr w:type="spellEnd"/>
            <w:r w:rsidRPr="00A03A9C">
              <w:rPr>
                <w:rFonts w:ascii="Times New Roman" w:hAnsi="Times New Roman" w:cs="Times New Roman"/>
                <w:sz w:val="18"/>
                <w:szCs w:val="18"/>
              </w:rPr>
              <w:t xml:space="preserve">: 15559475 </w:t>
            </w:r>
            <w:proofErr w:type="spellStart"/>
            <w:r w:rsidRPr="00A03A9C">
              <w:rPr>
                <w:rFonts w:ascii="Times New Roman" w:hAnsi="Times New Roman" w:cs="Times New Roman"/>
                <w:sz w:val="18"/>
                <w:szCs w:val="18"/>
              </w:rPr>
              <w:t>eISSN</w:t>
            </w:r>
            <w:proofErr w:type="spellEnd"/>
            <w:r w:rsidRPr="00A03A9C">
              <w:rPr>
                <w:rFonts w:ascii="Times New Roman" w:hAnsi="Times New Roman" w:cs="Times New Roman"/>
                <w:sz w:val="18"/>
                <w:szCs w:val="18"/>
              </w:rPr>
              <w:t>: 1934578X</w:t>
            </w:r>
          </w:p>
          <w:p w:rsidR="00A2230C" w:rsidRPr="00A03A9C" w:rsidRDefault="00A2230C" w:rsidP="007E057B">
            <w:pPr>
              <w:rPr>
                <w:rFonts w:ascii="Times New Roman" w:hAnsi="Times New Roman" w:cs="Times New Roman"/>
                <w:sz w:val="18"/>
                <w:szCs w:val="18"/>
              </w:rPr>
            </w:pPr>
            <w:r w:rsidRPr="00A03A9C">
              <w:rPr>
                <w:rFonts w:ascii="Times New Roman" w:hAnsi="Times New Roman" w:cs="Times New Roman"/>
                <w:sz w:val="18"/>
                <w:szCs w:val="18"/>
              </w:rPr>
              <w:t>Hal: 1–</w:t>
            </w:r>
            <w:r>
              <w:rPr>
                <w:rFonts w:ascii="Times New Roman" w:hAnsi="Times New Roman" w:cs="Times New Roman"/>
                <w:sz w:val="18"/>
                <w:szCs w:val="18"/>
              </w:rPr>
              <w:t>5</w:t>
            </w:r>
            <w:r w:rsidRPr="00A03A9C">
              <w:rPr>
                <w:rFonts w:ascii="Times New Roman" w:hAnsi="Times New Roman" w:cs="Times New Roman"/>
                <w:sz w:val="18"/>
                <w:szCs w:val="18"/>
              </w:rPr>
              <w:br/>
              <w:t xml:space="preserve">DOI: </w:t>
            </w:r>
            <w:hyperlink r:id="rId15" w:history="1">
              <w:r w:rsidRPr="00A03A9C">
                <w:rPr>
                  <w:rStyle w:val="Hyperlink"/>
                  <w:rFonts w:ascii="Times New Roman" w:hAnsi="Times New Roman" w:cs="Times New Roman"/>
                  <w:sz w:val="18"/>
                  <w:szCs w:val="18"/>
                </w:rPr>
                <w:t>http://10.1177/1934578X19851406</w:t>
              </w:r>
            </w:hyperlink>
            <w:r w:rsidRPr="00A03A9C">
              <w:rPr>
                <w:rFonts w:ascii="Times New Roman" w:hAnsi="Times New Roman" w:cs="Times New Roman"/>
                <w:sz w:val="18"/>
                <w:szCs w:val="18"/>
              </w:rPr>
              <w:t xml:space="preserve"> </w:t>
            </w:r>
            <w:r w:rsidRPr="00A03A9C">
              <w:rPr>
                <w:rFonts w:ascii="Times New Roman" w:hAnsi="Times New Roman" w:cs="Times New Roman"/>
                <w:sz w:val="18"/>
                <w:szCs w:val="18"/>
              </w:rPr>
              <w:br/>
            </w:r>
            <w:proofErr w:type="spellStart"/>
            <w:r w:rsidRPr="00A03A9C">
              <w:rPr>
                <w:rFonts w:ascii="Times New Roman" w:hAnsi="Times New Roman" w:cs="Times New Roman"/>
                <w:sz w:val="18"/>
                <w:szCs w:val="18"/>
              </w:rPr>
              <w:t>Penerbit</w:t>
            </w:r>
            <w:proofErr w:type="spellEnd"/>
            <w:r w:rsidRPr="00A03A9C">
              <w:rPr>
                <w:rFonts w:ascii="Times New Roman" w:hAnsi="Times New Roman" w:cs="Times New Roman"/>
                <w:sz w:val="18"/>
                <w:szCs w:val="18"/>
              </w:rPr>
              <w:t>:</w:t>
            </w:r>
          </w:p>
          <w:p w:rsidR="00BE31F5" w:rsidRDefault="004610D1" w:rsidP="007E057B">
            <w:pPr>
              <w:rPr>
                <w:rStyle w:val="Hyperlink"/>
                <w:rFonts w:ascii="Times New Roman" w:hAnsi="Times New Roman" w:cs="Times New Roman"/>
                <w:sz w:val="18"/>
                <w:szCs w:val="18"/>
                <w:u w:val="none"/>
              </w:rPr>
            </w:pPr>
            <w:hyperlink r:id="rId16" w:tooltip="view all publisher's journals" w:history="1">
              <w:r w:rsidR="00A2230C" w:rsidRPr="00A2734B">
                <w:rPr>
                  <w:rStyle w:val="Hyperlink"/>
                  <w:rFonts w:ascii="Times New Roman" w:hAnsi="Times New Roman" w:cs="Times New Roman"/>
                  <w:sz w:val="18"/>
                  <w:szCs w:val="18"/>
                  <w:u w:val="none"/>
                </w:rPr>
                <w:t>SAGE Publications Inc.</w:t>
              </w:r>
            </w:hyperlink>
          </w:p>
          <w:p w:rsidR="00BE31F5" w:rsidRDefault="00BE31F5" w:rsidP="007E057B">
            <w:pPr>
              <w:rPr>
                <w:rStyle w:val="Hyperlink"/>
                <w:rFonts w:ascii="Times New Roman" w:hAnsi="Times New Roman" w:cs="Times New Roman"/>
                <w:sz w:val="18"/>
                <w:szCs w:val="18"/>
                <w:u w:val="none"/>
              </w:rPr>
            </w:pPr>
          </w:p>
          <w:p w:rsidR="00BE31F5" w:rsidRDefault="00BE31F5" w:rsidP="007E057B">
            <w:pPr>
              <w:rPr>
                <w:rStyle w:val="Hyperlink"/>
                <w:rFonts w:ascii="Times New Roman" w:hAnsi="Times New Roman" w:cs="Times New Roman"/>
                <w:sz w:val="18"/>
                <w:szCs w:val="18"/>
                <w:u w:val="none"/>
              </w:rPr>
            </w:pPr>
          </w:p>
          <w:p w:rsidR="00BE31F5" w:rsidRPr="00BB0491" w:rsidRDefault="00BE31F5" w:rsidP="00BE31F5">
            <w:pPr>
              <w:pStyle w:val="ListParagraph"/>
              <w:ind w:left="0"/>
              <w:rPr>
                <w:rFonts w:ascii="Times New Roman" w:hAnsi="Times New Roman" w:cs="Times New Roman"/>
                <w:color w:val="000000"/>
                <w:sz w:val="18"/>
                <w:szCs w:val="18"/>
              </w:rPr>
            </w:pPr>
            <w:proofErr w:type="spellStart"/>
            <w:r w:rsidRPr="00BB0491">
              <w:rPr>
                <w:rFonts w:ascii="Times New Roman" w:hAnsi="Times New Roman" w:cs="Times New Roman"/>
                <w:color w:val="000000"/>
                <w:sz w:val="18"/>
                <w:szCs w:val="18"/>
              </w:rPr>
              <w:t>Url</w:t>
            </w:r>
            <w:proofErr w:type="spellEnd"/>
            <w:r w:rsidRPr="00BB0491">
              <w:rPr>
                <w:rFonts w:ascii="Times New Roman" w:hAnsi="Times New Roman" w:cs="Times New Roman"/>
                <w:color w:val="000000"/>
                <w:sz w:val="18"/>
                <w:szCs w:val="18"/>
              </w:rPr>
              <w:t xml:space="preserve"> </w:t>
            </w:r>
            <w:proofErr w:type="spellStart"/>
            <w:r w:rsidRPr="00BB0491">
              <w:rPr>
                <w:rFonts w:ascii="Times New Roman" w:hAnsi="Times New Roman" w:cs="Times New Roman"/>
                <w:color w:val="000000"/>
                <w:sz w:val="18"/>
                <w:szCs w:val="18"/>
              </w:rPr>
              <w:t>menuju</w:t>
            </w:r>
            <w:proofErr w:type="spellEnd"/>
            <w:r w:rsidRPr="00BB0491">
              <w:rPr>
                <w:rFonts w:ascii="Times New Roman" w:hAnsi="Times New Roman" w:cs="Times New Roman"/>
                <w:color w:val="000000"/>
                <w:sz w:val="18"/>
                <w:szCs w:val="18"/>
              </w:rPr>
              <w:t xml:space="preserve"> </w:t>
            </w:r>
            <w:proofErr w:type="spellStart"/>
            <w:r w:rsidRPr="00BB0491">
              <w:rPr>
                <w:rFonts w:ascii="Times New Roman" w:hAnsi="Times New Roman" w:cs="Times New Roman"/>
                <w:color w:val="000000"/>
                <w:sz w:val="18"/>
                <w:szCs w:val="18"/>
              </w:rPr>
              <w:t>abstrak</w:t>
            </w:r>
            <w:proofErr w:type="spellEnd"/>
            <w:r w:rsidRPr="00BB0491">
              <w:rPr>
                <w:rFonts w:ascii="Times New Roman" w:hAnsi="Times New Roman" w:cs="Times New Roman"/>
                <w:color w:val="000000"/>
                <w:sz w:val="18"/>
                <w:szCs w:val="18"/>
              </w:rPr>
              <w:t>:</w:t>
            </w:r>
          </w:p>
          <w:p w:rsidR="00A2230C" w:rsidRDefault="004610D1" w:rsidP="00BE31F5">
            <w:pPr>
              <w:rPr>
                <w:rFonts w:ascii="Times New Roman" w:hAnsi="Times New Roman" w:cs="Times New Roman"/>
              </w:rPr>
            </w:pPr>
            <w:hyperlink r:id="rId17" w:history="1">
              <w:r w:rsidR="00BE31F5" w:rsidRPr="007A1954">
                <w:rPr>
                  <w:rStyle w:val="Hyperlink"/>
                  <w:rFonts w:ascii="Times New Roman" w:hAnsi="Times New Roman" w:cs="Times New Roman"/>
                  <w:sz w:val="18"/>
                  <w:szCs w:val="18"/>
                </w:rPr>
                <w:t>https://journals.sagepub.com/doi/full/10.1177/1934578X19856252</w:t>
              </w:r>
            </w:hyperlink>
            <w:r w:rsidR="00A2230C" w:rsidRPr="00A2734B">
              <w:rPr>
                <w:rFonts w:ascii="Times New Roman" w:hAnsi="Times New Roman" w:cs="Times New Roman"/>
              </w:rPr>
              <w:t xml:space="preserve"> </w:t>
            </w:r>
          </w:p>
          <w:p w:rsidR="00BE31F5" w:rsidRDefault="00BE31F5" w:rsidP="00BE31F5">
            <w:pPr>
              <w:rPr>
                <w:rFonts w:ascii="Times New Roman" w:hAnsi="Times New Roman" w:cs="Times New Roman"/>
              </w:rPr>
            </w:pPr>
          </w:p>
          <w:p w:rsidR="00BE31F5" w:rsidRPr="00BB0491" w:rsidRDefault="00BE31F5" w:rsidP="00BE31F5">
            <w:pPr>
              <w:pStyle w:val="ListParagraph"/>
              <w:ind w:left="0"/>
              <w:rPr>
                <w:rFonts w:ascii="Times New Roman" w:hAnsi="Times New Roman" w:cs="Times New Roman"/>
                <w:color w:val="000000"/>
                <w:sz w:val="18"/>
                <w:szCs w:val="18"/>
              </w:rPr>
            </w:pPr>
            <w:proofErr w:type="spellStart"/>
            <w:r w:rsidRPr="00BB0491">
              <w:rPr>
                <w:rFonts w:ascii="Times New Roman" w:hAnsi="Times New Roman" w:cs="Times New Roman"/>
                <w:color w:val="000000"/>
                <w:sz w:val="18"/>
                <w:szCs w:val="18"/>
              </w:rPr>
              <w:t>Url</w:t>
            </w:r>
            <w:proofErr w:type="spellEnd"/>
            <w:r w:rsidRPr="00BB0491">
              <w:rPr>
                <w:rFonts w:ascii="Times New Roman" w:hAnsi="Times New Roman" w:cs="Times New Roman"/>
                <w:color w:val="000000"/>
                <w:sz w:val="18"/>
                <w:szCs w:val="18"/>
              </w:rPr>
              <w:t xml:space="preserve"> </w:t>
            </w:r>
            <w:proofErr w:type="spellStart"/>
            <w:r w:rsidRPr="00BB0491">
              <w:rPr>
                <w:rFonts w:ascii="Times New Roman" w:hAnsi="Times New Roman" w:cs="Times New Roman"/>
                <w:color w:val="000000"/>
                <w:sz w:val="18"/>
                <w:szCs w:val="18"/>
              </w:rPr>
              <w:t>dokumen</w:t>
            </w:r>
            <w:proofErr w:type="spellEnd"/>
            <w:r w:rsidRPr="00BB0491">
              <w:rPr>
                <w:rFonts w:ascii="Times New Roman" w:hAnsi="Times New Roman" w:cs="Times New Roman"/>
                <w:color w:val="000000"/>
                <w:sz w:val="18"/>
                <w:szCs w:val="18"/>
              </w:rPr>
              <w:t xml:space="preserve"> repository:</w:t>
            </w:r>
          </w:p>
          <w:p w:rsidR="00BE31F5" w:rsidRPr="00A2734B" w:rsidRDefault="004610D1" w:rsidP="00BE31F5">
            <w:pPr>
              <w:rPr>
                <w:rFonts w:ascii="Times New Roman" w:hAnsi="Times New Roman" w:cs="Times New Roman"/>
                <w:sz w:val="18"/>
                <w:szCs w:val="18"/>
              </w:rPr>
            </w:pPr>
            <w:hyperlink r:id="rId18" w:history="1">
              <w:r w:rsidR="00BE31F5" w:rsidRPr="007A1954">
                <w:rPr>
                  <w:rStyle w:val="Hyperlink"/>
                  <w:rFonts w:ascii="Times New Roman" w:hAnsi="Times New Roman" w:cs="Times New Roman"/>
                  <w:sz w:val="18"/>
                  <w:szCs w:val="18"/>
                </w:rPr>
                <w:t>http://repository.ukwms.ac.id/id/eprint/32424/1/1-Metabolite_profiling_of_justicia_.pdf</w:t>
              </w:r>
            </w:hyperlink>
          </w:p>
        </w:tc>
      </w:tr>
    </w:tbl>
    <w:p w:rsidR="00A2230C" w:rsidRDefault="00A2230C"/>
    <w:p w:rsidR="00A2230C" w:rsidRDefault="00A2230C" w:rsidP="00A2230C">
      <w:pPr>
        <w:jc w:val="center"/>
        <w:rPr>
          <w:rFonts w:ascii="Times New Roman" w:hAnsi="Times New Roman" w:cs="Times New Roman"/>
          <w:sz w:val="20"/>
        </w:rPr>
      </w:pPr>
      <w:r w:rsidRPr="00B045CF">
        <w:rPr>
          <w:rFonts w:ascii="Times New Roman" w:hAnsi="Times New Roman" w:cs="Times New Roman"/>
          <w:sz w:val="20"/>
        </w:rPr>
        <w:t xml:space="preserve">– 1 – </w:t>
      </w:r>
    </w:p>
    <w:p w:rsidR="00BE31F5" w:rsidRDefault="00BE31F5" w:rsidP="00A2230C">
      <w:pPr>
        <w:jc w:val="center"/>
        <w:rPr>
          <w:rFonts w:ascii="Times New Roman" w:hAnsi="Times New Roman" w:cs="Times New Roman"/>
          <w:sz w:val="20"/>
        </w:rPr>
      </w:pPr>
    </w:p>
    <w:p w:rsidR="00BE31F5" w:rsidRPr="00B045CF" w:rsidRDefault="00BE31F5" w:rsidP="00A2230C">
      <w:pPr>
        <w:jc w:val="center"/>
        <w:rPr>
          <w:rFonts w:ascii="Times New Roman" w:hAnsi="Times New Roman" w:cs="Times New Roman"/>
          <w:sz w:val="20"/>
        </w:rPr>
      </w:pPr>
    </w:p>
    <w:p w:rsidR="00A2230C" w:rsidRDefault="00A2230C" w:rsidP="00A2230C">
      <w:pPr>
        <w:jc w:val="center"/>
        <w:rPr>
          <w:rFonts w:ascii="Times New Roman" w:hAnsi="Times New Roman" w:cs="Times New Roman"/>
        </w:rPr>
      </w:pPr>
    </w:p>
    <w:p w:rsidR="00A2230C" w:rsidRDefault="00A2230C" w:rsidP="00A2230C">
      <w:pPr>
        <w:jc w:val="center"/>
        <w:rPr>
          <w:rFonts w:ascii="Times New Roman" w:hAnsi="Times New Roman" w:cs="Times New Roman"/>
          <w:sz w:val="20"/>
        </w:rPr>
      </w:pPr>
      <w:r w:rsidRPr="008C7E19">
        <w:rPr>
          <w:rFonts w:ascii="Times New Roman" w:hAnsi="Times New Roman" w:cs="Times New Roman"/>
          <w:sz w:val="20"/>
        </w:rPr>
        <w:t>– 2 –</w:t>
      </w:r>
    </w:p>
    <w:p w:rsidR="00A2230C" w:rsidRPr="008C7E19" w:rsidRDefault="00A2230C" w:rsidP="00A2230C">
      <w:pPr>
        <w:jc w:val="center"/>
        <w:rPr>
          <w:rFonts w:ascii="Times New Roman" w:hAnsi="Times New Roman" w:cs="Times New Roman"/>
          <w:sz w:val="20"/>
        </w:rPr>
      </w:pPr>
    </w:p>
    <w:tbl>
      <w:tblPr>
        <w:tblStyle w:val="TableGrid"/>
        <w:tblW w:w="10173" w:type="dxa"/>
        <w:tblLayout w:type="fixed"/>
        <w:tblLook w:val="04A0" w:firstRow="1" w:lastRow="0" w:firstColumn="1" w:lastColumn="0" w:noHBand="0" w:noVBand="1"/>
      </w:tblPr>
      <w:tblGrid>
        <w:gridCol w:w="533"/>
        <w:gridCol w:w="3119"/>
        <w:gridCol w:w="851"/>
        <w:gridCol w:w="1134"/>
        <w:gridCol w:w="850"/>
        <w:gridCol w:w="851"/>
        <w:gridCol w:w="992"/>
        <w:gridCol w:w="1843"/>
      </w:tblGrid>
      <w:tr w:rsidR="00A2230C" w:rsidRPr="005E7EFF" w:rsidTr="00FC6E61">
        <w:tc>
          <w:tcPr>
            <w:tcW w:w="533" w:type="dxa"/>
          </w:tcPr>
          <w:p w:rsidR="00A2230C" w:rsidRPr="005E7EFF" w:rsidRDefault="00A2230C" w:rsidP="007E057B">
            <w:pPr>
              <w:jc w:val="center"/>
              <w:rPr>
                <w:rFonts w:ascii="Times New Roman" w:hAnsi="Times New Roman" w:cs="Times New Roman"/>
                <w:sz w:val="16"/>
                <w:szCs w:val="18"/>
              </w:rPr>
            </w:pPr>
          </w:p>
          <w:p w:rsidR="00A2230C" w:rsidRPr="005E7EFF" w:rsidRDefault="00A2230C" w:rsidP="007E057B">
            <w:pPr>
              <w:jc w:val="center"/>
              <w:rPr>
                <w:rFonts w:ascii="Times New Roman" w:hAnsi="Times New Roman" w:cs="Times New Roman"/>
                <w:sz w:val="16"/>
                <w:szCs w:val="18"/>
              </w:rPr>
            </w:pPr>
            <w:r w:rsidRPr="005E7EFF">
              <w:rPr>
                <w:rFonts w:ascii="Times New Roman" w:hAnsi="Times New Roman" w:cs="Times New Roman"/>
                <w:sz w:val="16"/>
                <w:szCs w:val="18"/>
              </w:rPr>
              <w:t>No.</w:t>
            </w:r>
          </w:p>
        </w:tc>
        <w:tc>
          <w:tcPr>
            <w:tcW w:w="3119" w:type="dxa"/>
          </w:tcPr>
          <w:p w:rsidR="00A2230C" w:rsidRPr="005E7EFF" w:rsidRDefault="00A2230C" w:rsidP="007E057B">
            <w:pPr>
              <w:jc w:val="center"/>
              <w:rPr>
                <w:rFonts w:ascii="Times New Roman" w:hAnsi="Times New Roman" w:cs="Times New Roman"/>
                <w:sz w:val="16"/>
                <w:szCs w:val="18"/>
              </w:rPr>
            </w:pPr>
          </w:p>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Uraian</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Kegiatan</w:t>
            </w:r>
            <w:proofErr w:type="spellEnd"/>
          </w:p>
        </w:tc>
        <w:tc>
          <w:tcPr>
            <w:tcW w:w="851" w:type="dxa"/>
          </w:tcPr>
          <w:p w:rsidR="00A2230C" w:rsidRPr="005E7EFF" w:rsidRDefault="00A2230C" w:rsidP="007E057B">
            <w:pPr>
              <w:jc w:val="center"/>
              <w:rPr>
                <w:rFonts w:ascii="Times New Roman" w:hAnsi="Times New Roman" w:cs="Times New Roman"/>
                <w:sz w:val="16"/>
                <w:szCs w:val="18"/>
              </w:rPr>
            </w:pPr>
          </w:p>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Tanggal</w:t>
            </w:r>
            <w:proofErr w:type="spellEnd"/>
          </w:p>
        </w:tc>
        <w:tc>
          <w:tcPr>
            <w:tcW w:w="1134" w:type="dxa"/>
          </w:tcPr>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Satuan</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Hasil</w:t>
            </w:r>
            <w:proofErr w:type="spellEnd"/>
          </w:p>
        </w:tc>
        <w:tc>
          <w:tcPr>
            <w:tcW w:w="850" w:type="dxa"/>
          </w:tcPr>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Jumlah</w:t>
            </w:r>
            <w:proofErr w:type="spellEnd"/>
            <w:r w:rsidRPr="005E7EFF">
              <w:rPr>
                <w:rFonts w:ascii="Times New Roman" w:hAnsi="Times New Roman" w:cs="Times New Roman"/>
                <w:sz w:val="16"/>
                <w:szCs w:val="18"/>
              </w:rPr>
              <w:t xml:space="preserve"> Volume </w:t>
            </w:r>
            <w:proofErr w:type="spellStart"/>
            <w:r w:rsidRPr="005E7EFF">
              <w:rPr>
                <w:rFonts w:ascii="Times New Roman" w:hAnsi="Times New Roman" w:cs="Times New Roman"/>
                <w:sz w:val="16"/>
                <w:szCs w:val="18"/>
              </w:rPr>
              <w:t>Kegiatan</w:t>
            </w:r>
            <w:proofErr w:type="spellEnd"/>
          </w:p>
        </w:tc>
        <w:tc>
          <w:tcPr>
            <w:tcW w:w="851" w:type="dxa"/>
          </w:tcPr>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Angka</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Kredit</w:t>
            </w:r>
            <w:proofErr w:type="spellEnd"/>
          </w:p>
        </w:tc>
        <w:tc>
          <w:tcPr>
            <w:tcW w:w="992" w:type="dxa"/>
          </w:tcPr>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Jumlah</w:t>
            </w:r>
            <w:proofErr w:type="spellEnd"/>
            <w:r w:rsidRPr="005E7EFF">
              <w:rPr>
                <w:rFonts w:ascii="Times New Roman" w:hAnsi="Times New Roman" w:cs="Times New Roman"/>
                <w:sz w:val="16"/>
                <w:szCs w:val="18"/>
              </w:rPr>
              <w:t xml:space="preserve"> </w:t>
            </w:r>
            <w:r w:rsidRPr="005E7EFF">
              <w:rPr>
                <w:rFonts w:ascii="Times New Roman" w:hAnsi="Times New Roman" w:cs="Times New Roman"/>
                <w:sz w:val="16"/>
                <w:szCs w:val="18"/>
              </w:rPr>
              <w:br/>
            </w:r>
            <w:proofErr w:type="spellStart"/>
            <w:r w:rsidRPr="005E7EFF">
              <w:rPr>
                <w:rFonts w:ascii="Times New Roman" w:hAnsi="Times New Roman" w:cs="Times New Roman"/>
                <w:sz w:val="16"/>
                <w:szCs w:val="18"/>
              </w:rPr>
              <w:t>Angka</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Kredit</w:t>
            </w:r>
            <w:proofErr w:type="spellEnd"/>
          </w:p>
        </w:tc>
        <w:tc>
          <w:tcPr>
            <w:tcW w:w="1843" w:type="dxa"/>
          </w:tcPr>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Keterangan</w:t>
            </w:r>
            <w:proofErr w:type="spellEnd"/>
            <w:r w:rsidRPr="005E7EFF">
              <w:rPr>
                <w:rFonts w:ascii="Times New Roman" w:hAnsi="Times New Roman" w:cs="Times New Roman"/>
                <w:sz w:val="16"/>
                <w:szCs w:val="18"/>
              </w:rPr>
              <w:t xml:space="preserve">/ </w:t>
            </w:r>
          </w:p>
          <w:p w:rsidR="00A2230C" w:rsidRPr="005E7EFF" w:rsidRDefault="00A2230C" w:rsidP="007E057B">
            <w:pPr>
              <w:jc w:val="center"/>
              <w:rPr>
                <w:rFonts w:ascii="Times New Roman" w:hAnsi="Times New Roman" w:cs="Times New Roman"/>
                <w:sz w:val="16"/>
                <w:szCs w:val="18"/>
              </w:rPr>
            </w:pPr>
            <w:proofErr w:type="spellStart"/>
            <w:r w:rsidRPr="005E7EFF">
              <w:rPr>
                <w:rFonts w:ascii="Times New Roman" w:hAnsi="Times New Roman" w:cs="Times New Roman"/>
                <w:sz w:val="16"/>
                <w:szCs w:val="18"/>
              </w:rPr>
              <w:t>bukti</w:t>
            </w:r>
            <w:proofErr w:type="spellEnd"/>
            <w:r w:rsidRPr="005E7EFF">
              <w:rPr>
                <w:rFonts w:ascii="Times New Roman" w:hAnsi="Times New Roman" w:cs="Times New Roman"/>
                <w:sz w:val="16"/>
                <w:szCs w:val="18"/>
              </w:rPr>
              <w:t xml:space="preserve"> </w:t>
            </w:r>
            <w:proofErr w:type="spellStart"/>
            <w:r w:rsidRPr="005E7EFF">
              <w:rPr>
                <w:rFonts w:ascii="Times New Roman" w:hAnsi="Times New Roman" w:cs="Times New Roman"/>
                <w:sz w:val="16"/>
                <w:szCs w:val="18"/>
              </w:rPr>
              <w:t>fisik</w:t>
            </w:r>
            <w:proofErr w:type="spellEnd"/>
          </w:p>
        </w:tc>
      </w:tr>
      <w:tr w:rsidR="00A2230C" w:rsidRPr="0085764A" w:rsidTr="00FC6E61">
        <w:tc>
          <w:tcPr>
            <w:tcW w:w="533" w:type="dxa"/>
            <w:tcBorders>
              <w:bottom w:val="single" w:sz="4" w:space="0" w:color="000000" w:themeColor="text1"/>
            </w:tcBorders>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1</w:t>
            </w:r>
          </w:p>
        </w:tc>
        <w:tc>
          <w:tcPr>
            <w:tcW w:w="3119"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2</w:t>
            </w:r>
          </w:p>
        </w:tc>
        <w:tc>
          <w:tcPr>
            <w:tcW w:w="851"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3</w:t>
            </w:r>
          </w:p>
        </w:tc>
        <w:tc>
          <w:tcPr>
            <w:tcW w:w="1134"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4</w:t>
            </w:r>
          </w:p>
        </w:tc>
        <w:tc>
          <w:tcPr>
            <w:tcW w:w="850"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5</w:t>
            </w:r>
          </w:p>
        </w:tc>
        <w:tc>
          <w:tcPr>
            <w:tcW w:w="851"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6</w:t>
            </w:r>
          </w:p>
        </w:tc>
        <w:tc>
          <w:tcPr>
            <w:tcW w:w="992"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7</w:t>
            </w:r>
          </w:p>
        </w:tc>
        <w:tc>
          <w:tcPr>
            <w:tcW w:w="1843" w:type="dxa"/>
          </w:tcPr>
          <w:p w:rsidR="00A2230C" w:rsidRPr="0085764A" w:rsidRDefault="00A2230C" w:rsidP="007E057B">
            <w:pPr>
              <w:jc w:val="center"/>
              <w:rPr>
                <w:rFonts w:ascii="Times New Roman" w:hAnsi="Times New Roman" w:cs="Times New Roman"/>
              </w:rPr>
            </w:pPr>
            <w:r w:rsidRPr="0085764A">
              <w:rPr>
                <w:rFonts w:ascii="Times New Roman" w:hAnsi="Times New Roman" w:cs="Times New Roman"/>
              </w:rPr>
              <w:t>8</w:t>
            </w:r>
          </w:p>
        </w:tc>
      </w:tr>
      <w:tr w:rsidR="00FA1152" w:rsidRPr="0085764A" w:rsidTr="005E7EFF">
        <w:tc>
          <w:tcPr>
            <w:tcW w:w="533" w:type="dxa"/>
            <w:tcBorders>
              <w:top w:val="single" w:sz="4" w:space="0" w:color="auto"/>
            </w:tcBorders>
          </w:tcPr>
          <w:p w:rsidR="00FA1152" w:rsidRPr="0085764A" w:rsidRDefault="00A2230C" w:rsidP="00FA1152">
            <w:pPr>
              <w:jc w:val="center"/>
              <w:rPr>
                <w:rFonts w:ascii="Times New Roman" w:hAnsi="Times New Roman" w:cs="Times New Roman"/>
              </w:rPr>
            </w:pPr>
            <w:r>
              <w:rPr>
                <w:rFonts w:ascii="Times New Roman" w:hAnsi="Times New Roman" w:cs="Times New Roman"/>
              </w:rPr>
              <w:t>2</w:t>
            </w:r>
            <w:r w:rsidR="00FA1152" w:rsidRPr="0085764A">
              <w:rPr>
                <w:rFonts w:ascii="Times New Roman" w:hAnsi="Times New Roman" w:cs="Times New Roman"/>
              </w:rPr>
              <w:t>.</w:t>
            </w:r>
          </w:p>
        </w:tc>
        <w:tc>
          <w:tcPr>
            <w:tcW w:w="3119" w:type="dxa"/>
          </w:tcPr>
          <w:p w:rsidR="004013EF" w:rsidRDefault="00D9785A" w:rsidP="009757D8">
            <w:pPr>
              <w:pStyle w:val="ListParagraph"/>
              <w:ind w:left="0"/>
              <w:rPr>
                <w:rFonts w:ascii="Times New Roman" w:hAnsi="Times New Roman" w:cs="Times New Roman"/>
                <w:sz w:val="18"/>
                <w:szCs w:val="18"/>
              </w:rPr>
            </w:pPr>
            <w:r>
              <w:rPr>
                <w:rFonts w:ascii="Times New Roman" w:hAnsi="Times New Roman" w:cs="Times New Roman"/>
                <w:color w:val="000000"/>
                <w:sz w:val="18"/>
                <w:szCs w:val="18"/>
              </w:rPr>
              <w:t xml:space="preserve">1. </w:t>
            </w:r>
            <w:proofErr w:type="spellStart"/>
            <w:r w:rsidRPr="00D9785A">
              <w:rPr>
                <w:rFonts w:ascii="Times New Roman" w:hAnsi="Times New Roman" w:cs="Times New Roman"/>
                <w:sz w:val="18"/>
                <w:szCs w:val="18"/>
              </w:rPr>
              <w:t>Gusti</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Ayu</w:t>
            </w:r>
            <w:proofErr w:type="spellEnd"/>
            <w:r w:rsidRPr="00D9785A">
              <w:rPr>
                <w:rFonts w:ascii="Times New Roman" w:hAnsi="Times New Roman" w:cs="Times New Roman"/>
                <w:sz w:val="18"/>
                <w:szCs w:val="18"/>
              </w:rPr>
              <w:t xml:space="preserve"> Made </w:t>
            </w:r>
            <w:proofErr w:type="spellStart"/>
            <w:r w:rsidRPr="00D9785A">
              <w:rPr>
                <w:rFonts w:ascii="Times New Roman" w:hAnsi="Times New Roman" w:cs="Times New Roman"/>
                <w:sz w:val="18"/>
                <w:szCs w:val="18"/>
              </w:rPr>
              <w:t>Ratih</w:t>
            </w:r>
            <w:proofErr w:type="spellEnd"/>
            <w:r w:rsidRPr="00D9785A">
              <w:rPr>
                <w:rFonts w:ascii="Times New Roman" w:hAnsi="Times New Roman" w:cs="Times New Roman"/>
                <w:sz w:val="18"/>
                <w:szCs w:val="18"/>
              </w:rPr>
              <w:t>,</w:t>
            </w:r>
            <w:r>
              <w:rPr>
                <w:rFonts w:ascii="Times New Roman" w:hAnsi="Times New Roman" w:cs="Times New Roman"/>
                <w:sz w:val="18"/>
                <w:szCs w:val="18"/>
              </w:rPr>
              <w:t xml:space="preserve">    </w:t>
            </w:r>
            <w:r w:rsidRPr="00D9785A">
              <w:rPr>
                <w:rFonts w:ascii="Times New Roman" w:hAnsi="Times New Roman" w:cs="Times New Roman"/>
                <w:b/>
                <w:sz w:val="18"/>
                <w:szCs w:val="18"/>
              </w:rPr>
              <w:t xml:space="preserve">2. Maria </w:t>
            </w:r>
            <w:proofErr w:type="spellStart"/>
            <w:r w:rsidRPr="00D9785A">
              <w:rPr>
                <w:rFonts w:ascii="Times New Roman" w:hAnsi="Times New Roman" w:cs="Times New Roman"/>
                <w:b/>
                <w:sz w:val="18"/>
                <w:szCs w:val="18"/>
              </w:rPr>
              <w:t>Fatmadewi</w:t>
            </w:r>
            <w:proofErr w:type="spellEnd"/>
            <w:r w:rsidRPr="00D9785A">
              <w:rPr>
                <w:rFonts w:ascii="Times New Roman" w:hAnsi="Times New Roman" w:cs="Times New Roman"/>
                <w:b/>
                <w:sz w:val="18"/>
                <w:szCs w:val="18"/>
              </w:rPr>
              <w:t xml:space="preserve"> </w:t>
            </w:r>
            <w:proofErr w:type="spellStart"/>
            <w:r w:rsidRPr="00D9785A">
              <w:rPr>
                <w:rFonts w:ascii="Times New Roman" w:hAnsi="Times New Roman" w:cs="Times New Roman"/>
                <w:b/>
                <w:sz w:val="18"/>
                <w:szCs w:val="18"/>
              </w:rPr>
              <w:t>Imawati</w:t>
            </w:r>
            <w:proofErr w:type="spellEnd"/>
            <w:r w:rsidRPr="00D9785A">
              <w:rPr>
                <w:rFonts w:ascii="Times New Roman" w:hAnsi="Times New Roman" w:cs="Times New Roman"/>
                <w:sz w:val="18"/>
                <w:szCs w:val="18"/>
              </w:rPr>
              <w:t>,</w:t>
            </w:r>
            <w:r>
              <w:rPr>
                <w:rFonts w:ascii="Times New Roman" w:hAnsi="Times New Roman" w:cs="Times New Roman"/>
                <w:sz w:val="18"/>
                <w:szCs w:val="18"/>
              </w:rPr>
              <w:t xml:space="preserve">   </w:t>
            </w:r>
            <w:r w:rsidRPr="00D9785A">
              <w:rPr>
                <w:rFonts w:ascii="Times New Roman" w:hAnsi="Times New Roman" w:cs="Times New Roman"/>
                <w:sz w:val="18"/>
                <w:szCs w:val="18"/>
              </w:rPr>
              <w:t>3</w:t>
            </w:r>
            <w:r>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Rendra</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Rizki</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Nugroho</w:t>
            </w:r>
            <w:proofErr w:type="spellEnd"/>
            <w:r>
              <w:rPr>
                <w:rFonts w:ascii="Times New Roman" w:hAnsi="Times New Roman" w:cs="Times New Roman"/>
                <w:sz w:val="18"/>
                <w:szCs w:val="18"/>
              </w:rPr>
              <w:t xml:space="preserve">,   </w:t>
            </w:r>
            <w:r w:rsidRPr="00D9785A">
              <w:rPr>
                <w:rFonts w:ascii="Times New Roman" w:hAnsi="Times New Roman" w:cs="Times New Roman"/>
                <w:sz w:val="18"/>
                <w:szCs w:val="18"/>
              </w:rPr>
              <w:t xml:space="preserve"> 4</w:t>
            </w:r>
            <w:r>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Diah</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Intan</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Purwanti</w:t>
            </w:r>
            <w:proofErr w:type="spellEnd"/>
            <w:proofErr w:type="gramStart"/>
            <w:r>
              <w:rPr>
                <w:rFonts w:ascii="Times New Roman" w:hAnsi="Times New Roman" w:cs="Times New Roman"/>
                <w:sz w:val="18"/>
                <w:szCs w:val="18"/>
              </w:rPr>
              <w:t>,</w:t>
            </w:r>
            <w:proofErr w:type="gramEnd"/>
            <w:r w:rsidRPr="00D9785A">
              <w:rPr>
                <w:rFonts w:ascii="Times New Roman" w:hAnsi="Times New Roman" w:cs="Times New Roman"/>
                <w:sz w:val="18"/>
                <w:szCs w:val="18"/>
              </w:rPr>
              <w:br/>
            </w:r>
            <w:r>
              <w:rPr>
                <w:rFonts w:ascii="Times New Roman" w:hAnsi="Times New Roman" w:cs="Times New Roman"/>
                <w:sz w:val="18"/>
                <w:szCs w:val="18"/>
              </w:rPr>
              <w:t xml:space="preserve">5. </w:t>
            </w:r>
            <w:proofErr w:type="spellStart"/>
            <w:r w:rsidRPr="00D9785A">
              <w:rPr>
                <w:rFonts w:ascii="Times New Roman" w:hAnsi="Times New Roman" w:cs="Times New Roman"/>
                <w:sz w:val="18"/>
                <w:szCs w:val="18"/>
              </w:rPr>
              <w:t>Suwidji</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Wongso</w:t>
            </w:r>
            <w:proofErr w:type="spellEnd"/>
            <w:r>
              <w:rPr>
                <w:rFonts w:ascii="Times New Roman" w:hAnsi="Times New Roman" w:cs="Times New Roman"/>
                <w:sz w:val="18"/>
                <w:szCs w:val="18"/>
              </w:rPr>
              <w:t xml:space="preserve">,   6. </w:t>
            </w:r>
            <w:proofErr w:type="spellStart"/>
            <w:r w:rsidRPr="00D9785A">
              <w:rPr>
                <w:rFonts w:ascii="Times New Roman" w:hAnsi="Times New Roman" w:cs="Times New Roman"/>
                <w:sz w:val="18"/>
                <w:szCs w:val="18"/>
              </w:rPr>
              <w:t>Bambang</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Prajogo</w:t>
            </w:r>
            <w:proofErr w:type="spellEnd"/>
            <w:r>
              <w:rPr>
                <w:rFonts w:ascii="Times New Roman" w:hAnsi="Times New Roman" w:cs="Times New Roman"/>
                <w:sz w:val="18"/>
                <w:szCs w:val="18"/>
              </w:rPr>
              <w:t xml:space="preserve">,    7. </w:t>
            </w:r>
            <w:proofErr w:type="spellStart"/>
            <w:r w:rsidRPr="00D9785A">
              <w:rPr>
                <w:rFonts w:ascii="Times New Roman" w:hAnsi="Times New Roman" w:cs="Times New Roman"/>
                <w:sz w:val="18"/>
                <w:szCs w:val="18"/>
              </w:rPr>
              <w:t>Gunawan</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Indrayanto</w:t>
            </w:r>
            <w:proofErr w:type="spellEnd"/>
          </w:p>
          <w:p w:rsidR="002C1D0A" w:rsidRPr="00D9785A" w:rsidRDefault="002C1D0A" w:rsidP="009757D8">
            <w:pPr>
              <w:pStyle w:val="ListParagraph"/>
              <w:ind w:left="0"/>
              <w:rPr>
                <w:rFonts w:ascii="Times New Roman" w:hAnsi="Times New Roman" w:cs="Times New Roman"/>
                <w:color w:val="000000"/>
                <w:sz w:val="18"/>
                <w:szCs w:val="18"/>
              </w:rPr>
            </w:pPr>
            <w:proofErr w:type="spellStart"/>
            <w:r w:rsidRPr="00D9785A">
              <w:rPr>
                <w:rFonts w:ascii="Times New Roman" w:hAnsi="Times New Roman" w:cs="Times New Roman"/>
                <w:color w:val="000000"/>
                <w:sz w:val="18"/>
                <w:szCs w:val="18"/>
              </w:rPr>
              <w:t>Judul</w:t>
            </w:r>
            <w:proofErr w:type="spellEnd"/>
            <w:r w:rsidRPr="00D9785A">
              <w:rPr>
                <w:rFonts w:ascii="Times New Roman" w:hAnsi="Times New Roman" w:cs="Times New Roman"/>
                <w:color w:val="000000"/>
                <w:sz w:val="18"/>
                <w:szCs w:val="18"/>
              </w:rPr>
              <w:t>:</w:t>
            </w:r>
          </w:p>
          <w:p w:rsidR="002C1D0A" w:rsidRPr="00D9785A" w:rsidRDefault="00D9785A" w:rsidP="009757D8">
            <w:pPr>
              <w:pStyle w:val="ListParagraph"/>
              <w:ind w:left="0"/>
              <w:rPr>
                <w:rFonts w:ascii="Times New Roman" w:hAnsi="Times New Roman" w:cs="Times New Roman"/>
                <w:color w:val="000000"/>
                <w:sz w:val="18"/>
                <w:szCs w:val="18"/>
              </w:rPr>
            </w:pPr>
            <w:r w:rsidRPr="00D9785A">
              <w:rPr>
                <w:rFonts w:ascii="Times New Roman" w:hAnsi="Times New Roman" w:cs="Times New Roman"/>
                <w:sz w:val="18"/>
                <w:szCs w:val="18"/>
              </w:rPr>
              <w:t xml:space="preserve">Phytochemicals of </w:t>
            </w:r>
            <w:proofErr w:type="spellStart"/>
            <w:r w:rsidRPr="00D9785A">
              <w:rPr>
                <w:rFonts w:ascii="Times New Roman" w:hAnsi="Times New Roman" w:cs="Times New Roman"/>
                <w:sz w:val="18"/>
                <w:szCs w:val="18"/>
              </w:rPr>
              <w:t>Gandarusa</w:t>
            </w:r>
            <w:proofErr w:type="spellEnd"/>
            <w:r w:rsidRPr="00D9785A">
              <w:rPr>
                <w:rFonts w:ascii="Times New Roman" w:hAnsi="Times New Roman" w:cs="Times New Roman"/>
                <w:sz w:val="18"/>
                <w:szCs w:val="18"/>
              </w:rPr>
              <w:t xml:space="preserve"> (</w:t>
            </w:r>
            <w:proofErr w:type="spellStart"/>
            <w:r w:rsidRPr="00D9785A">
              <w:rPr>
                <w:rFonts w:ascii="Times New Roman" w:hAnsi="Times New Roman" w:cs="Times New Roman"/>
                <w:sz w:val="18"/>
                <w:szCs w:val="18"/>
              </w:rPr>
              <w:t>Justicia</w:t>
            </w:r>
            <w:proofErr w:type="spellEnd"/>
            <w:r w:rsidRPr="00D9785A">
              <w:rPr>
                <w:rFonts w:ascii="Times New Roman" w:hAnsi="Times New Roman" w:cs="Times New Roman"/>
                <w:sz w:val="18"/>
                <w:szCs w:val="18"/>
              </w:rPr>
              <w:br/>
            </w:r>
            <w:proofErr w:type="spellStart"/>
            <w:r w:rsidRPr="00D9785A">
              <w:rPr>
                <w:rFonts w:ascii="Times New Roman" w:hAnsi="Times New Roman" w:cs="Times New Roman"/>
                <w:sz w:val="18"/>
                <w:szCs w:val="18"/>
              </w:rPr>
              <w:t>gendarussa</w:t>
            </w:r>
            <w:proofErr w:type="spellEnd"/>
            <w:r w:rsidRPr="00D9785A">
              <w:rPr>
                <w:rFonts w:ascii="Times New Roman" w:hAnsi="Times New Roman" w:cs="Times New Roman"/>
                <w:sz w:val="18"/>
                <w:szCs w:val="18"/>
              </w:rPr>
              <w:t>) and Its Preparations</w:t>
            </w:r>
            <w:r w:rsidRPr="00D9785A">
              <w:rPr>
                <w:rFonts w:ascii="Times New Roman" w:hAnsi="Times New Roman" w:cs="Times New Roman"/>
                <w:sz w:val="18"/>
                <w:szCs w:val="18"/>
              </w:rPr>
              <w:br/>
            </w:r>
          </w:p>
          <w:p w:rsidR="002C1D0A" w:rsidRPr="00D9785A" w:rsidRDefault="002C1D0A" w:rsidP="009757D8">
            <w:pPr>
              <w:pStyle w:val="ListParagraph"/>
              <w:ind w:left="0"/>
              <w:rPr>
                <w:rFonts w:ascii="Times New Roman" w:hAnsi="Times New Roman" w:cs="Times New Roman"/>
                <w:color w:val="000000"/>
                <w:sz w:val="18"/>
                <w:szCs w:val="18"/>
              </w:rPr>
            </w:pPr>
            <w:r w:rsidRPr="00D9785A">
              <w:rPr>
                <w:rFonts w:ascii="Times New Roman" w:hAnsi="Times New Roman" w:cs="Times New Roman"/>
                <w:color w:val="000000"/>
                <w:sz w:val="18"/>
                <w:szCs w:val="18"/>
              </w:rPr>
              <w:t>Web:</w:t>
            </w:r>
          </w:p>
          <w:p w:rsidR="002C1D0A" w:rsidRDefault="004610D1" w:rsidP="009757D8">
            <w:pPr>
              <w:pStyle w:val="ListParagraph"/>
              <w:ind w:left="0"/>
              <w:rPr>
                <w:rFonts w:ascii="Times New Roman" w:hAnsi="Times New Roman" w:cs="Times New Roman"/>
                <w:color w:val="000000"/>
                <w:sz w:val="18"/>
                <w:szCs w:val="18"/>
              </w:rPr>
            </w:pPr>
            <w:hyperlink r:id="rId19" w:history="1">
              <w:r w:rsidR="00772BA6" w:rsidRPr="00C30008">
                <w:rPr>
                  <w:rStyle w:val="Hyperlink"/>
                  <w:rFonts w:ascii="Times New Roman" w:hAnsi="Times New Roman" w:cs="Times New Roman"/>
                  <w:sz w:val="18"/>
                  <w:szCs w:val="18"/>
                </w:rPr>
                <w:t>https://journals.sagepub.com/aims-scope/NPX</w:t>
              </w:r>
            </w:hyperlink>
            <w:r w:rsidR="00772BA6">
              <w:rPr>
                <w:rFonts w:ascii="Times New Roman" w:hAnsi="Times New Roman" w:cs="Times New Roman"/>
                <w:color w:val="000000"/>
                <w:sz w:val="18"/>
                <w:szCs w:val="18"/>
              </w:rPr>
              <w:t xml:space="preserve"> </w:t>
            </w:r>
          </w:p>
          <w:p w:rsidR="00772BA6" w:rsidRPr="00D9785A" w:rsidRDefault="00772BA6" w:rsidP="009757D8">
            <w:pPr>
              <w:pStyle w:val="ListParagraph"/>
              <w:ind w:left="0"/>
              <w:rPr>
                <w:rFonts w:ascii="Times New Roman" w:hAnsi="Times New Roman" w:cs="Times New Roman"/>
                <w:color w:val="000000"/>
                <w:sz w:val="18"/>
                <w:szCs w:val="18"/>
              </w:rPr>
            </w:pPr>
          </w:p>
          <w:p w:rsidR="002C1D0A" w:rsidRPr="00D9785A" w:rsidRDefault="002C1D0A" w:rsidP="009757D8">
            <w:pPr>
              <w:pStyle w:val="ListParagraph"/>
              <w:ind w:left="0"/>
              <w:rPr>
                <w:rFonts w:ascii="Times New Roman" w:hAnsi="Times New Roman" w:cs="Times New Roman"/>
                <w:color w:val="000000"/>
                <w:sz w:val="18"/>
                <w:szCs w:val="18"/>
              </w:rPr>
            </w:pPr>
            <w:proofErr w:type="spellStart"/>
            <w:r w:rsidRPr="00D9785A">
              <w:rPr>
                <w:rFonts w:ascii="Times New Roman" w:hAnsi="Times New Roman" w:cs="Times New Roman"/>
                <w:color w:val="000000"/>
                <w:sz w:val="18"/>
                <w:szCs w:val="18"/>
              </w:rPr>
              <w:t>Url</w:t>
            </w:r>
            <w:proofErr w:type="spellEnd"/>
            <w:r w:rsidRPr="00D9785A">
              <w:rPr>
                <w:rFonts w:ascii="Times New Roman" w:hAnsi="Times New Roman" w:cs="Times New Roman"/>
                <w:color w:val="000000"/>
                <w:sz w:val="18"/>
                <w:szCs w:val="18"/>
              </w:rPr>
              <w:t xml:space="preserve"> </w:t>
            </w:r>
            <w:proofErr w:type="spellStart"/>
            <w:r w:rsidRPr="00D9785A">
              <w:rPr>
                <w:rFonts w:ascii="Times New Roman" w:hAnsi="Times New Roman" w:cs="Times New Roman"/>
                <w:color w:val="000000"/>
                <w:sz w:val="18"/>
                <w:szCs w:val="18"/>
              </w:rPr>
              <w:t>menuju</w:t>
            </w:r>
            <w:proofErr w:type="spellEnd"/>
            <w:r w:rsidRPr="00D9785A">
              <w:rPr>
                <w:rFonts w:ascii="Times New Roman" w:hAnsi="Times New Roman" w:cs="Times New Roman"/>
                <w:color w:val="000000"/>
                <w:sz w:val="18"/>
                <w:szCs w:val="18"/>
              </w:rPr>
              <w:t xml:space="preserve"> </w:t>
            </w:r>
            <w:proofErr w:type="spellStart"/>
            <w:r w:rsidRPr="00D9785A">
              <w:rPr>
                <w:rFonts w:ascii="Times New Roman" w:hAnsi="Times New Roman" w:cs="Times New Roman"/>
                <w:color w:val="000000"/>
                <w:sz w:val="18"/>
                <w:szCs w:val="18"/>
              </w:rPr>
              <w:t>abstrak</w:t>
            </w:r>
            <w:proofErr w:type="spellEnd"/>
            <w:r w:rsidRPr="00D9785A">
              <w:rPr>
                <w:rFonts w:ascii="Times New Roman" w:hAnsi="Times New Roman" w:cs="Times New Roman"/>
                <w:color w:val="000000"/>
                <w:sz w:val="18"/>
                <w:szCs w:val="18"/>
              </w:rPr>
              <w:t>:</w:t>
            </w:r>
          </w:p>
          <w:p w:rsidR="002C1D0A" w:rsidRPr="00D9785A" w:rsidRDefault="004610D1" w:rsidP="009757D8">
            <w:pPr>
              <w:pStyle w:val="ListParagraph"/>
              <w:ind w:left="0"/>
              <w:rPr>
                <w:rFonts w:ascii="Times New Roman" w:hAnsi="Times New Roman" w:cs="Times New Roman"/>
                <w:color w:val="000000"/>
                <w:sz w:val="18"/>
                <w:szCs w:val="18"/>
              </w:rPr>
            </w:pPr>
            <w:hyperlink r:id="rId20" w:history="1">
              <w:r w:rsidR="00227E90" w:rsidRPr="00D9785A">
                <w:rPr>
                  <w:rStyle w:val="Hyperlink"/>
                  <w:rFonts w:ascii="Times New Roman" w:hAnsi="Times New Roman" w:cs="Times New Roman"/>
                  <w:sz w:val="18"/>
                  <w:szCs w:val="18"/>
                </w:rPr>
                <w:t>https://journals.sagepub.com/doi/full/10.1177/1934578X19851406</w:t>
              </w:r>
            </w:hyperlink>
            <w:r w:rsidR="00227E90" w:rsidRPr="00D9785A">
              <w:rPr>
                <w:rFonts w:ascii="Times New Roman" w:hAnsi="Times New Roman" w:cs="Times New Roman"/>
                <w:color w:val="000000"/>
                <w:sz w:val="18"/>
                <w:szCs w:val="18"/>
              </w:rPr>
              <w:t xml:space="preserve"> </w:t>
            </w:r>
          </w:p>
          <w:p w:rsidR="00227E90" w:rsidRPr="00D9785A" w:rsidRDefault="00227E90" w:rsidP="009757D8">
            <w:pPr>
              <w:pStyle w:val="ListParagraph"/>
              <w:ind w:left="0"/>
              <w:rPr>
                <w:rFonts w:ascii="Times New Roman" w:hAnsi="Times New Roman" w:cs="Times New Roman"/>
                <w:color w:val="000000"/>
                <w:sz w:val="18"/>
                <w:szCs w:val="18"/>
              </w:rPr>
            </w:pPr>
          </w:p>
          <w:p w:rsidR="002C1D0A" w:rsidRPr="00D9785A" w:rsidRDefault="002C1D0A" w:rsidP="009757D8">
            <w:pPr>
              <w:pStyle w:val="ListParagraph"/>
              <w:ind w:left="0"/>
              <w:rPr>
                <w:rFonts w:ascii="Times New Roman" w:hAnsi="Times New Roman" w:cs="Times New Roman"/>
                <w:color w:val="000000"/>
                <w:sz w:val="18"/>
                <w:szCs w:val="18"/>
              </w:rPr>
            </w:pPr>
            <w:proofErr w:type="spellStart"/>
            <w:r w:rsidRPr="00D9785A">
              <w:rPr>
                <w:rFonts w:ascii="Times New Roman" w:hAnsi="Times New Roman" w:cs="Times New Roman"/>
                <w:color w:val="000000"/>
                <w:sz w:val="18"/>
                <w:szCs w:val="18"/>
              </w:rPr>
              <w:t>Url</w:t>
            </w:r>
            <w:proofErr w:type="spellEnd"/>
            <w:r w:rsidRPr="00D9785A">
              <w:rPr>
                <w:rFonts w:ascii="Times New Roman" w:hAnsi="Times New Roman" w:cs="Times New Roman"/>
                <w:color w:val="000000"/>
                <w:sz w:val="18"/>
                <w:szCs w:val="18"/>
              </w:rPr>
              <w:t xml:space="preserve"> </w:t>
            </w:r>
            <w:proofErr w:type="spellStart"/>
            <w:r w:rsidRPr="00D9785A">
              <w:rPr>
                <w:rFonts w:ascii="Times New Roman" w:hAnsi="Times New Roman" w:cs="Times New Roman"/>
                <w:color w:val="000000"/>
                <w:sz w:val="18"/>
                <w:szCs w:val="18"/>
              </w:rPr>
              <w:t>menuju</w:t>
            </w:r>
            <w:proofErr w:type="spellEnd"/>
            <w:r w:rsidRPr="00D9785A">
              <w:rPr>
                <w:rFonts w:ascii="Times New Roman" w:hAnsi="Times New Roman" w:cs="Times New Roman"/>
                <w:color w:val="000000"/>
                <w:sz w:val="18"/>
                <w:szCs w:val="18"/>
              </w:rPr>
              <w:t xml:space="preserve"> </w:t>
            </w:r>
            <w:proofErr w:type="spellStart"/>
            <w:r w:rsidRPr="00D9785A">
              <w:rPr>
                <w:rFonts w:ascii="Times New Roman" w:hAnsi="Times New Roman" w:cs="Times New Roman"/>
                <w:color w:val="000000"/>
                <w:sz w:val="18"/>
                <w:szCs w:val="18"/>
              </w:rPr>
              <w:t>artikel</w:t>
            </w:r>
            <w:proofErr w:type="spellEnd"/>
            <w:r w:rsidRPr="00D9785A">
              <w:rPr>
                <w:rFonts w:ascii="Times New Roman" w:hAnsi="Times New Roman" w:cs="Times New Roman"/>
                <w:color w:val="000000"/>
                <w:sz w:val="18"/>
                <w:szCs w:val="18"/>
              </w:rPr>
              <w:t>:</w:t>
            </w:r>
          </w:p>
          <w:p w:rsidR="002C1D0A" w:rsidRPr="00D9785A" w:rsidRDefault="004610D1" w:rsidP="009757D8">
            <w:pPr>
              <w:pStyle w:val="ListParagraph"/>
              <w:ind w:left="0"/>
              <w:rPr>
                <w:rFonts w:ascii="Times New Roman" w:hAnsi="Times New Roman" w:cs="Times New Roman"/>
                <w:color w:val="000000"/>
                <w:sz w:val="18"/>
                <w:szCs w:val="18"/>
              </w:rPr>
            </w:pPr>
            <w:hyperlink r:id="rId21" w:history="1">
              <w:r w:rsidR="00227E90" w:rsidRPr="00D9785A">
                <w:rPr>
                  <w:rStyle w:val="Hyperlink"/>
                  <w:rFonts w:ascii="Times New Roman" w:hAnsi="Times New Roman" w:cs="Times New Roman"/>
                  <w:sz w:val="18"/>
                  <w:szCs w:val="18"/>
                </w:rPr>
                <w:t>https://journals.sagepub.com/doi/pdf/10.1177/1934578X19851406</w:t>
              </w:r>
            </w:hyperlink>
            <w:r w:rsidR="00227E90" w:rsidRPr="00D9785A">
              <w:rPr>
                <w:rFonts w:ascii="Times New Roman" w:hAnsi="Times New Roman" w:cs="Times New Roman"/>
                <w:color w:val="000000"/>
                <w:sz w:val="18"/>
                <w:szCs w:val="18"/>
              </w:rPr>
              <w:t xml:space="preserve"> </w:t>
            </w:r>
          </w:p>
          <w:p w:rsidR="00227E90" w:rsidRPr="00D9785A" w:rsidRDefault="00227E90" w:rsidP="009757D8">
            <w:pPr>
              <w:pStyle w:val="ListParagraph"/>
              <w:ind w:left="0"/>
              <w:rPr>
                <w:rFonts w:ascii="Times New Roman" w:hAnsi="Times New Roman" w:cs="Times New Roman"/>
                <w:color w:val="000000"/>
                <w:sz w:val="18"/>
                <w:szCs w:val="18"/>
              </w:rPr>
            </w:pPr>
          </w:p>
          <w:p w:rsidR="002C1D0A" w:rsidRPr="00D9785A" w:rsidRDefault="002C1D0A" w:rsidP="009757D8">
            <w:pPr>
              <w:pStyle w:val="ListParagraph"/>
              <w:ind w:left="0"/>
              <w:rPr>
                <w:rFonts w:ascii="Times New Roman" w:hAnsi="Times New Roman" w:cs="Times New Roman"/>
                <w:color w:val="000000"/>
                <w:sz w:val="18"/>
                <w:szCs w:val="18"/>
              </w:rPr>
            </w:pPr>
            <w:proofErr w:type="spellStart"/>
            <w:r w:rsidRPr="00D9785A">
              <w:rPr>
                <w:rFonts w:ascii="Times New Roman" w:hAnsi="Times New Roman" w:cs="Times New Roman"/>
                <w:color w:val="000000"/>
                <w:sz w:val="18"/>
                <w:szCs w:val="18"/>
              </w:rPr>
              <w:t>Url</w:t>
            </w:r>
            <w:proofErr w:type="spellEnd"/>
            <w:r w:rsidRPr="00D9785A">
              <w:rPr>
                <w:rFonts w:ascii="Times New Roman" w:hAnsi="Times New Roman" w:cs="Times New Roman"/>
                <w:color w:val="000000"/>
                <w:sz w:val="18"/>
                <w:szCs w:val="18"/>
              </w:rPr>
              <w:t xml:space="preserve"> </w:t>
            </w:r>
            <w:proofErr w:type="spellStart"/>
            <w:r w:rsidRPr="00D9785A">
              <w:rPr>
                <w:rFonts w:ascii="Times New Roman" w:hAnsi="Times New Roman" w:cs="Times New Roman"/>
                <w:color w:val="000000"/>
                <w:sz w:val="18"/>
                <w:szCs w:val="18"/>
              </w:rPr>
              <w:t>dokumen</w:t>
            </w:r>
            <w:proofErr w:type="spellEnd"/>
            <w:r w:rsidRPr="00D9785A">
              <w:rPr>
                <w:rFonts w:ascii="Times New Roman" w:hAnsi="Times New Roman" w:cs="Times New Roman"/>
                <w:color w:val="000000"/>
                <w:sz w:val="18"/>
                <w:szCs w:val="18"/>
              </w:rPr>
              <w:t xml:space="preserve"> repository:</w:t>
            </w:r>
          </w:p>
          <w:p w:rsidR="002C1D0A" w:rsidRDefault="004610D1" w:rsidP="009757D8">
            <w:pPr>
              <w:pStyle w:val="ListParagraph"/>
              <w:ind w:left="0"/>
              <w:rPr>
                <w:rFonts w:ascii="Times New Roman" w:hAnsi="Times New Roman" w:cs="Times New Roman"/>
                <w:color w:val="000000"/>
                <w:sz w:val="18"/>
                <w:szCs w:val="18"/>
              </w:rPr>
            </w:pPr>
            <w:hyperlink r:id="rId22" w:history="1">
              <w:r w:rsidR="001D1050" w:rsidRPr="007A1954">
                <w:rPr>
                  <w:rStyle w:val="Hyperlink"/>
                  <w:rFonts w:ascii="Times New Roman" w:hAnsi="Times New Roman" w:cs="Times New Roman"/>
                  <w:sz w:val="18"/>
                  <w:szCs w:val="18"/>
                </w:rPr>
                <w:t>http://repository.ukwms.ac.id/id/eprint/32425/1/2-Phytochemicals_of_gandarusa_.pdf</w:t>
              </w:r>
            </w:hyperlink>
            <w:r w:rsidR="001D1050">
              <w:rPr>
                <w:rFonts w:ascii="Times New Roman" w:hAnsi="Times New Roman" w:cs="Times New Roman"/>
                <w:color w:val="000000"/>
                <w:sz w:val="18"/>
                <w:szCs w:val="18"/>
              </w:rPr>
              <w:t xml:space="preserve"> </w:t>
            </w:r>
          </w:p>
          <w:p w:rsidR="001D1050" w:rsidRPr="00D9785A" w:rsidRDefault="001D1050" w:rsidP="009757D8">
            <w:pPr>
              <w:pStyle w:val="ListParagraph"/>
              <w:ind w:left="0"/>
              <w:rPr>
                <w:rFonts w:ascii="Times New Roman" w:hAnsi="Times New Roman" w:cs="Times New Roman"/>
                <w:color w:val="000000"/>
                <w:sz w:val="18"/>
                <w:szCs w:val="18"/>
              </w:rPr>
            </w:pPr>
          </w:p>
          <w:p w:rsidR="002C1D0A" w:rsidRPr="00D9785A" w:rsidRDefault="002C1D0A" w:rsidP="009757D8">
            <w:pPr>
              <w:pStyle w:val="ListParagraph"/>
              <w:ind w:left="0"/>
              <w:rPr>
                <w:rFonts w:ascii="Times New Roman" w:hAnsi="Times New Roman" w:cs="Times New Roman"/>
                <w:color w:val="000000"/>
                <w:sz w:val="18"/>
                <w:szCs w:val="18"/>
              </w:rPr>
            </w:pPr>
            <w:proofErr w:type="spellStart"/>
            <w:r w:rsidRPr="00D9785A">
              <w:rPr>
                <w:rFonts w:ascii="Times New Roman" w:hAnsi="Times New Roman" w:cs="Times New Roman"/>
                <w:color w:val="000000"/>
                <w:sz w:val="18"/>
                <w:szCs w:val="18"/>
              </w:rPr>
              <w:t>Url</w:t>
            </w:r>
            <w:proofErr w:type="spellEnd"/>
            <w:r w:rsidRPr="00D9785A">
              <w:rPr>
                <w:rFonts w:ascii="Times New Roman" w:hAnsi="Times New Roman" w:cs="Times New Roman"/>
                <w:color w:val="000000"/>
                <w:sz w:val="18"/>
                <w:szCs w:val="18"/>
              </w:rPr>
              <w:t xml:space="preserve"> peer review:</w:t>
            </w:r>
          </w:p>
          <w:p w:rsidR="002C1D0A" w:rsidRPr="00D9785A" w:rsidRDefault="002C1D0A" w:rsidP="009757D8">
            <w:pPr>
              <w:pStyle w:val="ListParagraph"/>
              <w:ind w:left="0"/>
              <w:rPr>
                <w:rFonts w:ascii="Times New Roman" w:hAnsi="Times New Roman" w:cs="Times New Roman"/>
                <w:color w:val="000000"/>
                <w:sz w:val="18"/>
                <w:szCs w:val="18"/>
              </w:rPr>
            </w:pPr>
          </w:p>
          <w:p w:rsidR="002C1D0A" w:rsidRPr="00D9785A" w:rsidRDefault="002C1D0A" w:rsidP="009757D8">
            <w:pPr>
              <w:pStyle w:val="ListParagraph"/>
              <w:ind w:left="0"/>
              <w:rPr>
                <w:rFonts w:ascii="Times New Roman" w:hAnsi="Times New Roman" w:cs="Times New Roman"/>
                <w:color w:val="000000"/>
                <w:sz w:val="18"/>
                <w:szCs w:val="18"/>
              </w:rPr>
            </w:pPr>
            <w:proofErr w:type="spellStart"/>
            <w:r w:rsidRPr="00D9785A">
              <w:rPr>
                <w:rFonts w:ascii="Times New Roman" w:hAnsi="Times New Roman" w:cs="Times New Roman"/>
                <w:color w:val="000000"/>
                <w:sz w:val="18"/>
                <w:szCs w:val="18"/>
              </w:rPr>
              <w:t>Url</w:t>
            </w:r>
            <w:proofErr w:type="spellEnd"/>
            <w:r w:rsidRPr="00D9785A">
              <w:rPr>
                <w:rFonts w:ascii="Times New Roman" w:hAnsi="Times New Roman" w:cs="Times New Roman"/>
                <w:color w:val="000000"/>
                <w:sz w:val="18"/>
                <w:szCs w:val="18"/>
              </w:rPr>
              <w:t xml:space="preserve"> </w:t>
            </w:r>
            <w:proofErr w:type="spellStart"/>
            <w:r w:rsidRPr="00D9785A">
              <w:rPr>
                <w:rFonts w:ascii="Times New Roman" w:hAnsi="Times New Roman" w:cs="Times New Roman"/>
                <w:color w:val="000000"/>
                <w:sz w:val="18"/>
                <w:szCs w:val="18"/>
              </w:rPr>
              <w:t>hasil</w:t>
            </w:r>
            <w:proofErr w:type="spellEnd"/>
            <w:r w:rsidRPr="00D9785A">
              <w:rPr>
                <w:rFonts w:ascii="Times New Roman" w:hAnsi="Times New Roman" w:cs="Times New Roman"/>
                <w:color w:val="000000"/>
                <w:sz w:val="18"/>
                <w:szCs w:val="18"/>
              </w:rPr>
              <w:t xml:space="preserve"> similarity:</w:t>
            </w:r>
          </w:p>
          <w:p w:rsidR="002C1D0A" w:rsidRDefault="004610D1" w:rsidP="009757D8">
            <w:pPr>
              <w:pStyle w:val="ListParagraph"/>
              <w:ind w:left="0"/>
              <w:rPr>
                <w:rFonts w:ascii="Times New Roman" w:hAnsi="Times New Roman" w:cs="Times New Roman"/>
                <w:color w:val="000000"/>
                <w:sz w:val="18"/>
                <w:szCs w:val="18"/>
              </w:rPr>
            </w:pPr>
            <w:hyperlink r:id="rId23" w:history="1">
              <w:r w:rsidR="001D1050" w:rsidRPr="007A1954">
                <w:rPr>
                  <w:rStyle w:val="Hyperlink"/>
                  <w:rFonts w:ascii="Times New Roman" w:hAnsi="Times New Roman" w:cs="Times New Roman"/>
                  <w:sz w:val="18"/>
                  <w:szCs w:val="18"/>
                </w:rPr>
                <w:t>http://repository.ukwms.ac.id/id/eprint/32425/2/2-Phytochemicals_of_gandarusa__hasil%20cek%20similarity.pdf</w:t>
              </w:r>
            </w:hyperlink>
            <w:r w:rsidR="001D1050">
              <w:rPr>
                <w:rFonts w:ascii="Times New Roman" w:hAnsi="Times New Roman" w:cs="Times New Roman"/>
                <w:color w:val="000000"/>
                <w:sz w:val="18"/>
                <w:szCs w:val="18"/>
              </w:rPr>
              <w:t xml:space="preserve"> </w:t>
            </w:r>
          </w:p>
          <w:p w:rsidR="001D1050" w:rsidRPr="00D9785A" w:rsidRDefault="001D1050" w:rsidP="009757D8">
            <w:pPr>
              <w:pStyle w:val="ListParagraph"/>
              <w:ind w:left="0"/>
              <w:rPr>
                <w:rFonts w:ascii="Times New Roman" w:hAnsi="Times New Roman" w:cs="Times New Roman"/>
                <w:color w:val="000000"/>
                <w:sz w:val="18"/>
                <w:szCs w:val="18"/>
              </w:rPr>
            </w:pPr>
          </w:p>
          <w:p w:rsidR="002C1D0A" w:rsidRPr="00D9785A" w:rsidRDefault="002C1D0A" w:rsidP="009757D8">
            <w:pPr>
              <w:pStyle w:val="ListParagraph"/>
              <w:ind w:left="0"/>
              <w:rPr>
                <w:rFonts w:ascii="Times New Roman" w:hAnsi="Times New Roman" w:cs="Times New Roman"/>
                <w:color w:val="000000"/>
                <w:sz w:val="18"/>
                <w:szCs w:val="18"/>
              </w:rPr>
            </w:pPr>
            <w:r w:rsidRPr="00D9785A">
              <w:rPr>
                <w:rFonts w:ascii="Times New Roman" w:hAnsi="Times New Roman" w:cs="Times New Roman"/>
                <w:color w:val="000000"/>
                <w:sz w:val="18"/>
                <w:szCs w:val="18"/>
              </w:rPr>
              <w:t>Index:</w:t>
            </w:r>
          </w:p>
          <w:p w:rsidR="002C1D0A" w:rsidRPr="00D9785A" w:rsidRDefault="004610D1" w:rsidP="009757D8">
            <w:pPr>
              <w:pStyle w:val="ListParagraph"/>
              <w:ind w:left="0"/>
              <w:rPr>
                <w:rFonts w:ascii="Times New Roman" w:hAnsi="Times New Roman" w:cs="Times New Roman"/>
                <w:color w:val="000000"/>
                <w:sz w:val="18"/>
                <w:szCs w:val="18"/>
              </w:rPr>
            </w:pPr>
            <w:hyperlink r:id="rId24" w:history="1">
              <w:r w:rsidR="00A03A9C" w:rsidRPr="00C30008">
                <w:rPr>
                  <w:rStyle w:val="Hyperlink"/>
                  <w:rFonts w:ascii="Times New Roman" w:hAnsi="Times New Roman" w:cs="Times New Roman"/>
                  <w:sz w:val="18"/>
                  <w:szCs w:val="18"/>
                </w:rPr>
                <w:t>https://www.scimagojr.com/journalsearch.php?q=17700155034&amp;tip=sid&amp;clean=0</w:t>
              </w:r>
            </w:hyperlink>
            <w:r w:rsidR="00A03A9C">
              <w:rPr>
                <w:rFonts w:ascii="Times New Roman" w:hAnsi="Times New Roman" w:cs="Times New Roman"/>
                <w:color w:val="000000"/>
                <w:sz w:val="18"/>
                <w:szCs w:val="18"/>
              </w:rPr>
              <w:t xml:space="preserve"> </w:t>
            </w:r>
          </w:p>
          <w:p w:rsidR="002C1D0A" w:rsidRPr="00D9785A" w:rsidRDefault="002C1D0A" w:rsidP="009757D8">
            <w:pPr>
              <w:pStyle w:val="ListParagraph"/>
              <w:ind w:left="0"/>
              <w:rPr>
                <w:rFonts w:ascii="Times New Roman" w:hAnsi="Times New Roman" w:cs="Times New Roman"/>
                <w:color w:val="000000"/>
                <w:sz w:val="18"/>
                <w:szCs w:val="18"/>
              </w:rPr>
            </w:pPr>
          </w:p>
        </w:tc>
        <w:tc>
          <w:tcPr>
            <w:tcW w:w="851" w:type="dxa"/>
          </w:tcPr>
          <w:p w:rsidR="00FA1152" w:rsidRPr="0085764A" w:rsidRDefault="00D94306" w:rsidP="00D9785A">
            <w:pPr>
              <w:jc w:val="center"/>
              <w:rPr>
                <w:rFonts w:ascii="Times New Roman" w:hAnsi="Times New Roman" w:cs="Times New Roman"/>
                <w:sz w:val="20"/>
                <w:szCs w:val="20"/>
              </w:rPr>
            </w:pPr>
            <w:r>
              <w:rPr>
                <w:rFonts w:ascii="Times New Roman" w:hAnsi="Times New Roman" w:cs="Times New Roman"/>
                <w:sz w:val="20"/>
                <w:szCs w:val="20"/>
              </w:rPr>
              <w:t>20</w:t>
            </w:r>
            <w:r w:rsidR="00D9785A">
              <w:rPr>
                <w:rFonts w:ascii="Times New Roman" w:hAnsi="Times New Roman" w:cs="Times New Roman"/>
                <w:sz w:val="20"/>
                <w:szCs w:val="20"/>
              </w:rPr>
              <w:t>19</w:t>
            </w:r>
          </w:p>
        </w:tc>
        <w:tc>
          <w:tcPr>
            <w:tcW w:w="1134" w:type="dxa"/>
          </w:tcPr>
          <w:p w:rsidR="002C480D" w:rsidRDefault="00733217" w:rsidP="00104B2B">
            <w:pPr>
              <w:rPr>
                <w:rFonts w:ascii="Times New Roman" w:hAnsi="Times New Roman" w:cs="Times New Roman"/>
                <w:sz w:val="16"/>
                <w:szCs w:val="18"/>
              </w:rPr>
            </w:pPr>
            <w:proofErr w:type="spellStart"/>
            <w:r>
              <w:rPr>
                <w:rFonts w:ascii="Times New Roman" w:hAnsi="Times New Roman" w:cs="Times New Roman"/>
                <w:sz w:val="16"/>
                <w:szCs w:val="18"/>
              </w:rPr>
              <w:t>Jurnal</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Internasional</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bereputasi</w:t>
            </w:r>
            <w:proofErr w:type="spellEnd"/>
          </w:p>
          <w:p w:rsidR="00733217" w:rsidRDefault="00A03A9C" w:rsidP="00104B2B">
            <w:pPr>
              <w:rPr>
                <w:rFonts w:ascii="Times New Roman" w:hAnsi="Times New Roman" w:cs="Times New Roman"/>
                <w:sz w:val="16"/>
                <w:szCs w:val="18"/>
              </w:rPr>
            </w:pPr>
            <w:r>
              <w:rPr>
                <w:rFonts w:ascii="Times New Roman" w:hAnsi="Times New Roman" w:cs="Times New Roman"/>
                <w:sz w:val="16"/>
                <w:szCs w:val="18"/>
              </w:rPr>
              <w:t>SJR(2019): 0.199</w:t>
            </w:r>
          </w:p>
          <w:p w:rsidR="00A03A9C" w:rsidRDefault="00A03A9C" w:rsidP="00104B2B">
            <w:pPr>
              <w:rPr>
                <w:rFonts w:ascii="Times New Roman" w:hAnsi="Times New Roman" w:cs="Times New Roman"/>
                <w:sz w:val="16"/>
                <w:szCs w:val="18"/>
              </w:rPr>
            </w:pPr>
            <w:r>
              <w:rPr>
                <w:rFonts w:ascii="Times New Roman" w:hAnsi="Times New Roman" w:cs="Times New Roman"/>
                <w:sz w:val="16"/>
                <w:szCs w:val="18"/>
              </w:rPr>
              <w:t>Q4</w:t>
            </w:r>
          </w:p>
          <w:p w:rsidR="00A03A9C" w:rsidRPr="00462170" w:rsidRDefault="00A03A9C" w:rsidP="00104B2B">
            <w:pPr>
              <w:rPr>
                <w:rFonts w:ascii="Times New Roman" w:hAnsi="Times New Roman" w:cs="Times New Roman"/>
                <w:sz w:val="16"/>
                <w:szCs w:val="18"/>
              </w:rPr>
            </w:pPr>
            <w:r>
              <w:rPr>
                <w:rFonts w:ascii="Times New Roman" w:hAnsi="Times New Roman" w:cs="Times New Roman"/>
                <w:sz w:val="16"/>
                <w:szCs w:val="18"/>
              </w:rPr>
              <w:t xml:space="preserve">H-Index: 50 </w:t>
            </w:r>
          </w:p>
        </w:tc>
        <w:tc>
          <w:tcPr>
            <w:tcW w:w="850" w:type="dxa"/>
          </w:tcPr>
          <w:p w:rsidR="00FA1152" w:rsidRPr="0085764A" w:rsidRDefault="00FA1152" w:rsidP="00FA1152">
            <w:pPr>
              <w:jc w:val="center"/>
              <w:rPr>
                <w:rFonts w:ascii="Times New Roman" w:hAnsi="Times New Roman" w:cs="Times New Roman"/>
                <w:sz w:val="20"/>
                <w:szCs w:val="20"/>
              </w:rPr>
            </w:pPr>
            <w:r w:rsidRPr="0085764A">
              <w:rPr>
                <w:rFonts w:ascii="Times New Roman" w:hAnsi="Times New Roman" w:cs="Times New Roman"/>
                <w:sz w:val="20"/>
                <w:szCs w:val="20"/>
              </w:rPr>
              <w:t>1</w:t>
            </w:r>
          </w:p>
        </w:tc>
        <w:tc>
          <w:tcPr>
            <w:tcW w:w="851" w:type="dxa"/>
          </w:tcPr>
          <w:p w:rsidR="00FA1152" w:rsidRPr="0085764A" w:rsidRDefault="003717E8" w:rsidP="00FA1152">
            <w:pPr>
              <w:jc w:val="center"/>
              <w:rPr>
                <w:rFonts w:ascii="Times New Roman" w:hAnsi="Times New Roman" w:cs="Times New Roman"/>
                <w:sz w:val="20"/>
                <w:szCs w:val="20"/>
              </w:rPr>
            </w:pPr>
            <w:r>
              <w:rPr>
                <w:rFonts w:ascii="Times New Roman" w:hAnsi="Times New Roman" w:cs="Times New Roman"/>
                <w:sz w:val="20"/>
                <w:szCs w:val="20"/>
              </w:rPr>
              <w:t>1,75</w:t>
            </w:r>
          </w:p>
        </w:tc>
        <w:tc>
          <w:tcPr>
            <w:tcW w:w="992" w:type="dxa"/>
          </w:tcPr>
          <w:p w:rsidR="00FA1152" w:rsidRPr="0085764A" w:rsidRDefault="003717E8" w:rsidP="00FA1152">
            <w:pPr>
              <w:jc w:val="center"/>
              <w:rPr>
                <w:rFonts w:ascii="Times New Roman" w:hAnsi="Times New Roman" w:cs="Times New Roman"/>
                <w:sz w:val="20"/>
                <w:szCs w:val="20"/>
              </w:rPr>
            </w:pPr>
            <w:r>
              <w:rPr>
                <w:rFonts w:ascii="Times New Roman" w:hAnsi="Times New Roman" w:cs="Times New Roman"/>
                <w:sz w:val="20"/>
                <w:szCs w:val="20"/>
              </w:rPr>
              <w:t>1,75</w:t>
            </w:r>
          </w:p>
        </w:tc>
        <w:tc>
          <w:tcPr>
            <w:tcW w:w="1843" w:type="dxa"/>
          </w:tcPr>
          <w:p w:rsidR="00FA1152" w:rsidRPr="00A03A9C" w:rsidRDefault="00FA1152" w:rsidP="00321FB6">
            <w:pPr>
              <w:rPr>
                <w:rFonts w:ascii="Times New Roman" w:hAnsi="Times New Roman" w:cs="Times New Roman"/>
                <w:b/>
                <w:sz w:val="18"/>
                <w:szCs w:val="18"/>
              </w:rPr>
            </w:pPr>
            <w:r w:rsidRPr="00A03A9C">
              <w:rPr>
                <w:rFonts w:ascii="Times New Roman" w:hAnsi="Times New Roman" w:cs="Times New Roman"/>
                <w:b/>
                <w:sz w:val="18"/>
                <w:szCs w:val="18"/>
              </w:rPr>
              <w:t>III.A.1.b.</w:t>
            </w:r>
            <w:r w:rsidR="00A2734B">
              <w:rPr>
                <w:rFonts w:ascii="Times New Roman" w:hAnsi="Times New Roman" w:cs="Times New Roman"/>
                <w:b/>
                <w:sz w:val="18"/>
                <w:szCs w:val="18"/>
              </w:rPr>
              <w:t>1</w:t>
            </w:r>
            <w:r w:rsidRPr="00A03A9C">
              <w:rPr>
                <w:rFonts w:ascii="Times New Roman" w:hAnsi="Times New Roman" w:cs="Times New Roman"/>
                <w:b/>
                <w:sz w:val="18"/>
                <w:szCs w:val="18"/>
              </w:rPr>
              <w:t>/</w:t>
            </w:r>
            <w:r w:rsidR="00A2734B">
              <w:rPr>
                <w:rFonts w:ascii="Times New Roman" w:hAnsi="Times New Roman" w:cs="Times New Roman"/>
                <w:b/>
                <w:sz w:val="18"/>
                <w:szCs w:val="18"/>
              </w:rPr>
              <w:t>2</w:t>
            </w:r>
          </w:p>
          <w:p w:rsidR="00772BA6" w:rsidRPr="00A03A9C" w:rsidRDefault="00772BA6" w:rsidP="00B779A5">
            <w:pPr>
              <w:rPr>
                <w:rFonts w:ascii="Times New Roman" w:hAnsi="Times New Roman" w:cs="Times New Roman"/>
                <w:sz w:val="18"/>
                <w:szCs w:val="18"/>
              </w:rPr>
            </w:pPr>
            <w:r w:rsidRPr="00A03A9C">
              <w:rPr>
                <w:rFonts w:ascii="Times New Roman" w:hAnsi="Times New Roman" w:cs="Times New Roman"/>
                <w:b/>
                <w:sz w:val="18"/>
                <w:szCs w:val="18"/>
              </w:rPr>
              <w:t>Natural Product Communications</w:t>
            </w:r>
            <w:r w:rsidRPr="00A03A9C">
              <w:rPr>
                <w:rFonts w:ascii="Times New Roman" w:hAnsi="Times New Roman" w:cs="Times New Roman"/>
                <w:sz w:val="18"/>
                <w:szCs w:val="18"/>
              </w:rPr>
              <w:br/>
            </w:r>
            <w:r w:rsidR="008E2D03" w:rsidRPr="00A03A9C">
              <w:rPr>
                <w:rFonts w:ascii="Times New Roman" w:hAnsi="Times New Roman" w:cs="Times New Roman"/>
                <w:sz w:val="18"/>
                <w:szCs w:val="18"/>
              </w:rPr>
              <w:t>Vol.14, Iss.6,</w:t>
            </w:r>
            <w:r w:rsidR="00A80807">
              <w:rPr>
                <w:rFonts w:ascii="Times New Roman" w:hAnsi="Times New Roman" w:cs="Times New Roman"/>
                <w:sz w:val="18"/>
                <w:szCs w:val="18"/>
              </w:rPr>
              <w:t xml:space="preserve"> June 2019</w:t>
            </w:r>
          </w:p>
          <w:p w:rsidR="00772BA6" w:rsidRPr="00A03A9C" w:rsidRDefault="00A03A9C" w:rsidP="00B779A5">
            <w:pPr>
              <w:rPr>
                <w:rFonts w:ascii="Times New Roman" w:hAnsi="Times New Roman" w:cs="Times New Roman"/>
                <w:sz w:val="18"/>
                <w:szCs w:val="18"/>
              </w:rPr>
            </w:pPr>
            <w:proofErr w:type="spellStart"/>
            <w:r w:rsidRPr="00A03A9C">
              <w:rPr>
                <w:rFonts w:ascii="Times New Roman" w:hAnsi="Times New Roman" w:cs="Times New Roman"/>
                <w:sz w:val="18"/>
                <w:szCs w:val="18"/>
              </w:rPr>
              <w:t>pISSN</w:t>
            </w:r>
            <w:proofErr w:type="spellEnd"/>
            <w:r w:rsidRPr="00A03A9C">
              <w:rPr>
                <w:rFonts w:ascii="Times New Roman" w:hAnsi="Times New Roman" w:cs="Times New Roman"/>
                <w:sz w:val="18"/>
                <w:szCs w:val="18"/>
              </w:rPr>
              <w:t xml:space="preserve">: 15559475 </w:t>
            </w:r>
            <w:proofErr w:type="spellStart"/>
            <w:r w:rsidRPr="00A03A9C">
              <w:rPr>
                <w:rFonts w:ascii="Times New Roman" w:hAnsi="Times New Roman" w:cs="Times New Roman"/>
                <w:sz w:val="18"/>
                <w:szCs w:val="18"/>
              </w:rPr>
              <w:t>eISSN</w:t>
            </w:r>
            <w:proofErr w:type="spellEnd"/>
            <w:r w:rsidRPr="00A03A9C">
              <w:rPr>
                <w:rFonts w:ascii="Times New Roman" w:hAnsi="Times New Roman" w:cs="Times New Roman"/>
                <w:sz w:val="18"/>
                <w:szCs w:val="18"/>
              </w:rPr>
              <w:t>: 1934578X</w:t>
            </w:r>
          </w:p>
          <w:p w:rsidR="00D9785A" w:rsidRPr="00A03A9C" w:rsidRDefault="00772BA6" w:rsidP="00772BA6">
            <w:pPr>
              <w:rPr>
                <w:rFonts w:ascii="Times New Roman" w:hAnsi="Times New Roman" w:cs="Times New Roman"/>
                <w:sz w:val="18"/>
                <w:szCs w:val="18"/>
              </w:rPr>
            </w:pPr>
            <w:r w:rsidRPr="00A03A9C">
              <w:rPr>
                <w:rFonts w:ascii="Times New Roman" w:hAnsi="Times New Roman" w:cs="Times New Roman"/>
                <w:sz w:val="18"/>
                <w:szCs w:val="18"/>
              </w:rPr>
              <w:t>Hal: 1–10</w:t>
            </w:r>
            <w:r w:rsidRPr="00A03A9C">
              <w:rPr>
                <w:rFonts w:ascii="Times New Roman" w:hAnsi="Times New Roman" w:cs="Times New Roman"/>
                <w:sz w:val="18"/>
                <w:szCs w:val="18"/>
              </w:rPr>
              <w:br/>
            </w:r>
            <w:r w:rsidRPr="00A03A9C">
              <w:rPr>
                <w:rFonts w:ascii="Times New Roman" w:hAnsi="Times New Roman" w:cs="Times New Roman"/>
                <w:sz w:val="18"/>
                <w:szCs w:val="18"/>
              </w:rPr>
              <w:br/>
              <w:t xml:space="preserve">DOI: </w:t>
            </w:r>
            <w:hyperlink r:id="rId25" w:history="1">
              <w:r w:rsidRPr="00A03A9C">
                <w:rPr>
                  <w:rStyle w:val="Hyperlink"/>
                  <w:rFonts w:ascii="Times New Roman" w:hAnsi="Times New Roman" w:cs="Times New Roman"/>
                  <w:sz w:val="18"/>
                  <w:szCs w:val="18"/>
                </w:rPr>
                <w:t>http://10.1177/1934578X19851406</w:t>
              </w:r>
            </w:hyperlink>
            <w:r w:rsidRPr="00A03A9C">
              <w:rPr>
                <w:rFonts w:ascii="Times New Roman" w:hAnsi="Times New Roman" w:cs="Times New Roman"/>
                <w:sz w:val="18"/>
                <w:szCs w:val="18"/>
              </w:rPr>
              <w:t xml:space="preserve"> </w:t>
            </w:r>
            <w:r w:rsidRPr="00A03A9C">
              <w:rPr>
                <w:rFonts w:ascii="Times New Roman" w:hAnsi="Times New Roman" w:cs="Times New Roman"/>
                <w:sz w:val="18"/>
                <w:szCs w:val="18"/>
              </w:rPr>
              <w:br/>
            </w:r>
            <w:proofErr w:type="spellStart"/>
            <w:r w:rsidR="00A03A9C" w:rsidRPr="00A03A9C">
              <w:rPr>
                <w:rFonts w:ascii="Times New Roman" w:hAnsi="Times New Roman" w:cs="Times New Roman"/>
                <w:sz w:val="18"/>
                <w:szCs w:val="18"/>
              </w:rPr>
              <w:t>Penerbit</w:t>
            </w:r>
            <w:proofErr w:type="spellEnd"/>
            <w:r w:rsidR="00A03A9C" w:rsidRPr="00A03A9C">
              <w:rPr>
                <w:rFonts w:ascii="Times New Roman" w:hAnsi="Times New Roman" w:cs="Times New Roman"/>
                <w:sz w:val="18"/>
                <w:szCs w:val="18"/>
              </w:rPr>
              <w:t>:</w:t>
            </w:r>
          </w:p>
          <w:p w:rsidR="00A03A9C" w:rsidRPr="00A03A9C" w:rsidRDefault="004610D1" w:rsidP="00772BA6">
            <w:pPr>
              <w:rPr>
                <w:rFonts w:ascii="Times New Roman" w:hAnsi="Times New Roman" w:cs="Times New Roman"/>
                <w:sz w:val="18"/>
                <w:szCs w:val="18"/>
              </w:rPr>
            </w:pPr>
            <w:hyperlink r:id="rId26" w:tooltip="view all publisher's journals" w:history="1">
              <w:r w:rsidR="00A03A9C" w:rsidRPr="00A03A9C">
                <w:rPr>
                  <w:rStyle w:val="Hyperlink"/>
                  <w:rFonts w:ascii="Times New Roman" w:hAnsi="Times New Roman" w:cs="Times New Roman"/>
                  <w:sz w:val="18"/>
                  <w:szCs w:val="18"/>
                </w:rPr>
                <w:t>SAGE Publications Inc.</w:t>
              </w:r>
            </w:hyperlink>
            <w:r w:rsidR="00A03A9C" w:rsidRPr="00A03A9C">
              <w:rPr>
                <w:rFonts w:ascii="Times New Roman" w:hAnsi="Times New Roman" w:cs="Times New Roman"/>
              </w:rPr>
              <w:t xml:space="preserve"> </w:t>
            </w:r>
          </w:p>
        </w:tc>
      </w:tr>
      <w:tr w:rsidR="00B11E6C" w:rsidRPr="0085764A" w:rsidTr="005E7EFF">
        <w:tc>
          <w:tcPr>
            <w:tcW w:w="533" w:type="dxa"/>
            <w:tcBorders>
              <w:top w:val="single" w:sz="4" w:space="0" w:color="auto"/>
            </w:tcBorders>
          </w:tcPr>
          <w:p w:rsidR="00B11E6C" w:rsidRDefault="00B11E6C" w:rsidP="00FA1152">
            <w:pPr>
              <w:jc w:val="center"/>
              <w:rPr>
                <w:rFonts w:ascii="Times New Roman" w:hAnsi="Times New Roman" w:cs="Times New Roman"/>
              </w:rPr>
            </w:pPr>
          </w:p>
        </w:tc>
        <w:tc>
          <w:tcPr>
            <w:tcW w:w="3119" w:type="dxa"/>
          </w:tcPr>
          <w:p w:rsidR="00B11E6C" w:rsidRPr="00B11E6C" w:rsidRDefault="00B11E6C" w:rsidP="00B11E6C">
            <w:pPr>
              <w:pStyle w:val="ListParagraph"/>
              <w:ind w:left="0"/>
              <w:rPr>
                <w:rFonts w:ascii="Times New Roman" w:hAnsi="Times New Roman" w:cs="Times New Roman"/>
                <w:b/>
                <w:color w:val="000000"/>
                <w:sz w:val="16"/>
                <w:szCs w:val="18"/>
              </w:rPr>
            </w:pPr>
            <w:r>
              <w:rPr>
                <w:rFonts w:ascii="Times New Roman" w:hAnsi="Times New Roman" w:cs="Times New Roman"/>
                <w:b/>
                <w:color w:val="000000"/>
                <w:sz w:val="16"/>
                <w:szCs w:val="18"/>
              </w:rPr>
              <w:t xml:space="preserve">3). </w:t>
            </w:r>
            <w:proofErr w:type="spellStart"/>
            <w:r>
              <w:rPr>
                <w:rFonts w:ascii="Times New Roman" w:hAnsi="Times New Roman" w:cs="Times New Roman"/>
                <w:b/>
                <w:color w:val="000000"/>
                <w:sz w:val="16"/>
                <w:szCs w:val="18"/>
              </w:rPr>
              <w:t>Jurnal</w:t>
            </w:r>
            <w:proofErr w:type="spellEnd"/>
            <w:r>
              <w:rPr>
                <w:rFonts w:ascii="Times New Roman" w:hAnsi="Times New Roman" w:cs="Times New Roman"/>
                <w:b/>
                <w:color w:val="000000"/>
                <w:sz w:val="16"/>
                <w:szCs w:val="18"/>
              </w:rPr>
              <w:t xml:space="preserve"> </w:t>
            </w:r>
            <w:proofErr w:type="spellStart"/>
            <w:r>
              <w:rPr>
                <w:rFonts w:ascii="Times New Roman" w:hAnsi="Times New Roman" w:cs="Times New Roman"/>
                <w:b/>
                <w:color w:val="000000"/>
                <w:sz w:val="16"/>
                <w:szCs w:val="18"/>
              </w:rPr>
              <w:t>Nasional</w:t>
            </w:r>
            <w:proofErr w:type="spellEnd"/>
            <w:r>
              <w:rPr>
                <w:rFonts w:ascii="Times New Roman" w:hAnsi="Times New Roman" w:cs="Times New Roman"/>
                <w:b/>
                <w:color w:val="000000"/>
                <w:sz w:val="16"/>
                <w:szCs w:val="18"/>
              </w:rPr>
              <w:t xml:space="preserve"> </w:t>
            </w:r>
            <w:proofErr w:type="spellStart"/>
            <w:r>
              <w:rPr>
                <w:rFonts w:ascii="Times New Roman" w:hAnsi="Times New Roman" w:cs="Times New Roman"/>
                <w:b/>
                <w:color w:val="000000"/>
                <w:sz w:val="16"/>
                <w:szCs w:val="18"/>
              </w:rPr>
              <w:t>Tidak</w:t>
            </w:r>
            <w:proofErr w:type="spellEnd"/>
            <w:r w:rsidRPr="00B11E6C">
              <w:rPr>
                <w:rFonts w:ascii="Times New Roman" w:hAnsi="Times New Roman" w:cs="Times New Roman"/>
                <w:b/>
                <w:color w:val="000000"/>
                <w:sz w:val="16"/>
                <w:szCs w:val="18"/>
              </w:rPr>
              <w:t xml:space="preserve"> </w:t>
            </w:r>
            <w:proofErr w:type="spellStart"/>
            <w:r w:rsidRPr="00B11E6C">
              <w:rPr>
                <w:rFonts w:ascii="Times New Roman" w:hAnsi="Times New Roman" w:cs="Times New Roman"/>
                <w:b/>
                <w:color w:val="000000"/>
                <w:sz w:val="16"/>
                <w:szCs w:val="18"/>
              </w:rPr>
              <w:t>Terakreditasi</w:t>
            </w:r>
            <w:proofErr w:type="spellEnd"/>
            <w:r>
              <w:rPr>
                <w:rFonts w:ascii="Times New Roman" w:hAnsi="Times New Roman" w:cs="Times New Roman"/>
                <w:b/>
                <w:color w:val="000000"/>
                <w:sz w:val="16"/>
                <w:szCs w:val="18"/>
              </w:rPr>
              <w:t>:</w:t>
            </w:r>
          </w:p>
        </w:tc>
        <w:tc>
          <w:tcPr>
            <w:tcW w:w="851" w:type="dxa"/>
          </w:tcPr>
          <w:p w:rsidR="00B11E6C" w:rsidRDefault="00B11E6C" w:rsidP="00D9785A">
            <w:pPr>
              <w:jc w:val="center"/>
              <w:rPr>
                <w:rFonts w:ascii="Times New Roman" w:hAnsi="Times New Roman" w:cs="Times New Roman"/>
                <w:sz w:val="20"/>
                <w:szCs w:val="20"/>
              </w:rPr>
            </w:pPr>
          </w:p>
        </w:tc>
        <w:tc>
          <w:tcPr>
            <w:tcW w:w="1134" w:type="dxa"/>
          </w:tcPr>
          <w:p w:rsidR="00B11E6C" w:rsidRDefault="00B11E6C" w:rsidP="00104B2B">
            <w:pPr>
              <w:rPr>
                <w:rFonts w:ascii="Times New Roman" w:hAnsi="Times New Roman" w:cs="Times New Roman"/>
                <w:sz w:val="16"/>
                <w:szCs w:val="18"/>
              </w:rPr>
            </w:pPr>
          </w:p>
        </w:tc>
        <w:tc>
          <w:tcPr>
            <w:tcW w:w="850" w:type="dxa"/>
          </w:tcPr>
          <w:p w:rsidR="00B11E6C" w:rsidRPr="0085764A" w:rsidRDefault="00B11E6C" w:rsidP="00FA1152">
            <w:pPr>
              <w:jc w:val="center"/>
              <w:rPr>
                <w:rFonts w:ascii="Times New Roman" w:hAnsi="Times New Roman" w:cs="Times New Roman"/>
                <w:sz w:val="20"/>
                <w:szCs w:val="20"/>
              </w:rPr>
            </w:pPr>
          </w:p>
        </w:tc>
        <w:tc>
          <w:tcPr>
            <w:tcW w:w="851" w:type="dxa"/>
          </w:tcPr>
          <w:p w:rsidR="00B11E6C" w:rsidRPr="0085764A" w:rsidRDefault="00B11E6C" w:rsidP="00FA1152">
            <w:pPr>
              <w:jc w:val="center"/>
              <w:rPr>
                <w:rFonts w:ascii="Times New Roman" w:hAnsi="Times New Roman" w:cs="Times New Roman"/>
                <w:sz w:val="20"/>
                <w:szCs w:val="20"/>
              </w:rPr>
            </w:pPr>
          </w:p>
        </w:tc>
        <w:tc>
          <w:tcPr>
            <w:tcW w:w="992" w:type="dxa"/>
          </w:tcPr>
          <w:p w:rsidR="00B11E6C" w:rsidRPr="0085764A" w:rsidRDefault="003717E8" w:rsidP="00FA1152">
            <w:pPr>
              <w:jc w:val="center"/>
              <w:rPr>
                <w:rFonts w:ascii="Times New Roman" w:hAnsi="Times New Roman" w:cs="Times New Roman"/>
                <w:sz w:val="20"/>
                <w:szCs w:val="20"/>
              </w:rPr>
            </w:pPr>
            <w:r>
              <w:rPr>
                <w:rFonts w:ascii="Times New Roman" w:hAnsi="Times New Roman" w:cs="Times New Roman"/>
                <w:sz w:val="20"/>
                <w:szCs w:val="20"/>
              </w:rPr>
              <w:t>3,45</w:t>
            </w:r>
            <w:bookmarkStart w:id="0" w:name="_GoBack"/>
            <w:bookmarkEnd w:id="0"/>
          </w:p>
        </w:tc>
        <w:tc>
          <w:tcPr>
            <w:tcW w:w="1843" w:type="dxa"/>
          </w:tcPr>
          <w:p w:rsidR="00B11E6C" w:rsidRPr="00A03A9C" w:rsidRDefault="00B11E6C" w:rsidP="00321FB6">
            <w:pPr>
              <w:rPr>
                <w:rFonts w:ascii="Times New Roman" w:hAnsi="Times New Roman" w:cs="Times New Roman"/>
                <w:b/>
                <w:sz w:val="18"/>
                <w:szCs w:val="18"/>
              </w:rPr>
            </w:pPr>
          </w:p>
        </w:tc>
      </w:tr>
      <w:tr w:rsidR="002C1D0A" w:rsidRPr="0085764A" w:rsidTr="002C1D0A">
        <w:tc>
          <w:tcPr>
            <w:tcW w:w="533" w:type="dxa"/>
          </w:tcPr>
          <w:p w:rsidR="002C1D0A" w:rsidRPr="0085764A" w:rsidRDefault="00A80807" w:rsidP="007E057B">
            <w:pPr>
              <w:jc w:val="center"/>
              <w:rPr>
                <w:rFonts w:ascii="Times New Roman" w:hAnsi="Times New Roman" w:cs="Times New Roman"/>
              </w:rPr>
            </w:pPr>
            <w:r>
              <w:rPr>
                <w:rFonts w:ascii="Times New Roman" w:hAnsi="Times New Roman" w:cs="Times New Roman"/>
              </w:rPr>
              <w:t>3</w:t>
            </w:r>
            <w:r w:rsidR="002C1D0A" w:rsidRPr="0085764A">
              <w:rPr>
                <w:rFonts w:ascii="Times New Roman" w:hAnsi="Times New Roman" w:cs="Times New Roman"/>
              </w:rPr>
              <w:t>.</w:t>
            </w:r>
          </w:p>
        </w:tc>
        <w:tc>
          <w:tcPr>
            <w:tcW w:w="3119" w:type="dxa"/>
          </w:tcPr>
          <w:p w:rsidR="002C1D0A" w:rsidRPr="00B11E6C" w:rsidRDefault="00BB5FB9" w:rsidP="007E057B">
            <w:pPr>
              <w:pStyle w:val="ListParagraph"/>
              <w:ind w:left="0"/>
              <w:rPr>
                <w:rFonts w:ascii="Times New Roman" w:hAnsi="Times New Roman" w:cs="Times New Roman"/>
                <w:b/>
                <w:color w:val="000000"/>
                <w:sz w:val="18"/>
                <w:szCs w:val="18"/>
              </w:rPr>
            </w:pPr>
            <w:r w:rsidRPr="00B11E6C">
              <w:rPr>
                <w:rFonts w:ascii="Times New Roman" w:hAnsi="Times New Roman" w:cs="Times New Roman"/>
                <w:b/>
                <w:color w:val="000000"/>
                <w:sz w:val="18"/>
                <w:szCs w:val="18"/>
              </w:rPr>
              <w:t xml:space="preserve">1. </w:t>
            </w:r>
            <w:r w:rsidRPr="00B11E6C">
              <w:rPr>
                <w:rFonts w:ascii="Times New Roman" w:hAnsi="Times New Roman" w:cs="Times New Roman"/>
                <w:b/>
                <w:sz w:val="18"/>
                <w:szCs w:val="18"/>
              </w:rPr>
              <w:t xml:space="preserve">Maria </w:t>
            </w:r>
            <w:proofErr w:type="spellStart"/>
            <w:r w:rsidRPr="00B11E6C">
              <w:rPr>
                <w:rFonts w:ascii="Times New Roman" w:hAnsi="Times New Roman" w:cs="Times New Roman"/>
                <w:b/>
                <w:sz w:val="18"/>
                <w:szCs w:val="18"/>
              </w:rPr>
              <w:t>Fatmadewi</w:t>
            </w:r>
            <w:proofErr w:type="spellEnd"/>
            <w:r w:rsidRPr="00B11E6C">
              <w:rPr>
                <w:rFonts w:ascii="Times New Roman" w:hAnsi="Times New Roman" w:cs="Times New Roman"/>
                <w:b/>
                <w:sz w:val="18"/>
                <w:szCs w:val="18"/>
              </w:rPr>
              <w:t xml:space="preserve"> </w:t>
            </w:r>
            <w:proofErr w:type="spellStart"/>
            <w:r w:rsidRPr="00B11E6C">
              <w:rPr>
                <w:rFonts w:ascii="Times New Roman" w:hAnsi="Times New Roman" w:cs="Times New Roman"/>
                <w:b/>
                <w:sz w:val="18"/>
                <w:szCs w:val="18"/>
              </w:rPr>
              <w:t>Imawati</w:t>
            </w:r>
            <w:proofErr w:type="spellEnd"/>
          </w:p>
          <w:p w:rsidR="002C1D0A" w:rsidRPr="00BB5FB9" w:rsidRDefault="002C1D0A"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color w:val="000000"/>
                <w:sz w:val="18"/>
                <w:szCs w:val="18"/>
              </w:rPr>
              <w:t>Judul</w:t>
            </w:r>
            <w:proofErr w:type="spellEnd"/>
            <w:r w:rsidRPr="00BB5FB9">
              <w:rPr>
                <w:rFonts w:ascii="Times New Roman" w:hAnsi="Times New Roman" w:cs="Times New Roman"/>
                <w:color w:val="000000"/>
                <w:sz w:val="18"/>
                <w:szCs w:val="18"/>
              </w:rPr>
              <w:t>:</w:t>
            </w:r>
          </w:p>
          <w:p w:rsidR="002C1D0A" w:rsidRPr="00BB5FB9" w:rsidRDefault="00BB5FB9"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sz w:val="18"/>
                <w:szCs w:val="18"/>
              </w:rPr>
              <w:t>Uji</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Aktivitas</w:t>
            </w:r>
            <w:proofErr w:type="spellEnd"/>
            <w:r w:rsidRPr="00BB5FB9">
              <w:rPr>
                <w:rFonts w:ascii="Times New Roman" w:hAnsi="Times New Roman" w:cs="Times New Roman"/>
                <w:sz w:val="18"/>
                <w:szCs w:val="18"/>
              </w:rPr>
              <w:t xml:space="preserve"> Anti-quorum sensing </w:t>
            </w:r>
            <w:proofErr w:type="spellStart"/>
            <w:r w:rsidRPr="00BB5FB9">
              <w:rPr>
                <w:rFonts w:ascii="Times New Roman" w:hAnsi="Times New Roman" w:cs="Times New Roman"/>
                <w:sz w:val="18"/>
                <w:szCs w:val="18"/>
              </w:rPr>
              <w:t>Ekstrak</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Etanol</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Daun</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Senggani</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Melastoma</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candidum</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D.Don</w:t>
            </w:r>
            <w:proofErr w:type="spellEnd"/>
            <w:r w:rsidRPr="00BB5FB9">
              <w:rPr>
                <w:rFonts w:ascii="Times New Roman" w:hAnsi="Times New Roman" w:cs="Times New Roman"/>
                <w:sz w:val="18"/>
                <w:szCs w:val="18"/>
              </w:rPr>
              <w:t>)</w:t>
            </w:r>
            <w:r w:rsidRPr="00BB5FB9">
              <w:rPr>
                <w:rFonts w:ascii="Times New Roman" w:hAnsi="Times New Roman" w:cs="Times New Roman"/>
                <w:sz w:val="18"/>
                <w:szCs w:val="18"/>
              </w:rPr>
              <w:br/>
            </w:r>
            <w:proofErr w:type="spellStart"/>
            <w:r w:rsidRPr="00BB5FB9">
              <w:rPr>
                <w:rFonts w:ascii="Times New Roman" w:hAnsi="Times New Roman" w:cs="Times New Roman"/>
                <w:sz w:val="18"/>
                <w:szCs w:val="18"/>
              </w:rPr>
              <w:t>Terhadap</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Bakteri</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Aeromonas</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hydrophilla</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pada</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Ikan</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Nila</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Oreochromis</w:t>
            </w:r>
            <w:proofErr w:type="spellEnd"/>
            <w:r w:rsidRPr="00BB5FB9">
              <w:rPr>
                <w:rFonts w:ascii="Times New Roman" w:hAnsi="Times New Roman" w:cs="Times New Roman"/>
                <w:sz w:val="18"/>
                <w:szCs w:val="18"/>
              </w:rPr>
              <w:t xml:space="preserve"> </w:t>
            </w:r>
            <w:proofErr w:type="spellStart"/>
            <w:r w:rsidRPr="00BB5FB9">
              <w:rPr>
                <w:rFonts w:ascii="Times New Roman" w:hAnsi="Times New Roman" w:cs="Times New Roman"/>
                <w:sz w:val="18"/>
                <w:szCs w:val="18"/>
              </w:rPr>
              <w:t>niloticus</w:t>
            </w:r>
            <w:proofErr w:type="spellEnd"/>
            <w:r w:rsidRPr="00BB5FB9">
              <w:rPr>
                <w:rFonts w:ascii="Times New Roman" w:hAnsi="Times New Roman" w:cs="Times New Roman"/>
                <w:sz w:val="18"/>
                <w:szCs w:val="18"/>
              </w:rPr>
              <w:t>)</w:t>
            </w:r>
            <w:r w:rsidRPr="00BB5FB9">
              <w:rPr>
                <w:rFonts w:ascii="Times New Roman" w:hAnsi="Times New Roman" w:cs="Times New Roman"/>
                <w:sz w:val="18"/>
                <w:szCs w:val="18"/>
              </w:rPr>
              <w:br/>
            </w:r>
          </w:p>
          <w:p w:rsidR="002C1D0A" w:rsidRPr="00BB5FB9" w:rsidRDefault="002C1D0A" w:rsidP="007E057B">
            <w:pPr>
              <w:pStyle w:val="ListParagraph"/>
              <w:ind w:left="0"/>
              <w:rPr>
                <w:rFonts w:ascii="Times New Roman" w:hAnsi="Times New Roman" w:cs="Times New Roman"/>
                <w:color w:val="000000"/>
                <w:sz w:val="18"/>
                <w:szCs w:val="18"/>
              </w:rPr>
            </w:pPr>
            <w:r w:rsidRPr="00BB5FB9">
              <w:rPr>
                <w:rFonts w:ascii="Times New Roman" w:hAnsi="Times New Roman" w:cs="Times New Roman"/>
                <w:color w:val="000000"/>
                <w:sz w:val="18"/>
                <w:szCs w:val="18"/>
              </w:rPr>
              <w:t>Web:</w:t>
            </w:r>
          </w:p>
          <w:p w:rsidR="002C1D0A" w:rsidRDefault="004610D1" w:rsidP="007E057B">
            <w:pPr>
              <w:pStyle w:val="ListParagraph"/>
              <w:ind w:left="0"/>
              <w:rPr>
                <w:rFonts w:ascii="Times New Roman" w:hAnsi="Times New Roman" w:cs="Times New Roman"/>
                <w:color w:val="000000"/>
                <w:sz w:val="18"/>
                <w:szCs w:val="18"/>
              </w:rPr>
            </w:pPr>
            <w:hyperlink r:id="rId27" w:history="1">
              <w:r w:rsidR="006B3081" w:rsidRPr="00C30008">
                <w:rPr>
                  <w:rStyle w:val="Hyperlink"/>
                  <w:rFonts w:ascii="Times New Roman" w:hAnsi="Times New Roman" w:cs="Times New Roman"/>
                  <w:sz w:val="18"/>
                  <w:szCs w:val="18"/>
                </w:rPr>
                <w:t>http://portal.widyamandala.ac.id/jurnal/index.php/biospektrum/pages/view/focusandscope</w:t>
              </w:r>
            </w:hyperlink>
            <w:r w:rsidR="006B3081">
              <w:rPr>
                <w:rFonts w:ascii="Times New Roman" w:hAnsi="Times New Roman" w:cs="Times New Roman"/>
                <w:color w:val="000000"/>
                <w:sz w:val="18"/>
                <w:szCs w:val="18"/>
              </w:rPr>
              <w:t xml:space="preserve"> </w:t>
            </w:r>
          </w:p>
          <w:p w:rsidR="006B3081" w:rsidRPr="00BB5FB9" w:rsidRDefault="006B3081" w:rsidP="007E057B">
            <w:pPr>
              <w:pStyle w:val="ListParagraph"/>
              <w:ind w:left="0"/>
              <w:rPr>
                <w:rFonts w:ascii="Times New Roman" w:hAnsi="Times New Roman" w:cs="Times New Roman"/>
                <w:color w:val="000000"/>
                <w:sz w:val="18"/>
                <w:szCs w:val="18"/>
              </w:rPr>
            </w:pPr>
          </w:p>
          <w:p w:rsidR="002C1D0A" w:rsidRPr="00BB5FB9" w:rsidRDefault="002C1D0A"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color w:val="000000"/>
                <w:sz w:val="18"/>
                <w:szCs w:val="18"/>
              </w:rPr>
              <w:t>Url</w:t>
            </w:r>
            <w:proofErr w:type="spellEnd"/>
            <w:r w:rsidRPr="00BB5FB9">
              <w:rPr>
                <w:rFonts w:ascii="Times New Roman" w:hAnsi="Times New Roman" w:cs="Times New Roman"/>
                <w:color w:val="000000"/>
                <w:sz w:val="18"/>
                <w:szCs w:val="18"/>
              </w:rPr>
              <w:t xml:space="preserve"> </w:t>
            </w:r>
            <w:proofErr w:type="spellStart"/>
            <w:r w:rsidRPr="00BB5FB9">
              <w:rPr>
                <w:rFonts w:ascii="Times New Roman" w:hAnsi="Times New Roman" w:cs="Times New Roman"/>
                <w:color w:val="000000"/>
                <w:sz w:val="18"/>
                <w:szCs w:val="18"/>
              </w:rPr>
              <w:t>menuju</w:t>
            </w:r>
            <w:proofErr w:type="spellEnd"/>
            <w:r w:rsidRPr="00BB5FB9">
              <w:rPr>
                <w:rFonts w:ascii="Times New Roman" w:hAnsi="Times New Roman" w:cs="Times New Roman"/>
                <w:color w:val="000000"/>
                <w:sz w:val="18"/>
                <w:szCs w:val="18"/>
              </w:rPr>
              <w:t xml:space="preserve"> </w:t>
            </w:r>
            <w:proofErr w:type="spellStart"/>
            <w:r w:rsidRPr="00BB5FB9">
              <w:rPr>
                <w:rFonts w:ascii="Times New Roman" w:hAnsi="Times New Roman" w:cs="Times New Roman"/>
                <w:color w:val="000000"/>
                <w:sz w:val="18"/>
                <w:szCs w:val="18"/>
              </w:rPr>
              <w:t>abstrak</w:t>
            </w:r>
            <w:proofErr w:type="spellEnd"/>
            <w:r w:rsidRPr="00BB5FB9">
              <w:rPr>
                <w:rFonts w:ascii="Times New Roman" w:hAnsi="Times New Roman" w:cs="Times New Roman"/>
                <w:color w:val="000000"/>
                <w:sz w:val="18"/>
                <w:szCs w:val="18"/>
              </w:rPr>
              <w:t>:</w:t>
            </w:r>
          </w:p>
          <w:p w:rsidR="002C1D0A" w:rsidRDefault="004610D1" w:rsidP="007E057B">
            <w:pPr>
              <w:pStyle w:val="ListParagraph"/>
              <w:ind w:left="0"/>
              <w:rPr>
                <w:rFonts w:ascii="Times New Roman" w:hAnsi="Times New Roman" w:cs="Times New Roman"/>
                <w:color w:val="000000"/>
                <w:sz w:val="18"/>
                <w:szCs w:val="18"/>
              </w:rPr>
            </w:pPr>
            <w:hyperlink r:id="rId28" w:history="1">
              <w:r w:rsidR="003C2193" w:rsidRPr="00C30008">
                <w:rPr>
                  <w:rStyle w:val="Hyperlink"/>
                  <w:rFonts w:ascii="Times New Roman" w:hAnsi="Times New Roman" w:cs="Times New Roman"/>
                  <w:sz w:val="18"/>
                  <w:szCs w:val="18"/>
                </w:rPr>
                <w:t>http://portal.widyamandala.ac.id/jurnal/index.php/biospektrum/article/view/985</w:t>
              </w:r>
            </w:hyperlink>
            <w:r w:rsidR="003C2193">
              <w:rPr>
                <w:rFonts w:ascii="Times New Roman" w:hAnsi="Times New Roman" w:cs="Times New Roman"/>
                <w:color w:val="000000"/>
                <w:sz w:val="18"/>
                <w:szCs w:val="18"/>
              </w:rPr>
              <w:t xml:space="preserve"> </w:t>
            </w:r>
          </w:p>
          <w:p w:rsidR="003C2193" w:rsidRPr="00BB5FB9" w:rsidRDefault="003C2193" w:rsidP="007E057B">
            <w:pPr>
              <w:pStyle w:val="ListParagraph"/>
              <w:ind w:left="0"/>
              <w:rPr>
                <w:rFonts w:ascii="Times New Roman" w:hAnsi="Times New Roman" w:cs="Times New Roman"/>
                <w:color w:val="000000"/>
                <w:sz w:val="18"/>
                <w:szCs w:val="18"/>
              </w:rPr>
            </w:pPr>
          </w:p>
          <w:p w:rsidR="002C1D0A" w:rsidRPr="00BB5FB9" w:rsidRDefault="002C1D0A"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color w:val="000000"/>
                <w:sz w:val="18"/>
                <w:szCs w:val="18"/>
              </w:rPr>
              <w:t>Url</w:t>
            </w:r>
            <w:proofErr w:type="spellEnd"/>
            <w:r w:rsidRPr="00BB5FB9">
              <w:rPr>
                <w:rFonts w:ascii="Times New Roman" w:hAnsi="Times New Roman" w:cs="Times New Roman"/>
                <w:color w:val="000000"/>
                <w:sz w:val="18"/>
                <w:szCs w:val="18"/>
              </w:rPr>
              <w:t xml:space="preserve"> </w:t>
            </w:r>
            <w:proofErr w:type="spellStart"/>
            <w:r w:rsidRPr="00BB5FB9">
              <w:rPr>
                <w:rFonts w:ascii="Times New Roman" w:hAnsi="Times New Roman" w:cs="Times New Roman"/>
                <w:color w:val="000000"/>
                <w:sz w:val="18"/>
                <w:szCs w:val="18"/>
              </w:rPr>
              <w:t>menuju</w:t>
            </w:r>
            <w:proofErr w:type="spellEnd"/>
            <w:r w:rsidRPr="00BB5FB9">
              <w:rPr>
                <w:rFonts w:ascii="Times New Roman" w:hAnsi="Times New Roman" w:cs="Times New Roman"/>
                <w:color w:val="000000"/>
                <w:sz w:val="18"/>
                <w:szCs w:val="18"/>
              </w:rPr>
              <w:t xml:space="preserve"> </w:t>
            </w:r>
            <w:proofErr w:type="spellStart"/>
            <w:r w:rsidRPr="00BB5FB9">
              <w:rPr>
                <w:rFonts w:ascii="Times New Roman" w:hAnsi="Times New Roman" w:cs="Times New Roman"/>
                <w:color w:val="000000"/>
                <w:sz w:val="18"/>
                <w:szCs w:val="18"/>
              </w:rPr>
              <w:t>artikel</w:t>
            </w:r>
            <w:proofErr w:type="spellEnd"/>
            <w:r w:rsidRPr="00BB5FB9">
              <w:rPr>
                <w:rFonts w:ascii="Times New Roman" w:hAnsi="Times New Roman" w:cs="Times New Roman"/>
                <w:color w:val="000000"/>
                <w:sz w:val="18"/>
                <w:szCs w:val="18"/>
              </w:rPr>
              <w:t>:</w:t>
            </w:r>
          </w:p>
          <w:p w:rsidR="002C1D0A" w:rsidRDefault="004610D1" w:rsidP="007E057B">
            <w:pPr>
              <w:pStyle w:val="ListParagraph"/>
              <w:ind w:left="0"/>
              <w:rPr>
                <w:rFonts w:ascii="Times New Roman" w:hAnsi="Times New Roman" w:cs="Times New Roman"/>
                <w:color w:val="000000"/>
                <w:sz w:val="18"/>
                <w:szCs w:val="18"/>
              </w:rPr>
            </w:pPr>
            <w:hyperlink r:id="rId29" w:history="1">
              <w:r w:rsidR="006B3081" w:rsidRPr="00C30008">
                <w:rPr>
                  <w:rStyle w:val="Hyperlink"/>
                  <w:rFonts w:ascii="Times New Roman" w:hAnsi="Times New Roman" w:cs="Times New Roman"/>
                  <w:sz w:val="18"/>
                  <w:szCs w:val="18"/>
                </w:rPr>
                <w:t>http://portal.widyamandala.ac.id/jurnal/index.php/biospektrum/article/view/985/944</w:t>
              </w:r>
            </w:hyperlink>
            <w:r w:rsidR="006B3081">
              <w:rPr>
                <w:rFonts w:ascii="Times New Roman" w:hAnsi="Times New Roman" w:cs="Times New Roman"/>
                <w:color w:val="000000"/>
                <w:sz w:val="18"/>
                <w:szCs w:val="18"/>
              </w:rPr>
              <w:t xml:space="preserve"> </w:t>
            </w:r>
          </w:p>
          <w:p w:rsidR="006B3081" w:rsidRPr="00BB5FB9" w:rsidRDefault="006B3081" w:rsidP="007E057B">
            <w:pPr>
              <w:pStyle w:val="ListParagraph"/>
              <w:ind w:left="0"/>
              <w:rPr>
                <w:rFonts w:ascii="Times New Roman" w:hAnsi="Times New Roman" w:cs="Times New Roman"/>
                <w:color w:val="000000"/>
                <w:sz w:val="18"/>
                <w:szCs w:val="18"/>
              </w:rPr>
            </w:pPr>
          </w:p>
          <w:p w:rsidR="002C1D0A" w:rsidRPr="00BB5FB9" w:rsidRDefault="002C1D0A"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color w:val="000000"/>
                <w:sz w:val="18"/>
                <w:szCs w:val="18"/>
              </w:rPr>
              <w:t>Url</w:t>
            </w:r>
            <w:proofErr w:type="spellEnd"/>
            <w:r w:rsidRPr="00BB5FB9">
              <w:rPr>
                <w:rFonts w:ascii="Times New Roman" w:hAnsi="Times New Roman" w:cs="Times New Roman"/>
                <w:color w:val="000000"/>
                <w:sz w:val="18"/>
                <w:szCs w:val="18"/>
              </w:rPr>
              <w:t xml:space="preserve"> </w:t>
            </w:r>
            <w:proofErr w:type="spellStart"/>
            <w:r w:rsidRPr="00BB5FB9">
              <w:rPr>
                <w:rFonts w:ascii="Times New Roman" w:hAnsi="Times New Roman" w:cs="Times New Roman"/>
                <w:color w:val="000000"/>
                <w:sz w:val="18"/>
                <w:szCs w:val="18"/>
              </w:rPr>
              <w:t>dokumen</w:t>
            </w:r>
            <w:proofErr w:type="spellEnd"/>
            <w:r w:rsidRPr="00BB5FB9">
              <w:rPr>
                <w:rFonts w:ascii="Times New Roman" w:hAnsi="Times New Roman" w:cs="Times New Roman"/>
                <w:color w:val="000000"/>
                <w:sz w:val="18"/>
                <w:szCs w:val="18"/>
              </w:rPr>
              <w:t xml:space="preserve"> repository:</w:t>
            </w:r>
          </w:p>
          <w:p w:rsidR="002C1D0A" w:rsidRPr="00BB5FB9" w:rsidRDefault="002C1D0A" w:rsidP="007E057B">
            <w:pPr>
              <w:pStyle w:val="ListParagraph"/>
              <w:ind w:left="0"/>
              <w:rPr>
                <w:rFonts w:ascii="Times New Roman" w:hAnsi="Times New Roman" w:cs="Times New Roman"/>
                <w:color w:val="000000"/>
                <w:sz w:val="18"/>
                <w:szCs w:val="18"/>
              </w:rPr>
            </w:pPr>
          </w:p>
          <w:p w:rsidR="002C1D0A" w:rsidRPr="00BB5FB9" w:rsidRDefault="002C1D0A"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color w:val="000000"/>
                <w:sz w:val="18"/>
                <w:szCs w:val="18"/>
              </w:rPr>
              <w:t>Url</w:t>
            </w:r>
            <w:proofErr w:type="spellEnd"/>
            <w:r w:rsidRPr="00BB5FB9">
              <w:rPr>
                <w:rFonts w:ascii="Times New Roman" w:hAnsi="Times New Roman" w:cs="Times New Roman"/>
                <w:color w:val="000000"/>
                <w:sz w:val="18"/>
                <w:szCs w:val="18"/>
              </w:rPr>
              <w:t xml:space="preserve"> peer review:</w:t>
            </w:r>
          </w:p>
          <w:p w:rsidR="002C1D0A" w:rsidRPr="00BB5FB9" w:rsidRDefault="002C1D0A" w:rsidP="007E057B">
            <w:pPr>
              <w:pStyle w:val="ListParagraph"/>
              <w:ind w:left="0"/>
              <w:rPr>
                <w:rFonts w:ascii="Times New Roman" w:hAnsi="Times New Roman" w:cs="Times New Roman"/>
                <w:color w:val="000000"/>
                <w:sz w:val="18"/>
                <w:szCs w:val="18"/>
              </w:rPr>
            </w:pPr>
          </w:p>
          <w:p w:rsidR="002C1D0A" w:rsidRPr="00BB5FB9" w:rsidRDefault="002C1D0A" w:rsidP="007E057B">
            <w:pPr>
              <w:pStyle w:val="ListParagraph"/>
              <w:ind w:left="0"/>
              <w:rPr>
                <w:rFonts w:ascii="Times New Roman" w:hAnsi="Times New Roman" w:cs="Times New Roman"/>
                <w:color w:val="000000"/>
                <w:sz w:val="18"/>
                <w:szCs w:val="18"/>
              </w:rPr>
            </w:pPr>
            <w:proofErr w:type="spellStart"/>
            <w:r w:rsidRPr="00BB5FB9">
              <w:rPr>
                <w:rFonts w:ascii="Times New Roman" w:hAnsi="Times New Roman" w:cs="Times New Roman"/>
                <w:color w:val="000000"/>
                <w:sz w:val="18"/>
                <w:szCs w:val="18"/>
              </w:rPr>
              <w:t>Url</w:t>
            </w:r>
            <w:proofErr w:type="spellEnd"/>
            <w:r w:rsidRPr="00BB5FB9">
              <w:rPr>
                <w:rFonts w:ascii="Times New Roman" w:hAnsi="Times New Roman" w:cs="Times New Roman"/>
                <w:color w:val="000000"/>
                <w:sz w:val="18"/>
                <w:szCs w:val="18"/>
              </w:rPr>
              <w:t xml:space="preserve"> </w:t>
            </w:r>
            <w:proofErr w:type="spellStart"/>
            <w:r w:rsidRPr="00BB5FB9">
              <w:rPr>
                <w:rFonts w:ascii="Times New Roman" w:hAnsi="Times New Roman" w:cs="Times New Roman"/>
                <w:color w:val="000000"/>
                <w:sz w:val="18"/>
                <w:szCs w:val="18"/>
              </w:rPr>
              <w:t>hasil</w:t>
            </w:r>
            <w:proofErr w:type="spellEnd"/>
            <w:r w:rsidRPr="00BB5FB9">
              <w:rPr>
                <w:rFonts w:ascii="Times New Roman" w:hAnsi="Times New Roman" w:cs="Times New Roman"/>
                <w:color w:val="000000"/>
                <w:sz w:val="18"/>
                <w:szCs w:val="18"/>
              </w:rPr>
              <w:t xml:space="preserve"> similarity:</w:t>
            </w:r>
          </w:p>
          <w:p w:rsidR="002C1D0A" w:rsidRPr="00BB5FB9" w:rsidRDefault="002C1D0A" w:rsidP="007E057B">
            <w:pPr>
              <w:pStyle w:val="ListParagraph"/>
              <w:ind w:left="0"/>
              <w:rPr>
                <w:rFonts w:ascii="Times New Roman" w:hAnsi="Times New Roman" w:cs="Times New Roman"/>
                <w:color w:val="000000"/>
                <w:sz w:val="18"/>
                <w:szCs w:val="18"/>
              </w:rPr>
            </w:pPr>
          </w:p>
          <w:p w:rsidR="002C1D0A" w:rsidRPr="00BB5FB9" w:rsidRDefault="002C1D0A" w:rsidP="007E057B">
            <w:pPr>
              <w:pStyle w:val="ListParagraph"/>
              <w:ind w:left="0"/>
              <w:rPr>
                <w:rFonts w:ascii="Times New Roman" w:hAnsi="Times New Roman" w:cs="Times New Roman"/>
                <w:color w:val="000000"/>
                <w:sz w:val="18"/>
                <w:szCs w:val="18"/>
              </w:rPr>
            </w:pPr>
          </w:p>
        </w:tc>
        <w:tc>
          <w:tcPr>
            <w:tcW w:w="851" w:type="dxa"/>
          </w:tcPr>
          <w:p w:rsidR="002C1D0A" w:rsidRPr="0085764A" w:rsidRDefault="002C1D0A" w:rsidP="007E057B">
            <w:pPr>
              <w:jc w:val="center"/>
              <w:rPr>
                <w:rFonts w:ascii="Times New Roman" w:hAnsi="Times New Roman" w:cs="Times New Roman"/>
                <w:sz w:val="20"/>
                <w:szCs w:val="20"/>
              </w:rPr>
            </w:pPr>
            <w:r>
              <w:rPr>
                <w:rFonts w:ascii="Times New Roman" w:hAnsi="Times New Roman" w:cs="Times New Roman"/>
                <w:sz w:val="20"/>
                <w:szCs w:val="20"/>
              </w:rPr>
              <w:t>2021</w:t>
            </w:r>
          </w:p>
        </w:tc>
        <w:tc>
          <w:tcPr>
            <w:tcW w:w="1134" w:type="dxa"/>
          </w:tcPr>
          <w:p w:rsidR="002C1D0A" w:rsidRPr="00462170" w:rsidRDefault="002C1D0A" w:rsidP="007E057B">
            <w:pPr>
              <w:rPr>
                <w:rFonts w:ascii="Times New Roman" w:hAnsi="Times New Roman" w:cs="Times New Roman"/>
                <w:sz w:val="16"/>
                <w:szCs w:val="18"/>
              </w:rPr>
            </w:pPr>
            <w:proofErr w:type="spellStart"/>
            <w:r w:rsidRPr="00462170">
              <w:rPr>
                <w:rFonts w:ascii="Times New Roman" w:hAnsi="Times New Roman" w:cs="Times New Roman"/>
                <w:sz w:val="16"/>
                <w:szCs w:val="18"/>
              </w:rPr>
              <w:t>Jurnal</w:t>
            </w:r>
            <w:proofErr w:type="spellEnd"/>
            <w:r w:rsidRPr="00462170">
              <w:rPr>
                <w:rFonts w:ascii="Times New Roman" w:hAnsi="Times New Roman" w:cs="Times New Roman"/>
                <w:sz w:val="16"/>
                <w:szCs w:val="18"/>
              </w:rPr>
              <w:t xml:space="preserve"> </w:t>
            </w:r>
            <w:proofErr w:type="spellStart"/>
            <w:r w:rsidRPr="00462170">
              <w:rPr>
                <w:rFonts w:ascii="Times New Roman" w:hAnsi="Times New Roman" w:cs="Times New Roman"/>
                <w:sz w:val="16"/>
                <w:szCs w:val="18"/>
              </w:rPr>
              <w:t>Nasional</w:t>
            </w:r>
            <w:proofErr w:type="spellEnd"/>
            <w:r w:rsidRPr="00462170">
              <w:rPr>
                <w:rFonts w:ascii="Times New Roman" w:hAnsi="Times New Roman" w:cs="Times New Roman"/>
                <w:sz w:val="16"/>
                <w:szCs w:val="18"/>
              </w:rPr>
              <w:t xml:space="preserve"> </w:t>
            </w:r>
            <w:proofErr w:type="spellStart"/>
            <w:r w:rsidRPr="00462170">
              <w:rPr>
                <w:rFonts w:ascii="Times New Roman" w:hAnsi="Times New Roman" w:cs="Times New Roman"/>
                <w:sz w:val="16"/>
                <w:szCs w:val="18"/>
              </w:rPr>
              <w:t>Tidak</w:t>
            </w:r>
            <w:proofErr w:type="spellEnd"/>
            <w:r w:rsidRPr="00462170">
              <w:rPr>
                <w:rFonts w:ascii="Times New Roman" w:hAnsi="Times New Roman" w:cs="Times New Roman"/>
                <w:sz w:val="16"/>
                <w:szCs w:val="18"/>
              </w:rPr>
              <w:t xml:space="preserve"> </w:t>
            </w:r>
            <w:proofErr w:type="spellStart"/>
            <w:r w:rsidRPr="00462170">
              <w:rPr>
                <w:rFonts w:ascii="Times New Roman" w:hAnsi="Times New Roman" w:cs="Times New Roman"/>
                <w:sz w:val="16"/>
                <w:szCs w:val="18"/>
              </w:rPr>
              <w:t>Terakreditasi</w:t>
            </w:r>
            <w:proofErr w:type="spellEnd"/>
          </w:p>
        </w:tc>
        <w:tc>
          <w:tcPr>
            <w:tcW w:w="850" w:type="dxa"/>
          </w:tcPr>
          <w:p w:rsidR="002C1D0A" w:rsidRPr="0085764A" w:rsidRDefault="002C1D0A" w:rsidP="007E057B">
            <w:pPr>
              <w:jc w:val="center"/>
              <w:rPr>
                <w:rFonts w:ascii="Times New Roman" w:hAnsi="Times New Roman" w:cs="Times New Roman"/>
                <w:sz w:val="20"/>
                <w:szCs w:val="20"/>
              </w:rPr>
            </w:pPr>
            <w:r w:rsidRPr="0085764A">
              <w:rPr>
                <w:rFonts w:ascii="Times New Roman" w:hAnsi="Times New Roman" w:cs="Times New Roman"/>
                <w:sz w:val="20"/>
                <w:szCs w:val="20"/>
              </w:rPr>
              <w:t>1</w:t>
            </w:r>
          </w:p>
        </w:tc>
        <w:tc>
          <w:tcPr>
            <w:tcW w:w="851" w:type="dxa"/>
          </w:tcPr>
          <w:p w:rsidR="002C1D0A" w:rsidRPr="0085764A" w:rsidRDefault="003717E8" w:rsidP="007E057B">
            <w:pPr>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2C1D0A" w:rsidRPr="0085764A" w:rsidRDefault="003717E8" w:rsidP="007E057B">
            <w:pPr>
              <w:jc w:val="center"/>
              <w:rPr>
                <w:rFonts w:ascii="Times New Roman" w:hAnsi="Times New Roman" w:cs="Times New Roman"/>
                <w:sz w:val="20"/>
                <w:szCs w:val="20"/>
              </w:rPr>
            </w:pPr>
            <w:r>
              <w:rPr>
                <w:rFonts w:ascii="Times New Roman" w:hAnsi="Times New Roman" w:cs="Times New Roman"/>
                <w:sz w:val="20"/>
                <w:szCs w:val="20"/>
              </w:rPr>
              <w:t>8</w:t>
            </w:r>
          </w:p>
        </w:tc>
        <w:tc>
          <w:tcPr>
            <w:tcW w:w="1843" w:type="dxa"/>
          </w:tcPr>
          <w:p w:rsidR="002C1D0A" w:rsidRPr="002F2743" w:rsidRDefault="002C1D0A" w:rsidP="007E057B">
            <w:pPr>
              <w:rPr>
                <w:rFonts w:ascii="Times New Roman" w:hAnsi="Times New Roman" w:cs="Times New Roman"/>
                <w:b/>
                <w:sz w:val="18"/>
                <w:szCs w:val="18"/>
              </w:rPr>
            </w:pPr>
            <w:r w:rsidRPr="002F2743">
              <w:rPr>
                <w:rFonts w:ascii="Times New Roman" w:hAnsi="Times New Roman" w:cs="Times New Roman"/>
                <w:b/>
                <w:sz w:val="18"/>
                <w:szCs w:val="18"/>
              </w:rPr>
              <w:t>III.A.1.b.</w:t>
            </w:r>
            <w:r>
              <w:rPr>
                <w:rFonts w:ascii="Times New Roman" w:hAnsi="Times New Roman" w:cs="Times New Roman"/>
                <w:b/>
                <w:sz w:val="18"/>
                <w:szCs w:val="18"/>
              </w:rPr>
              <w:t>3</w:t>
            </w:r>
            <w:r w:rsidRPr="002F2743">
              <w:rPr>
                <w:rFonts w:ascii="Times New Roman" w:hAnsi="Times New Roman" w:cs="Times New Roman"/>
                <w:b/>
                <w:sz w:val="18"/>
                <w:szCs w:val="18"/>
              </w:rPr>
              <w:t>/1</w:t>
            </w:r>
          </w:p>
          <w:p w:rsidR="002C1D0A" w:rsidRPr="00AE26EF" w:rsidRDefault="006B3081" w:rsidP="007E057B">
            <w:pPr>
              <w:rPr>
                <w:rFonts w:ascii="Times New Roman" w:hAnsi="Times New Roman" w:cs="Times New Roman"/>
                <w:b/>
                <w:sz w:val="18"/>
                <w:szCs w:val="18"/>
              </w:rPr>
            </w:pPr>
            <w:proofErr w:type="spellStart"/>
            <w:r w:rsidRPr="00AE26EF">
              <w:rPr>
                <w:rFonts w:ascii="Times New Roman" w:hAnsi="Times New Roman" w:cs="Times New Roman"/>
                <w:b/>
                <w:sz w:val="18"/>
                <w:szCs w:val="18"/>
              </w:rPr>
              <w:t>Biospektrum</w:t>
            </w:r>
            <w:proofErr w:type="spellEnd"/>
            <w:r w:rsidRPr="00AE26EF">
              <w:rPr>
                <w:rFonts w:ascii="Times New Roman" w:hAnsi="Times New Roman" w:cs="Times New Roman"/>
                <w:b/>
                <w:sz w:val="18"/>
                <w:szCs w:val="18"/>
              </w:rPr>
              <w:t xml:space="preserve"> </w:t>
            </w:r>
            <w:proofErr w:type="spellStart"/>
            <w:r w:rsidRPr="00AE26EF">
              <w:rPr>
                <w:rFonts w:ascii="Times New Roman" w:hAnsi="Times New Roman" w:cs="Times New Roman"/>
                <w:b/>
                <w:sz w:val="18"/>
                <w:szCs w:val="18"/>
              </w:rPr>
              <w:t>Jurnal</w:t>
            </w:r>
            <w:proofErr w:type="spellEnd"/>
            <w:r w:rsidRPr="00AE26EF">
              <w:rPr>
                <w:rFonts w:ascii="Times New Roman" w:hAnsi="Times New Roman" w:cs="Times New Roman"/>
                <w:b/>
                <w:sz w:val="18"/>
                <w:szCs w:val="18"/>
              </w:rPr>
              <w:t xml:space="preserve"> </w:t>
            </w:r>
            <w:proofErr w:type="spellStart"/>
            <w:r w:rsidRPr="00AE26EF">
              <w:rPr>
                <w:rFonts w:ascii="Times New Roman" w:hAnsi="Times New Roman" w:cs="Times New Roman"/>
                <w:b/>
                <w:sz w:val="18"/>
                <w:szCs w:val="18"/>
              </w:rPr>
              <w:t>Biologi</w:t>
            </w:r>
            <w:proofErr w:type="spellEnd"/>
          </w:p>
          <w:p w:rsidR="006B3081" w:rsidRDefault="006B3081" w:rsidP="007E057B">
            <w:pPr>
              <w:rPr>
                <w:rFonts w:ascii="Times New Roman" w:hAnsi="Times New Roman" w:cs="Times New Roman"/>
                <w:sz w:val="18"/>
                <w:szCs w:val="18"/>
              </w:rPr>
            </w:pPr>
            <w:r>
              <w:rPr>
                <w:rFonts w:ascii="Times New Roman" w:hAnsi="Times New Roman" w:cs="Times New Roman"/>
                <w:sz w:val="18"/>
                <w:szCs w:val="18"/>
              </w:rPr>
              <w:t>No.1, th.2, April 2021</w:t>
            </w:r>
          </w:p>
          <w:p w:rsidR="00B11E6C" w:rsidRDefault="00B11E6C" w:rsidP="007E057B">
            <w:pPr>
              <w:rPr>
                <w:rFonts w:ascii="Times New Roman" w:hAnsi="Times New Roman" w:cs="Times New Roman"/>
                <w:sz w:val="18"/>
                <w:szCs w:val="18"/>
              </w:rPr>
            </w:pPr>
            <w:r>
              <w:rPr>
                <w:rFonts w:ascii="Times New Roman" w:hAnsi="Times New Roman" w:cs="Times New Roman"/>
                <w:sz w:val="18"/>
                <w:szCs w:val="18"/>
              </w:rPr>
              <w:t>ISSN: 2775-2852</w:t>
            </w:r>
          </w:p>
          <w:p w:rsidR="00B11E6C" w:rsidRDefault="00B11E6C" w:rsidP="007E057B">
            <w:pPr>
              <w:rPr>
                <w:rFonts w:ascii="Times New Roman" w:hAnsi="Times New Roman" w:cs="Times New Roman"/>
                <w:sz w:val="18"/>
                <w:szCs w:val="18"/>
              </w:rPr>
            </w:pPr>
            <w:r>
              <w:rPr>
                <w:rFonts w:ascii="Times New Roman" w:hAnsi="Times New Roman" w:cs="Times New Roman"/>
                <w:sz w:val="18"/>
                <w:szCs w:val="18"/>
              </w:rPr>
              <w:t>Hal: 23-27</w:t>
            </w:r>
          </w:p>
          <w:p w:rsidR="00B11E6C" w:rsidRDefault="00B11E6C" w:rsidP="007E057B">
            <w:pPr>
              <w:rPr>
                <w:rFonts w:ascii="Times New Roman" w:hAnsi="Times New Roman" w:cs="Times New Roman"/>
                <w:sz w:val="18"/>
                <w:szCs w:val="18"/>
              </w:rPr>
            </w:pPr>
            <w:proofErr w:type="spellStart"/>
            <w:r>
              <w:rPr>
                <w:rFonts w:ascii="Times New Roman" w:hAnsi="Times New Roman" w:cs="Times New Roman"/>
                <w:sz w:val="18"/>
                <w:szCs w:val="18"/>
              </w:rPr>
              <w:t>Penerbit</w:t>
            </w:r>
            <w:proofErr w:type="spellEnd"/>
            <w:r>
              <w:rPr>
                <w:rFonts w:ascii="Times New Roman" w:hAnsi="Times New Roman" w:cs="Times New Roman"/>
                <w:sz w:val="18"/>
                <w:szCs w:val="18"/>
              </w:rPr>
              <w:t>:</w:t>
            </w:r>
          </w:p>
          <w:p w:rsidR="00B11E6C" w:rsidRDefault="00B11E6C" w:rsidP="007E057B">
            <w:pPr>
              <w:rPr>
                <w:rFonts w:ascii="Times New Roman" w:hAnsi="Times New Roman" w:cs="Times New Roman"/>
                <w:sz w:val="18"/>
                <w:szCs w:val="18"/>
              </w:rPr>
            </w:pPr>
            <w:proofErr w:type="spellStart"/>
            <w:r>
              <w:rPr>
                <w:rFonts w:ascii="Times New Roman" w:hAnsi="Times New Roman" w:cs="Times New Roman"/>
                <w:sz w:val="18"/>
                <w:szCs w:val="18"/>
              </w:rPr>
              <w:t>Fakultas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Teknologi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Pertanian</w:t>
            </w:r>
            <w:proofErr w:type="spellEnd"/>
            <w:r>
              <w:rPr>
                <w:rFonts w:ascii="Times New Roman" w:hAnsi="Times New Roman" w:cs="Times New Roman"/>
                <w:sz w:val="18"/>
                <w:szCs w:val="18"/>
              </w:rPr>
              <w:t xml:space="preserve"> Prodi </w:t>
            </w:r>
            <w:proofErr w:type="spellStart"/>
            <w:r>
              <w:rPr>
                <w:rFonts w:ascii="Times New Roman" w:hAnsi="Times New Roman" w:cs="Times New Roman"/>
                <w:sz w:val="18"/>
                <w:szCs w:val="18"/>
              </w:rPr>
              <w:t>Biologi</w:t>
            </w:r>
            <w:proofErr w:type="spellEnd"/>
            <w:r>
              <w:rPr>
                <w:rFonts w:ascii="Times New Roman" w:hAnsi="Times New Roman" w:cs="Times New Roman"/>
                <w:sz w:val="18"/>
                <w:szCs w:val="18"/>
              </w:rPr>
              <w:t>-UKWMM</w:t>
            </w:r>
          </w:p>
          <w:p w:rsidR="006B3081" w:rsidRPr="002F2743" w:rsidRDefault="006B3081" w:rsidP="007E057B">
            <w:pPr>
              <w:rPr>
                <w:rFonts w:ascii="Times New Roman" w:hAnsi="Times New Roman" w:cs="Times New Roman"/>
                <w:sz w:val="18"/>
                <w:szCs w:val="18"/>
              </w:rPr>
            </w:pPr>
          </w:p>
        </w:tc>
      </w:tr>
      <w:tr w:rsidR="004A375A" w:rsidRPr="00AF5F88" w:rsidTr="00A80807">
        <w:tc>
          <w:tcPr>
            <w:tcW w:w="533" w:type="dxa"/>
          </w:tcPr>
          <w:p w:rsidR="004A375A" w:rsidRPr="00AF5F88" w:rsidRDefault="004A375A" w:rsidP="00A80807">
            <w:pPr>
              <w:rPr>
                <w:rFonts w:ascii="Times New Roman" w:hAnsi="Times New Roman" w:cs="Times New Roman"/>
                <w:sz w:val="18"/>
                <w:szCs w:val="18"/>
              </w:rPr>
            </w:pPr>
          </w:p>
        </w:tc>
        <w:tc>
          <w:tcPr>
            <w:tcW w:w="3119" w:type="dxa"/>
          </w:tcPr>
          <w:p w:rsidR="004A375A" w:rsidRPr="00AF5F88" w:rsidRDefault="004A375A" w:rsidP="00BC2147">
            <w:pPr>
              <w:pStyle w:val="ListParagraph"/>
              <w:ind w:left="0"/>
              <w:rPr>
                <w:rFonts w:ascii="Times New Roman" w:hAnsi="Times New Roman" w:cs="Times New Roman"/>
                <w:b/>
                <w:bCs/>
                <w:sz w:val="18"/>
                <w:szCs w:val="18"/>
              </w:rPr>
            </w:pPr>
            <w:r w:rsidRPr="00AF5F88">
              <w:rPr>
                <w:rFonts w:ascii="Times New Roman" w:hAnsi="Times New Roman" w:cs="Times New Roman"/>
                <w:b/>
                <w:bCs/>
                <w:sz w:val="18"/>
                <w:szCs w:val="18"/>
              </w:rPr>
              <w:t xml:space="preserve">Total: </w:t>
            </w:r>
            <w:r w:rsidRPr="00AF5F88">
              <w:rPr>
                <w:rFonts w:ascii="Times New Roman" w:hAnsi="Times New Roman" w:cs="Times New Roman"/>
                <w:b/>
                <w:sz w:val="18"/>
                <w:szCs w:val="18"/>
              </w:rPr>
              <w:t>III.A.1.b.3</w:t>
            </w:r>
          </w:p>
        </w:tc>
        <w:tc>
          <w:tcPr>
            <w:tcW w:w="851" w:type="dxa"/>
          </w:tcPr>
          <w:p w:rsidR="004A375A" w:rsidRPr="00AF5F88" w:rsidRDefault="004A375A" w:rsidP="00FD7488">
            <w:pPr>
              <w:jc w:val="center"/>
              <w:rPr>
                <w:rFonts w:ascii="Times New Roman" w:hAnsi="Times New Roman" w:cs="Times New Roman"/>
                <w:sz w:val="18"/>
                <w:szCs w:val="18"/>
              </w:rPr>
            </w:pPr>
          </w:p>
        </w:tc>
        <w:tc>
          <w:tcPr>
            <w:tcW w:w="1134" w:type="dxa"/>
          </w:tcPr>
          <w:p w:rsidR="004A375A" w:rsidRPr="00AF5F88" w:rsidRDefault="004A375A" w:rsidP="00FD7488">
            <w:pPr>
              <w:rPr>
                <w:rFonts w:ascii="Times New Roman" w:hAnsi="Times New Roman" w:cs="Times New Roman"/>
                <w:sz w:val="18"/>
                <w:szCs w:val="18"/>
              </w:rPr>
            </w:pPr>
          </w:p>
        </w:tc>
        <w:tc>
          <w:tcPr>
            <w:tcW w:w="850" w:type="dxa"/>
          </w:tcPr>
          <w:p w:rsidR="004A375A" w:rsidRPr="00AF5F88" w:rsidRDefault="004A375A" w:rsidP="00FD7488">
            <w:pPr>
              <w:jc w:val="center"/>
              <w:rPr>
                <w:rFonts w:ascii="Times New Roman" w:hAnsi="Times New Roman" w:cs="Times New Roman"/>
                <w:sz w:val="18"/>
                <w:szCs w:val="18"/>
              </w:rPr>
            </w:pPr>
          </w:p>
        </w:tc>
        <w:tc>
          <w:tcPr>
            <w:tcW w:w="851" w:type="dxa"/>
          </w:tcPr>
          <w:p w:rsidR="004A375A" w:rsidRPr="00AF5F88" w:rsidRDefault="004A375A" w:rsidP="00FD7488">
            <w:pPr>
              <w:jc w:val="center"/>
              <w:rPr>
                <w:rFonts w:ascii="Times New Roman" w:hAnsi="Times New Roman" w:cs="Times New Roman"/>
                <w:sz w:val="18"/>
                <w:szCs w:val="18"/>
              </w:rPr>
            </w:pPr>
          </w:p>
        </w:tc>
        <w:tc>
          <w:tcPr>
            <w:tcW w:w="992" w:type="dxa"/>
          </w:tcPr>
          <w:p w:rsidR="004A375A" w:rsidRPr="00AF5F88" w:rsidRDefault="003717E8" w:rsidP="00FD7488">
            <w:pPr>
              <w:jc w:val="center"/>
              <w:rPr>
                <w:rFonts w:ascii="Times New Roman" w:hAnsi="Times New Roman" w:cs="Times New Roman"/>
                <w:b/>
                <w:sz w:val="18"/>
                <w:szCs w:val="18"/>
              </w:rPr>
            </w:pPr>
            <w:r>
              <w:rPr>
                <w:rFonts w:ascii="Times New Roman" w:hAnsi="Times New Roman" w:cs="Times New Roman"/>
                <w:b/>
                <w:sz w:val="18"/>
                <w:szCs w:val="18"/>
              </w:rPr>
              <w:t>8</w:t>
            </w:r>
          </w:p>
        </w:tc>
        <w:tc>
          <w:tcPr>
            <w:tcW w:w="1843" w:type="dxa"/>
          </w:tcPr>
          <w:p w:rsidR="004A375A" w:rsidRPr="00AF5F88" w:rsidRDefault="004A375A" w:rsidP="00FD7488">
            <w:pPr>
              <w:rPr>
                <w:rFonts w:ascii="Times New Roman" w:hAnsi="Times New Roman" w:cs="Times New Roman"/>
                <w:b/>
                <w:sz w:val="18"/>
                <w:szCs w:val="18"/>
              </w:rPr>
            </w:pPr>
          </w:p>
        </w:tc>
      </w:tr>
      <w:tr w:rsidR="00396E43" w:rsidRPr="00AF5F88" w:rsidTr="00A80807">
        <w:tc>
          <w:tcPr>
            <w:tcW w:w="533" w:type="dxa"/>
          </w:tcPr>
          <w:p w:rsidR="00396E43" w:rsidRPr="00AF5F88" w:rsidRDefault="00396E43" w:rsidP="00934FC4">
            <w:pPr>
              <w:jc w:val="center"/>
              <w:rPr>
                <w:rFonts w:ascii="Times New Roman" w:hAnsi="Times New Roman" w:cs="Times New Roman"/>
                <w:b/>
                <w:sz w:val="18"/>
                <w:szCs w:val="18"/>
              </w:rPr>
            </w:pPr>
            <w:r w:rsidRPr="00AF5F88">
              <w:rPr>
                <w:rFonts w:ascii="Times New Roman" w:hAnsi="Times New Roman" w:cs="Times New Roman"/>
                <w:sz w:val="18"/>
                <w:szCs w:val="18"/>
              </w:rPr>
              <w:t xml:space="preserve"> </w:t>
            </w:r>
          </w:p>
        </w:tc>
        <w:tc>
          <w:tcPr>
            <w:tcW w:w="3119" w:type="dxa"/>
          </w:tcPr>
          <w:p w:rsidR="00396E43" w:rsidRPr="00AF5F88" w:rsidRDefault="00396E43" w:rsidP="00934FC4">
            <w:pPr>
              <w:rPr>
                <w:rFonts w:ascii="Times New Roman" w:hAnsi="Times New Roman" w:cs="Times New Roman"/>
                <w:b/>
                <w:sz w:val="18"/>
                <w:szCs w:val="18"/>
              </w:rPr>
            </w:pPr>
            <w:r w:rsidRPr="00AF5F88">
              <w:rPr>
                <w:rFonts w:ascii="Times New Roman" w:hAnsi="Times New Roman" w:cs="Times New Roman"/>
                <w:b/>
                <w:sz w:val="18"/>
                <w:szCs w:val="18"/>
              </w:rPr>
              <w:t xml:space="preserve">Total </w:t>
            </w:r>
            <w:proofErr w:type="spellStart"/>
            <w:r w:rsidRPr="00AF5F88">
              <w:rPr>
                <w:rFonts w:ascii="Times New Roman" w:hAnsi="Times New Roman" w:cs="Times New Roman"/>
                <w:b/>
                <w:sz w:val="18"/>
                <w:szCs w:val="18"/>
              </w:rPr>
              <w:t>Karya</w:t>
            </w:r>
            <w:proofErr w:type="spellEnd"/>
            <w:r w:rsidRPr="00AF5F88">
              <w:rPr>
                <w:rFonts w:ascii="Times New Roman" w:hAnsi="Times New Roman" w:cs="Times New Roman"/>
                <w:b/>
                <w:sz w:val="18"/>
                <w:szCs w:val="18"/>
              </w:rPr>
              <w:t xml:space="preserve"> </w:t>
            </w:r>
            <w:proofErr w:type="spellStart"/>
            <w:r w:rsidRPr="00AF5F88">
              <w:rPr>
                <w:rFonts w:ascii="Times New Roman" w:hAnsi="Times New Roman" w:cs="Times New Roman"/>
                <w:b/>
                <w:sz w:val="18"/>
                <w:szCs w:val="18"/>
              </w:rPr>
              <w:t>Ilmiah</w:t>
            </w:r>
            <w:proofErr w:type="spellEnd"/>
          </w:p>
        </w:tc>
        <w:tc>
          <w:tcPr>
            <w:tcW w:w="851" w:type="dxa"/>
          </w:tcPr>
          <w:p w:rsidR="00396E43" w:rsidRPr="00AF5F88" w:rsidRDefault="00396E43" w:rsidP="00934FC4">
            <w:pPr>
              <w:rPr>
                <w:rFonts w:ascii="Times New Roman" w:hAnsi="Times New Roman" w:cs="Times New Roman"/>
                <w:b/>
                <w:sz w:val="18"/>
                <w:szCs w:val="18"/>
              </w:rPr>
            </w:pPr>
          </w:p>
        </w:tc>
        <w:tc>
          <w:tcPr>
            <w:tcW w:w="1134" w:type="dxa"/>
          </w:tcPr>
          <w:p w:rsidR="00396E43" w:rsidRPr="00AF5F88" w:rsidRDefault="00396E43" w:rsidP="00934FC4">
            <w:pPr>
              <w:rPr>
                <w:rFonts w:ascii="Times New Roman" w:hAnsi="Times New Roman" w:cs="Times New Roman"/>
                <w:b/>
                <w:sz w:val="18"/>
                <w:szCs w:val="18"/>
              </w:rPr>
            </w:pPr>
          </w:p>
        </w:tc>
        <w:tc>
          <w:tcPr>
            <w:tcW w:w="850" w:type="dxa"/>
          </w:tcPr>
          <w:p w:rsidR="00396E43" w:rsidRPr="00AF5F88" w:rsidRDefault="00396E43" w:rsidP="00934FC4">
            <w:pPr>
              <w:jc w:val="center"/>
              <w:rPr>
                <w:rFonts w:ascii="Times New Roman" w:hAnsi="Times New Roman" w:cs="Times New Roman"/>
                <w:b/>
                <w:sz w:val="18"/>
                <w:szCs w:val="18"/>
              </w:rPr>
            </w:pPr>
          </w:p>
        </w:tc>
        <w:tc>
          <w:tcPr>
            <w:tcW w:w="851" w:type="dxa"/>
          </w:tcPr>
          <w:p w:rsidR="00396E43" w:rsidRPr="00AF5F88" w:rsidRDefault="00396E43" w:rsidP="00934FC4">
            <w:pPr>
              <w:jc w:val="center"/>
              <w:rPr>
                <w:rFonts w:ascii="Times New Roman" w:hAnsi="Times New Roman" w:cs="Times New Roman"/>
                <w:b/>
                <w:sz w:val="18"/>
                <w:szCs w:val="18"/>
              </w:rPr>
            </w:pPr>
          </w:p>
        </w:tc>
        <w:tc>
          <w:tcPr>
            <w:tcW w:w="992" w:type="dxa"/>
          </w:tcPr>
          <w:p w:rsidR="00396E43" w:rsidRPr="00AF5F88" w:rsidRDefault="003717E8" w:rsidP="00934FC4">
            <w:pPr>
              <w:jc w:val="center"/>
              <w:rPr>
                <w:rFonts w:ascii="Times New Roman" w:hAnsi="Times New Roman" w:cs="Times New Roman"/>
                <w:b/>
                <w:sz w:val="18"/>
                <w:szCs w:val="18"/>
              </w:rPr>
            </w:pPr>
            <w:r>
              <w:rPr>
                <w:rFonts w:ascii="Times New Roman" w:hAnsi="Times New Roman" w:cs="Times New Roman"/>
                <w:b/>
                <w:sz w:val="18"/>
                <w:szCs w:val="18"/>
              </w:rPr>
              <w:t>11,45</w:t>
            </w:r>
          </w:p>
        </w:tc>
        <w:tc>
          <w:tcPr>
            <w:tcW w:w="1843" w:type="dxa"/>
          </w:tcPr>
          <w:p w:rsidR="00396E43" w:rsidRPr="00AF5F88" w:rsidRDefault="00396E43" w:rsidP="00934FC4">
            <w:pPr>
              <w:rPr>
                <w:rFonts w:ascii="Times New Roman" w:hAnsi="Times New Roman" w:cs="Times New Roman"/>
                <w:b/>
                <w:sz w:val="18"/>
                <w:szCs w:val="18"/>
              </w:rPr>
            </w:pPr>
          </w:p>
        </w:tc>
      </w:tr>
    </w:tbl>
    <w:p w:rsidR="00BB794C" w:rsidRDefault="00BB794C" w:rsidP="00232C11">
      <w:pPr>
        <w:rPr>
          <w:rFonts w:ascii="Times New Roman" w:hAnsi="Times New Roman" w:cs="Times New Roman"/>
          <w:sz w:val="20"/>
          <w:szCs w:val="20"/>
        </w:rPr>
      </w:pPr>
    </w:p>
    <w:p w:rsidR="00232C11" w:rsidRPr="0085764A" w:rsidRDefault="00232C11" w:rsidP="00232C11">
      <w:pPr>
        <w:rPr>
          <w:rFonts w:ascii="Times New Roman" w:hAnsi="Times New Roman" w:cs="Times New Roman"/>
          <w:sz w:val="20"/>
          <w:szCs w:val="20"/>
        </w:rPr>
      </w:pPr>
      <w:proofErr w:type="spellStart"/>
      <w:proofErr w:type="gramStart"/>
      <w:r w:rsidRPr="0085764A">
        <w:rPr>
          <w:rFonts w:ascii="Times New Roman" w:hAnsi="Times New Roman" w:cs="Times New Roman"/>
          <w:sz w:val="20"/>
          <w:szCs w:val="20"/>
        </w:rPr>
        <w:lastRenderedPageBreak/>
        <w:t>Demikian</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pernyataan</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ini</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dibuat</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untuk</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dapat</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dipergunakan</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sebagaimana</w:t>
      </w:r>
      <w:proofErr w:type="spellEnd"/>
      <w:r w:rsidRPr="0085764A">
        <w:rPr>
          <w:rFonts w:ascii="Times New Roman" w:hAnsi="Times New Roman" w:cs="Times New Roman"/>
          <w:sz w:val="20"/>
          <w:szCs w:val="20"/>
        </w:rPr>
        <w:t xml:space="preserve"> </w:t>
      </w:r>
      <w:proofErr w:type="spellStart"/>
      <w:r w:rsidRPr="0085764A">
        <w:rPr>
          <w:rFonts w:ascii="Times New Roman" w:hAnsi="Times New Roman" w:cs="Times New Roman"/>
          <w:sz w:val="20"/>
          <w:szCs w:val="20"/>
        </w:rPr>
        <w:t>mestinya</w:t>
      </w:r>
      <w:proofErr w:type="spellEnd"/>
      <w:r w:rsidRPr="0085764A">
        <w:rPr>
          <w:rFonts w:ascii="Times New Roman" w:hAnsi="Times New Roman" w:cs="Times New Roman"/>
          <w:sz w:val="20"/>
          <w:szCs w:val="20"/>
        </w:rPr>
        <w:t>.</w:t>
      </w:r>
      <w:proofErr w:type="gramEnd"/>
    </w:p>
    <w:p w:rsidR="00BC6003" w:rsidRDefault="00BC6003" w:rsidP="00232C11">
      <w:pPr>
        <w:rPr>
          <w:rFonts w:ascii="Times New Roman" w:hAnsi="Times New Roman" w:cs="Times New Roman"/>
          <w:sz w:val="20"/>
          <w:szCs w:val="20"/>
        </w:rPr>
      </w:pPr>
    </w:p>
    <w:p w:rsidR="00EA2099" w:rsidRDefault="00EA2099" w:rsidP="00232C11">
      <w:pPr>
        <w:rPr>
          <w:rFonts w:ascii="Times New Roman" w:hAnsi="Times New Roman" w:cs="Times New Roman"/>
          <w:sz w:val="20"/>
          <w:szCs w:val="20"/>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36"/>
      </w:tblGrid>
      <w:tr w:rsidR="008B5D5B" w:rsidRPr="006D7F29" w:rsidTr="00A80807">
        <w:tc>
          <w:tcPr>
            <w:tcW w:w="5637" w:type="dxa"/>
          </w:tcPr>
          <w:p w:rsidR="008B5D5B" w:rsidRPr="006D7F29" w:rsidRDefault="008B5D5B" w:rsidP="002149E7">
            <w:pPr>
              <w:rPr>
                <w:rFonts w:ascii="Times New Roman" w:hAnsi="Times New Roman" w:cs="Times New Roman"/>
              </w:rPr>
            </w:pPr>
          </w:p>
        </w:tc>
        <w:tc>
          <w:tcPr>
            <w:tcW w:w="4536" w:type="dxa"/>
          </w:tcPr>
          <w:p w:rsidR="008B5D5B" w:rsidRPr="006D7F29" w:rsidRDefault="008B5D5B" w:rsidP="002149E7">
            <w:pPr>
              <w:rPr>
                <w:rFonts w:ascii="Times New Roman" w:hAnsi="Times New Roman" w:cs="Times New Roman"/>
              </w:rPr>
            </w:pPr>
            <w:proofErr w:type="spellStart"/>
            <w:r w:rsidRPr="006D7F29">
              <w:rPr>
                <w:rFonts w:ascii="Times New Roman" w:hAnsi="Times New Roman" w:cs="Times New Roman"/>
              </w:rPr>
              <w:t>Madiun</w:t>
            </w:r>
            <w:proofErr w:type="spellEnd"/>
            <w:r w:rsidRPr="006D7F29">
              <w:rPr>
                <w:rFonts w:ascii="Times New Roman" w:hAnsi="Times New Roman" w:cs="Times New Roman"/>
              </w:rPr>
              <w:t>,</w:t>
            </w:r>
          </w:p>
          <w:p w:rsidR="008B5D5B" w:rsidRPr="006D7F29" w:rsidRDefault="008B5D5B" w:rsidP="002149E7">
            <w:pPr>
              <w:rPr>
                <w:rFonts w:ascii="Times New Roman" w:hAnsi="Times New Roman" w:cs="Times New Roman"/>
              </w:rPr>
            </w:pPr>
            <w:proofErr w:type="spellStart"/>
            <w:r w:rsidRPr="006D7F29">
              <w:rPr>
                <w:rFonts w:ascii="Times New Roman" w:hAnsi="Times New Roman" w:cs="Times New Roman"/>
              </w:rPr>
              <w:t>Ketua</w:t>
            </w:r>
            <w:proofErr w:type="spellEnd"/>
            <w:r w:rsidRPr="006D7F29">
              <w:rPr>
                <w:rFonts w:ascii="Times New Roman" w:hAnsi="Times New Roman" w:cs="Times New Roman"/>
              </w:rPr>
              <w:t xml:space="preserve"> Program </w:t>
            </w:r>
            <w:proofErr w:type="spellStart"/>
            <w:r w:rsidRPr="006D7F29">
              <w:rPr>
                <w:rFonts w:ascii="Times New Roman" w:hAnsi="Times New Roman" w:cs="Times New Roman"/>
              </w:rPr>
              <w:t>Studi</w:t>
            </w:r>
            <w:proofErr w:type="spellEnd"/>
            <w:r>
              <w:rPr>
                <w:rFonts w:ascii="Times New Roman" w:hAnsi="Times New Roman" w:cs="Times New Roman"/>
              </w:rPr>
              <w:t>,</w:t>
            </w:r>
          </w:p>
          <w:p w:rsidR="008B5D5B" w:rsidRPr="006D7F29" w:rsidRDefault="008B5D5B" w:rsidP="002149E7">
            <w:pPr>
              <w:rPr>
                <w:rFonts w:ascii="Times New Roman" w:hAnsi="Times New Roman" w:cs="Times New Roman"/>
              </w:rPr>
            </w:pPr>
          </w:p>
          <w:p w:rsidR="008B5D5B" w:rsidRPr="006D7F29" w:rsidRDefault="008B5D5B" w:rsidP="002149E7">
            <w:pPr>
              <w:rPr>
                <w:rFonts w:ascii="Times New Roman" w:hAnsi="Times New Roman" w:cs="Times New Roman"/>
              </w:rPr>
            </w:pPr>
          </w:p>
          <w:p w:rsidR="008B5D5B" w:rsidRPr="006D7F29" w:rsidRDefault="008B5D5B" w:rsidP="002149E7">
            <w:pPr>
              <w:rPr>
                <w:rFonts w:ascii="Times New Roman" w:hAnsi="Times New Roman" w:cs="Times New Roman"/>
              </w:rPr>
            </w:pPr>
          </w:p>
          <w:p w:rsidR="008B5D5B" w:rsidRPr="006D7F29" w:rsidRDefault="008B5D5B" w:rsidP="002149E7">
            <w:pPr>
              <w:rPr>
                <w:rFonts w:ascii="Times New Roman" w:hAnsi="Times New Roman" w:cs="Times New Roman"/>
              </w:rPr>
            </w:pPr>
          </w:p>
          <w:p w:rsidR="008B5D5B" w:rsidRPr="006D7F29" w:rsidRDefault="008B5D5B" w:rsidP="002149E7">
            <w:pPr>
              <w:rPr>
                <w:rFonts w:ascii="Times New Roman" w:hAnsi="Times New Roman" w:cs="Times New Roman"/>
              </w:rPr>
            </w:pPr>
            <w:proofErr w:type="spellStart"/>
            <w:r w:rsidRPr="008424DA">
              <w:rPr>
                <w:rFonts w:ascii="Times New Roman" w:hAnsi="Times New Roman" w:cs="Times New Roman"/>
                <w:b/>
                <w:szCs w:val="20"/>
              </w:rPr>
              <w:t>Erlien</w:t>
            </w:r>
            <w:proofErr w:type="spellEnd"/>
            <w:r w:rsidRPr="008424DA">
              <w:rPr>
                <w:rFonts w:ascii="Times New Roman" w:hAnsi="Times New Roman" w:cs="Times New Roman"/>
                <w:b/>
                <w:szCs w:val="20"/>
              </w:rPr>
              <w:t xml:space="preserve"> </w:t>
            </w:r>
            <w:proofErr w:type="spellStart"/>
            <w:r w:rsidRPr="008424DA">
              <w:rPr>
                <w:rFonts w:ascii="Times New Roman" w:hAnsi="Times New Roman" w:cs="Times New Roman"/>
                <w:b/>
                <w:szCs w:val="20"/>
              </w:rPr>
              <w:t>Dwi</w:t>
            </w:r>
            <w:proofErr w:type="spellEnd"/>
            <w:r w:rsidRPr="008424DA">
              <w:rPr>
                <w:rFonts w:ascii="Times New Roman" w:hAnsi="Times New Roman" w:cs="Times New Roman"/>
                <w:b/>
                <w:szCs w:val="20"/>
              </w:rPr>
              <w:t xml:space="preserve"> </w:t>
            </w:r>
            <w:proofErr w:type="spellStart"/>
            <w:r w:rsidRPr="008424DA">
              <w:rPr>
                <w:rFonts w:ascii="Times New Roman" w:hAnsi="Times New Roman" w:cs="Times New Roman"/>
                <w:b/>
                <w:szCs w:val="20"/>
              </w:rPr>
              <w:t>Cahyani</w:t>
            </w:r>
            <w:proofErr w:type="spellEnd"/>
            <w:r w:rsidRPr="008424DA">
              <w:rPr>
                <w:rFonts w:ascii="Times New Roman" w:hAnsi="Times New Roman" w:cs="Times New Roman"/>
                <w:b/>
                <w:szCs w:val="20"/>
              </w:rPr>
              <w:t xml:space="preserve">, </w:t>
            </w:r>
            <w:proofErr w:type="spellStart"/>
            <w:proofErr w:type="gramStart"/>
            <w:r w:rsidR="00A80807">
              <w:rPr>
                <w:rFonts w:ascii="Times New Roman" w:hAnsi="Times New Roman" w:cs="Times New Roman"/>
                <w:b/>
                <w:szCs w:val="20"/>
              </w:rPr>
              <w:t>S.Farm</w:t>
            </w:r>
            <w:proofErr w:type="spellEnd"/>
            <w:r w:rsidR="00A80807">
              <w:rPr>
                <w:rFonts w:ascii="Times New Roman" w:hAnsi="Times New Roman" w:cs="Times New Roman"/>
                <w:b/>
                <w:szCs w:val="20"/>
              </w:rPr>
              <w:t>.,</w:t>
            </w:r>
            <w:proofErr w:type="gramEnd"/>
            <w:r w:rsidR="00A80807">
              <w:rPr>
                <w:rFonts w:ascii="Times New Roman" w:hAnsi="Times New Roman" w:cs="Times New Roman"/>
                <w:b/>
                <w:szCs w:val="20"/>
              </w:rPr>
              <w:t xml:space="preserve"> </w:t>
            </w:r>
            <w:proofErr w:type="spellStart"/>
            <w:r w:rsidRPr="008424DA">
              <w:rPr>
                <w:rFonts w:ascii="Times New Roman" w:hAnsi="Times New Roman" w:cs="Times New Roman"/>
                <w:b/>
                <w:szCs w:val="20"/>
              </w:rPr>
              <w:t>M.Farm</w:t>
            </w:r>
            <w:proofErr w:type="spellEnd"/>
            <w:r w:rsidRPr="008424DA">
              <w:rPr>
                <w:rFonts w:ascii="Times New Roman" w:hAnsi="Times New Roman" w:cs="Times New Roman"/>
                <w:b/>
                <w:szCs w:val="20"/>
              </w:rPr>
              <w:t>, Apt.</w:t>
            </w:r>
            <w:r>
              <w:rPr>
                <w:rFonts w:ascii="Times New Roman" w:hAnsi="Times New Roman" w:cs="Times New Roman"/>
                <w:b/>
                <w:szCs w:val="20"/>
              </w:rPr>
              <w:t xml:space="preserve"> </w:t>
            </w:r>
            <w:r w:rsidRPr="006D7F29">
              <w:rPr>
                <w:rFonts w:ascii="Times New Roman" w:hAnsi="Times New Roman" w:cs="Times New Roman"/>
              </w:rPr>
              <w:t xml:space="preserve">NIK. </w:t>
            </w:r>
            <w:r>
              <w:rPr>
                <w:rFonts w:ascii="Times New Roman" w:hAnsi="Times New Roman" w:cs="Times New Roman"/>
                <w:szCs w:val="20"/>
              </w:rPr>
              <w:t xml:space="preserve">412.19.1177 </w:t>
            </w:r>
          </w:p>
        </w:tc>
      </w:tr>
    </w:tbl>
    <w:p w:rsidR="00EA2099" w:rsidRDefault="00EA2099" w:rsidP="00232C11">
      <w:pPr>
        <w:rPr>
          <w:rFonts w:ascii="Times New Roman" w:hAnsi="Times New Roman" w:cs="Times New Roman"/>
          <w:sz w:val="20"/>
          <w:szCs w:val="20"/>
        </w:rPr>
      </w:pPr>
    </w:p>
    <w:p w:rsidR="00EA2099" w:rsidRDefault="00EA2099" w:rsidP="00232C11">
      <w:pPr>
        <w:rPr>
          <w:rFonts w:ascii="Times New Roman" w:hAnsi="Times New Roman" w:cs="Times New Roman"/>
          <w:sz w:val="20"/>
          <w:szCs w:val="20"/>
        </w:rPr>
      </w:pPr>
    </w:p>
    <w:p w:rsidR="00EA2099" w:rsidRPr="0085764A" w:rsidRDefault="00EA2099" w:rsidP="00232C11">
      <w:pPr>
        <w:rPr>
          <w:rFonts w:ascii="Times New Roman" w:hAnsi="Times New Roman" w:cs="Times New Roman"/>
          <w:sz w:val="20"/>
          <w:szCs w:val="20"/>
        </w:rPr>
      </w:pPr>
    </w:p>
    <w:p w:rsidR="002C4D10" w:rsidRPr="0085764A" w:rsidRDefault="002C4D10" w:rsidP="00232C11">
      <w:pPr>
        <w:rPr>
          <w:rFonts w:ascii="Times New Roman" w:hAnsi="Times New Roman" w:cs="Times New Roman"/>
          <w:sz w:val="20"/>
          <w:szCs w:val="20"/>
        </w:rPr>
      </w:pPr>
    </w:p>
    <w:p w:rsidR="00E36E54" w:rsidRPr="0085764A" w:rsidRDefault="00E36E54" w:rsidP="00232C11">
      <w:pPr>
        <w:rPr>
          <w:rFonts w:ascii="Times New Roman" w:hAnsi="Times New Roman" w:cs="Times New Roman"/>
          <w:sz w:val="20"/>
          <w:szCs w:val="20"/>
        </w:rPr>
      </w:pPr>
    </w:p>
    <w:p w:rsidR="00E36E54" w:rsidRPr="0085764A" w:rsidRDefault="00E36E54" w:rsidP="00232C11">
      <w:pPr>
        <w:rPr>
          <w:rFonts w:ascii="Times New Roman" w:hAnsi="Times New Roman" w:cs="Times New Roman"/>
          <w:sz w:val="20"/>
          <w:szCs w:val="20"/>
        </w:rPr>
      </w:pPr>
    </w:p>
    <w:p w:rsidR="00E36E54" w:rsidRPr="0085764A" w:rsidRDefault="00E36E54" w:rsidP="00232C11">
      <w:pPr>
        <w:rPr>
          <w:rFonts w:ascii="Times New Roman" w:hAnsi="Times New Roman" w:cs="Times New Roman"/>
          <w:sz w:val="20"/>
          <w:szCs w:val="20"/>
        </w:rPr>
      </w:pPr>
    </w:p>
    <w:p w:rsidR="00E36E54" w:rsidRPr="0085764A" w:rsidRDefault="00E36E54" w:rsidP="00232C11">
      <w:pPr>
        <w:rPr>
          <w:rFonts w:ascii="Times New Roman" w:hAnsi="Times New Roman" w:cs="Times New Roman"/>
          <w:sz w:val="20"/>
          <w:szCs w:val="20"/>
        </w:rPr>
      </w:pPr>
    </w:p>
    <w:p w:rsidR="005F4470" w:rsidRPr="0085764A" w:rsidRDefault="005F4470" w:rsidP="00232C11">
      <w:pPr>
        <w:rPr>
          <w:rFonts w:ascii="Times New Roman" w:hAnsi="Times New Roman" w:cs="Times New Roman"/>
          <w:sz w:val="20"/>
          <w:szCs w:val="20"/>
        </w:rPr>
      </w:pPr>
    </w:p>
    <w:p w:rsidR="002C4D10" w:rsidRPr="0085764A" w:rsidRDefault="002C4D10" w:rsidP="00232C11">
      <w:pPr>
        <w:rPr>
          <w:rFonts w:ascii="Times New Roman" w:hAnsi="Times New Roman" w:cs="Times New Roman"/>
          <w:sz w:val="20"/>
          <w:szCs w:val="20"/>
        </w:rPr>
      </w:pPr>
    </w:p>
    <w:p w:rsidR="00232C11" w:rsidRPr="0085764A" w:rsidRDefault="00232C11" w:rsidP="00232C11">
      <w:pPr>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2C4D10" w:rsidRPr="0085764A" w:rsidTr="00F5576D">
        <w:tc>
          <w:tcPr>
            <w:tcW w:w="6062" w:type="dxa"/>
          </w:tcPr>
          <w:p w:rsidR="002C4D10" w:rsidRPr="0085764A" w:rsidRDefault="002C4D10" w:rsidP="00232C11">
            <w:pPr>
              <w:rPr>
                <w:rFonts w:ascii="Times New Roman" w:hAnsi="Times New Roman" w:cs="Times New Roman"/>
              </w:rPr>
            </w:pPr>
          </w:p>
        </w:tc>
      </w:tr>
    </w:tbl>
    <w:p w:rsidR="005F4470" w:rsidRPr="0085764A" w:rsidRDefault="005F4470" w:rsidP="00232C11">
      <w:pPr>
        <w:rPr>
          <w:rFonts w:ascii="Times New Roman" w:hAnsi="Times New Roman" w:cs="Times New Roman"/>
        </w:rPr>
      </w:pPr>
    </w:p>
    <w:p w:rsidR="005F4470" w:rsidRPr="0085764A" w:rsidRDefault="005F4470" w:rsidP="00232C11">
      <w:pPr>
        <w:rPr>
          <w:rFonts w:ascii="Times New Roman" w:hAnsi="Times New Roman" w:cs="Times New Roman"/>
          <w:sz w:val="8"/>
          <w:szCs w:val="8"/>
        </w:rPr>
      </w:pPr>
    </w:p>
    <w:p w:rsidR="005F4470" w:rsidRPr="0085764A" w:rsidRDefault="005F4470" w:rsidP="00232C11">
      <w:pPr>
        <w:rPr>
          <w:rFonts w:ascii="Times New Roman" w:hAnsi="Times New Roman" w:cs="Times New Roman"/>
          <w:sz w:val="8"/>
          <w:szCs w:val="8"/>
        </w:rPr>
      </w:pPr>
    </w:p>
    <w:p w:rsidR="005F4470" w:rsidRPr="0085764A" w:rsidRDefault="005F4470" w:rsidP="00232C11">
      <w:pPr>
        <w:rPr>
          <w:rFonts w:ascii="Times New Roman" w:hAnsi="Times New Roman" w:cs="Times New Roman"/>
          <w:sz w:val="8"/>
          <w:szCs w:val="8"/>
        </w:rPr>
      </w:pPr>
    </w:p>
    <w:p w:rsidR="005F4470" w:rsidRPr="0085764A" w:rsidRDefault="005F4470" w:rsidP="00232C11">
      <w:pPr>
        <w:rPr>
          <w:rFonts w:ascii="Times New Roman" w:hAnsi="Times New Roman" w:cs="Times New Roman"/>
          <w:sz w:val="8"/>
          <w:szCs w:val="8"/>
        </w:rPr>
      </w:pPr>
    </w:p>
    <w:p w:rsidR="00EC15C7" w:rsidRPr="0085764A" w:rsidRDefault="00EC15C7" w:rsidP="00EC15C7">
      <w:pPr>
        <w:spacing w:line="240" w:lineRule="auto"/>
        <w:ind w:left="6480"/>
        <w:rPr>
          <w:rFonts w:ascii="Times New Roman" w:hAnsi="Times New Roman" w:cs="Times New Roman"/>
        </w:rPr>
      </w:pPr>
    </w:p>
    <w:p w:rsidR="00B35C66" w:rsidRPr="0085764A" w:rsidRDefault="00B35C66" w:rsidP="00EC15C7">
      <w:pPr>
        <w:spacing w:line="240" w:lineRule="auto"/>
        <w:ind w:left="6480"/>
        <w:rPr>
          <w:rFonts w:ascii="Times New Roman" w:hAnsi="Times New Roman" w:cs="Times New Roman"/>
        </w:rPr>
      </w:pPr>
    </w:p>
    <w:p w:rsidR="00B35C66" w:rsidRPr="0085764A" w:rsidRDefault="00B35C66" w:rsidP="00EC15C7">
      <w:pPr>
        <w:spacing w:line="240" w:lineRule="auto"/>
        <w:ind w:left="6480"/>
        <w:rPr>
          <w:rFonts w:ascii="Times New Roman" w:hAnsi="Times New Roman" w:cs="Times New Roman"/>
        </w:rPr>
      </w:pPr>
    </w:p>
    <w:p w:rsidR="00B35C66" w:rsidRDefault="00B35C66" w:rsidP="00EC15C7">
      <w:pPr>
        <w:spacing w:line="240" w:lineRule="auto"/>
        <w:ind w:left="6480"/>
        <w:rPr>
          <w:rFonts w:ascii="Times New Roman" w:hAnsi="Times New Roman" w:cs="Times New Roman"/>
        </w:rPr>
      </w:pPr>
    </w:p>
    <w:p w:rsidR="00A014C8" w:rsidRPr="0085764A" w:rsidRDefault="00A014C8" w:rsidP="00EC15C7">
      <w:pPr>
        <w:spacing w:line="240" w:lineRule="auto"/>
        <w:ind w:left="6480"/>
        <w:rPr>
          <w:rFonts w:ascii="Times New Roman" w:hAnsi="Times New Roman" w:cs="Times New Roman"/>
        </w:rPr>
      </w:pPr>
    </w:p>
    <w:p w:rsidR="00B35C66" w:rsidRPr="0085764A" w:rsidRDefault="00B35C66" w:rsidP="00EC15C7">
      <w:pPr>
        <w:spacing w:line="240" w:lineRule="auto"/>
        <w:ind w:left="6480"/>
        <w:rPr>
          <w:rFonts w:ascii="Times New Roman" w:hAnsi="Times New Roman" w:cs="Times New Roman"/>
        </w:rPr>
      </w:pPr>
    </w:p>
    <w:p w:rsidR="00B35C66" w:rsidRDefault="00B35C66" w:rsidP="00EC15C7">
      <w:pPr>
        <w:spacing w:line="240" w:lineRule="auto"/>
        <w:ind w:left="6480"/>
        <w:rPr>
          <w:rFonts w:ascii="Times New Roman" w:hAnsi="Times New Roman" w:cs="Times New Roman"/>
        </w:rPr>
      </w:pPr>
    </w:p>
    <w:p w:rsidR="00A014C8" w:rsidRDefault="00A014C8" w:rsidP="00EC15C7">
      <w:pPr>
        <w:spacing w:line="240" w:lineRule="auto"/>
        <w:ind w:left="6480"/>
        <w:rPr>
          <w:rFonts w:ascii="Times New Roman" w:hAnsi="Times New Roman" w:cs="Times New Roman"/>
        </w:rPr>
      </w:pPr>
    </w:p>
    <w:p w:rsidR="00A014C8" w:rsidRDefault="00A014C8" w:rsidP="00EC15C7">
      <w:pPr>
        <w:spacing w:line="240" w:lineRule="auto"/>
        <w:ind w:left="6480"/>
        <w:rPr>
          <w:rFonts w:ascii="Times New Roman" w:hAnsi="Times New Roman" w:cs="Times New Roman"/>
        </w:rPr>
      </w:pPr>
    </w:p>
    <w:p w:rsidR="00A014C8" w:rsidRPr="0085764A" w:rsidRDefault="00A014C8" w:rsidP="00EC15C7">
      <w:pPr>
        <w:spacing w:line="240" w:lineRule="auto"/>
        <w:ind w:left="6480"/>
        <w:rPr>
          <w:rFonts w:ascii="Times New Roman" w:hAnsi="Times New Roman" w:cs="Times New Roman"/>
        </w:rPr>
      </w:pPr>
    </w:p>
    <w:p w:rsidR="00B35C66" w:rsidRPr="0085764A" w:rsidRDefault="00B35C66" w:rsidP="00EC15C7">
      <w:pPr>
        <w:spacing w:line="240" w:lineRule="auto"/>
        <w:ind w:left="6480"/>
        <w:rPr>
          <w:rFonts w:ascii="Times New Roman" w:hAnsi="Times New Roman" w:cs="Times New Roman"/>
        </w:rPr>
      </w:pPr>
    </w:p>
    <w:p w:rsidR="00232C11" w:rsidRPr="0085764A" w:rsidRDefault="00232C11" w:rsidP="005F4470">
      <w:pPr>
        <w:spacing w:line="240" w:lineRule="auto"/>
        <w:ind w:left="6480"/>
        <w:rPr>
          <w:rFonts w:ascii="Times New Roman" w:hAnsi="Times New Roman" w:cs="Times New Roman"/>
        </w:rPr>
      </w:pPr>
    </w:p>
    <w:sectPr w:rsidR="00232C11" w:rsidRPr="0085764A" w:rsidSect="0061336D">
      <w:pgSz w:w="12242" w:h="18995" w:code="5"/>
      <w:pgMar w:top="794" w:right="1247" w:bottom="130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D1" w:rsidRDefault="004610D1" w:rsidP="00A7032C">
      <w:pPr>
        <w:spacing w:line="240" w:lineRule="auto"/>
      </w:pPr>
      <w:r>
        <w:separator/>
      </w:r>
    </w:p>
  </w:endnote>
  <w:endnote w:type="continuationSeparator" w:id="0">
    <w:p w:rsidR="004610D1" w:rsidRDefault="004610D1" w:rsidP="00A70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D1" w:rsidRDefault="004610D1" w:rsidP="00A7032C">
      <w:pPr>
        <w:spacing w:line="240" w:lineRule="auto"/>
      </w:pPr>
      <w:r>
        <w:separator/>
      </w:r>
    </w:p>
  </w:footnote>
  <w:footnote w:type="continuationSeparator" w:id="0">
    <w:p w:rsidR="004610D1" w:rsidRDefault="004610D1" w:rsidP="00A703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C1D"/>
    <w:multiLevelType w:val="hybridMultilevel"/>
    <w:tmpl w:val="04DA6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F65912"/>
    <w:multiLevelType w:val="hybridMultilevel"/>
    <w:tmpl w:val="F86C1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4B07E8"/>
    <w:multiLevelType w:val="hybridMultilevel"/>
    <w:tmpl w:val="A3BE5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098E"/>
    <w:rsid w:val="00007BF1"/>
    <w:rsid w:val="000149C0"/>
    <w:rsid w:val="000153E5"/>
    <w:rsid w:val="0002098E"/>
    <w:rsid w:val="0002174B"/>
    <w:rsid w:val="000253D9"/>
    <w:rsid w:val="00025AAA"/>
    <w:rsid w:val="00033D63"/>
    <w:rsid w:val="000368C6"/>
    <w:rsid w:val="00043247"/>
    <w:rsid w:val="00051BAA"/>
    <w:rsid w:val="000525D4"/>
    <w:rsid w:val="00057C31"/>
    <w:rsid w:val="00065CCD"/>
    <w:rsid w:val="000800B7"/>
    <w:rsid w:val="00084FD4"/>
    <w:rsid w:val="00091402"/>
    <w:rsid w:val="00094ABC"/>
    <w:rsid w:val="00096242"/>
    <w:rsid w:val="000A4F53"/>
    <w:rsid w:val="000A63BA"/>
    <w:rsid w:val="000B3043"/>
    <w:rsid w:val="000B64F1"/>
    <w:rsid w:val="000B7B1E"/>
    <w:rsid w:val="000B7E32"/>
    <w:rsid w:val="000C7AA7"/>
    <w:rsid w:val="000D350E"/>
    <w:rsid w:val="000E5FF9"/>
    <w:rsid w:val="000F0502"/>
    <w:rsid w:val="000F3C7F"/>
    <w:rsid w:val="00104B2B"/>
    <w:rsid w:val="00106EAA"/>
    <w:rsid w:val="001213BF"/>
    <w:rsid w:val="00121A0F"/>
    <w:rsid w:val="00122427"/>
    <w:rsid w:val="00127BF3"/>
    <w:rsid w:val="00130026"/>
    <w:rsid w:val="00130973"/>
    <w:rsid w:val="001457BB"/>
    <w:rsid w:val="001534E9"/>
    <w:rsid w:val="00156060"/>
    <w:rsid w:val="00166487"/>
    <w:rsid w:val="00167F54"/>
    <w:rsid w:val="001808E7"/>
    <w:rsid w:val="001849D8"/>
    <w:rsid w:val="00191864"/>
    <w:rsid w:val="001A23CB"/>
    <w:rsid w:val="001B6169"/>
    <w:rsid w:val="001C5C9E"/>
    <w:rsid w:val="001C7805"/>
    <w:rsid w:val="001C796A"/>
    <w:rsid w:val="001D1050"/>
    <w:rsid w:val="001E1640"/>
    <w:rsid w:val="001E6843"/>
    <w:rsid w:val="001F694F"/>
    <w:rsid w:val="00200953"/>
    <w:rsid w:val="00213AE4"/>
    <w:rsid w:val="00216AA1"/>
    <w:rsid w:val="00227E90"/>
    <w:rsid w:val="00230B61"/>
    <w:rsid w:val="00230F6D"/>
    <w:rsid w:val="00232C11"/>
    <w:rsid w:val="00232F10"/>
    <w:rsid w:val="00234093"/>
    <w:rsid w:val="002354C6"/>
    <w:rsid w:val="00235B66"/>
    <w:rsid w:val="0024285D"/>
    <w:rsid w:val="00243098"/>
    <w:rsid w:val="002456E7"/>
    <w:rsid w:val="002470ED"/>
    <w:rsid w:val="00256248"/>
    <w:rsid w:val="0026077C"/>
    <w:rsid w:val="002704C6"/>
    <w:rsid w:val="00270CC1"/>
    <w:rsid w:val="0027189C"/>
    <w:rsid w:val="00272FFC"/>
    <w:rsid w:val="0027710B"/>
    <w:rsid w:val="00283F52"/>
    <w:rsid w:val="00290D34"/>
    <w:rsid w:val="002940E5"/>
    <w:rsid w:val="00297DB3"/>
    <w:rsid w:val="00297F0D"/>
    <w:rsid w:val="002A0E4E"/>
    <w:rsid w:val="002A5C79"/>
    <w:rsid w:val="002A74F0"/>
    <w:rsid w:val="002B228F"/>
    <w:rsid w:val="002B7871"/>
    <w:rsid w:val="002C024D"/>
    <w:rsid w:val="002C1848"/>
    <w:rsid w:val="002C1D0A"/>
    <w:rsid w:val="002C480D"/>
    <w:rsid w:val="002C4D10"/>
    <w:rsid w:val="002C73A5"/>
    <w:rsid w:val="002D00FF"/>
    <w:rsid w:val="002D325B"/>
    <w:rsid w:val="002D335B"/>
    <w:rsid w:val="002D7399"/>
    <w:rsid w:val="002E607E"/>
    <w:rsid w:val="002F2743"/>
    <w:rsid w:val="002F27EC"/>
    <w:rsid w:val="002F3A3A"/>
    <w:rsid w:val="003008AA"/>
    <w:rsid w:val="0030290C"/>
    <w:rsid w:val="00304413"/>
    <w:rsid w:val="003075A6"/>
    <w:rsid w:val="00320703"/>
    <w:rsid w:val="00321FB6"/>
    <w:rsid w:val="00326CC6"/>
    <w:rsid w:val="00326E11"/>
    <w:rsid w:val="0034093E"/>
    <w:rsid w:val="00342180"/>
    <w:rsid w:val="00346177"/>
    <w:rsid w:val="00353C73"/>
    <w:rsid w:val="0035446F"/>
    <w:rsid w:val="003553B6"/>
    <w:rsid w:val="00362B28"/>
    <w:rsid w:val="003640A5"/>
    <w:rsid w:val="003717E8"/>
    <w:rsid w:val="00377CD9"/>
    <w:rsid w:val="00396E43"/>
    <w:rsid w:val="003A2A3D"/>
    <w:rsid w:val="003A49F9"/>
    <w:rsid w:val="003B1ECB"/>
    <w:rsid w:val="003B7B8A"/>
    <w:rsid w:val="003C2193"/>
    <w:rsid w:val="003C49B2"/>
    <w:rsid w:val="003D0086"/>
    <w:rsid w:val="003D4C14"/>
    <w:rsid w:val="003D7A0D"/>
    <w:rsid w:val="003E3B3B"/>
    <w:rsid w:val="003E7E69"/>
    <w:rsid w:val="003F0B3F"/>
    <w:rsid w:val="004013EF"/>
    <w:rsid w:val="00404161"/>
    <w:rsid w:val="004079B8"/>
    <w:rsid w:val="00410042"/>
    <w:rsid w:val="00414B80"/>
    <w:rsid w:val="0041730D"/>
    <w:rsid w:val="0042658D"/>
    <w:rsid w:val="00426894"/>
    <w:rsid w:val="00436C25"/>
    <w:rsid w:val="00446C15"/>
    <w:rsid w:val="00451CE4"/>
    <w:rsid w:val="00457988"/>
    <w:rsid w:val="004606FF"/>
    <w:rsid w:val="004610D1"/>
    <w:rsid w:val="00462170"/>
    <w:rsid w:val="00484B41"/>
    <w:rsid w:val="00487092"/>
    <w:rsid w:val="00487843"/>
    <w:rsid w:val="00494730"/>
    <w:rsid w:val="004964DF"/>
    <w:rsid w:val="004A375A"/>
    <w:rsid w:val="004A465C"/>
    <w:rsid w:val="004B2F3B"/>
    <w:rsid w:val="004C2888"/>
    <w:rsid w:val="004C77DF"/>
    <w:rsid w:val="004D3B80"/>
    <w:rsid w:val="004D4EA9"/>
    <w:rsid w:val="004E5759"/>
    <w:rsid w:val="004E6430"/>
    <w:rsid w:val="004F308B"/>
    <w:rsid w:val="004F65EA"/>
    <w:rsid w:val="0050123F"/>
    <w:rsid w:val="00502966"/>
    <w:rsid w:val="00502AF2"/>
    <w:rsid w:val="00503FCD"/>
    <w:rsid w:val="005055E2"/>
    <w:rsid w:val="00514791"/>
    <w:rsid w:val="005210F6"/>
    <w:rsid w:val="00532525"/>
    <w:rsid w:val="005534FC"/>
    <w:rsid w:val="005570AC"/>
    <w:rsid w:val="00557AA8"/>
    <w:rsid w:val="005605F7"/>
    <w:rsid w:val="00564BC7"/>
    <w:rsid w:val="00566010"/>
    <w:rsid w:val="0057538D"/>
    <w:rsid w:val="00585035"/>
    <w:rsid w:val="0059310E"/>
    <w:rsid w:val="0059582F"/>
    <w:rsid w:val="005B1AAA"/>
    <w:rsid w:val="005B3F07"/>
    <w:rsid w:val="005B4A8F"/>
    <w:rsid w:val="005C02EE"/>
    <w:rsid w:val="005C0C94"/>
    <w:rsid w:val="005C4C90"/>
    <w:rsid w:val="005C70AC"/>
    <w:rsid w:val="005D3A83"/>
    <w:rsid w:val="005D3F33"/>
    <w:rsid w:val="005D7DC1"/>
    <w:rsid w:val="005E5184"/>
    <w:rsid w:val="005E7EFF"/>
    <w:rsid w:val="005F0EDD"/>
    <w:rsid w:val="005F1F0A"/>
    <w:rsid w:val="005F4047"/>
    <w:rsid w:val="005F4470"/>
    <w:rsid w:val="005F7917"/>
    <w:rsid w:val="00600C7E"/>
    <w:rsid w:val="00604CB7"/>
    <w:rsid w:val="0060797C"/>
    <w:rsid w:val="006079A7"/>
    <w:rsid w:val="00611697"/>
    <w:rsid w:val="0061336D"/>
    <w:rsid w:val="00614126"/>
    <w:rsid w:val="00615DC3"/>
    <w:rsid w:val="00624FBF"/>
    <w:rsid w:val="0063009F"/>
    <w:rsid w:val="00632249"/>
    <w:rsid w:val="00641681"/>
    <w:rsid w:val="0064714D"/>
    <w:rsid w:val="006525D1"/>
    <w:rsid w:val="0065350D"/>
    <w:rsid w:val="00653711"/>
    <w:rsid w:val="00654DE6"/>
    <w:rsid w:val="00656569"/>
    <w:rsid w:val="00672ECC"/>
    <w:rsid w:val="00681271"/>
    <w:rsid w:val="006930E7"/>
    <w:rsid w:val="0069588C"/>
    <w:rsid w:val="00695AE2"/>
    <w:rsid w:val="006A34C9"/>
    <w:rsid w:val="006A355C"/>
    <w:rsid w:val="006A3EB9"/>
    <w:rsid w:val="006B3081"/>
    <w:rsid w:val="006D117C"/>
    <w:rsid w:val="006E59EB"/>
    <w:rsid w:val="006F3DE9"/>
    <w:rsid w:val="006F424C"/>
    <w:rsid w:val="006F4AD1"/>
    <w:rsid w:val="006F55C0"/>
    <w:rsid w:val="006F61BF"/>
    <w:rsid w:val="00703902"/>
    <w:rsid w:val="00706039"/>
    <w:rsid w:val="00706D88"/>
    <w:rsid w:val="00710542"/>
    <w:rsid w:val="00713DC0"/>
    <w:rsid w:val="00715D62"/>
    <w:rsid w:val="0071609F"/>
    <w:rsid w:val="00727419"/>
    <w:rsid w:val="00733217"/>
    <w:rsid w:val="00737CA4"/>
    <w:rsid w:val="00752E64"/>
    <w:rsid w:val="00762CD6"/>
    <w:rsid w:val="00767D5E"/>
    <w:rsid w:val="00771A8E"/>
    <w:rsid w:val="00772BA6"/>
    <w:rsid w:val="00776094"/>
    <w:rsid w:val="00777027"/>
    <w:rsid w:val="00781D15"/>
    <w:rsid w:val="0078389F"/>
    <w:rsid w:val="007962FF"/>
    <w:rsid w:val="00797424"/>
    <w:rsid w:val="007A013A"/>
    <w:rsid w:val="007A7F19"/>
    <w:rsid w:val="007B0A92"/>
    <w:rsid w:val="007B6D60"/>
    <w:rsid w:val="007C2D78"/>
    <w:rsid w:val="007D5404"/>
    <w:rsid w:val="007D58FA"/>
    <w:rsid w:val="007D5CE1"/>
    <w:rsid w:val="007E032C"/>
    <w:rsid w:val="007E0F1C"/>
    <w:rsid w:val="007F1B71"/>
    <w:rsid w:val="007F2616"/>
    <w:rsid w:val="007F2A88"/>
    <w:rsid w:val="007F738A"/>
    <w:rsid w:val="007F76CF"/>
    <w:rsid w:val="00806F1F"/>
    <w:rsid w:val="00807245"/>
    <w:rsid w:val="00807C67"/>
    <w:rsid w:val="00815973"/>
    <w:rsid w:val="0082335E"/>
    <w:rsid w:val="00831E96"/>
    <w:rsid w:val="00831F57"/>
    <w:rsid w:val="008324BA"/>
    <w:rsid w:val="00844A2E"/>
    <w:rsid w:val="008479AA"/>
    <w:rsid w:val="00852E21"/>
    <w:rsid w:val="00855D2E"/>
    <w:rsid w:val="0085764A"/>
    <w:rsid w:val="00861E7C"/>
    <w:rsid w:val="008628A8"/>
    <w:rsid w:val="0086427A"/>
    <w:rsid w:val="00870952"/>
    <w:rsid w:val="00876289"/>
    <w:rsid w:val="008771AB"/>
    <w:rsid w:val="0088544D"/>
    <w:rsid w:val="00885EE0"/>
    <w:rsid w:val="008872B5"/>
    <w:rsid w:val="008B593B"/>
    <w:rsid w:val="008B5D5B"/>
    <w:rsid w:val="008C376A"/>
    <w:rsid w:val="008C42C0"/>
    <w:rsid w:val="008C48B2"/>
    <w:rsid w:val="008C6027"/>
    <w:rsid w:val="008C7E19"/>
    <w:rsid w:val="008D12C1"/>
    <w:rsid w:val="008D20E9"/>
    <w:rsid w:val="008D54BD"/>
    <w:rsid w:val="008D74B3"/>
    <w:rsid w:val="008E093A"/>
    <w:rsid w:val="008E0FEB"/>
    <w:rsid w:val="008E296E"/>
    <w:rsid w:val="008E2D03"/>
    <w:rsid w:val="008E6A27"/>
    <w:rsid w:val="008F7EE3"/>
    <w:rsid w:val="009030F4"/>
    <w:rsid w:val="00903208"/>
    <w:rsid w:val="009047C9"/>
    <w:rsid w:val="00910640"/>
    <w:rsid w:val="00914D2E"/>
    <w:rsid w:val="00917A5A"/>
    <w:rsid w:val="00917FD1"/>
    <w:rsid w:val="00923917"/>
    <w:rsid w:val="00926276"/>
    <w:rsid w:val="0093290D"/>
    <w:rsid w:val="00933A58"/>
    <w:rsid w:val="00934FC4"/>
    <w:rsid w:val="0093756B"/>
    <w:rsid w:val="0094072D"/>
    <w:rsid w:val="00954B6B"/>
    <w:rsid w:val="009627E9"/>
    <w:rsid w:val="00972046"/>
    <w:rsid w:val="009757D8"/>
    <w:rsid w:val="00986305"/>
    <w:rsid w:val="00991F20"/>
    <w:rsid w:val="0099339C"/>
    <w:rsid w:val="00996634"/>
    <w:rsid w:val="009A197A"/>
    <w:rsid w:val="009A52E4"/>
    <w:rsid w:val="009A5944"/>
    <w:rsid w:val="009B0E82"/>
    <w:rsid w:val="009B788A"/>
    <w:rsid w:val="009C2884"/>
    <w:rsid w:val="009D0B90"/>
    <w:rsid w:val="009D3D42"/>
    <w:rsid w:val="009D5500"/>
    <w:rsid w:val="009D5AD3"/>
    <w:rsid w:val="009D5C0F"/>
    <w:rsid w:val="009D685D"/>
    <w:rsid w:val="009E0157"/>
    <w:rsid w:val="009E67ED"/>
    <w:rsid w:val="009F0C39"/>
    <w:rsid w:val="009F3FFF"/>
    <w:rsid w:val="00A014C8"/>
    <w:rsid w:val="00A03A9C"/>
    <w:rsid w:val="00A05F46"/>
    <w:rsid w:val="00A14FA8"/>
    <w:rsid w:val="00A15DAD"/>
    <w:rsid w:val="00A15F8A"/>
    <w:rsid w:val="00A2230C"/>
    <w:rsid w:val="00A23F27"/>
    <w:rsid w:val="00A2734B"/>
    <w:rsid w:val="00A274E3"/>
    <w:rsid w:val="00A36EC8"/>
    <w:rsid w:val="00A41771"/>
    <w:rsid w:val="00A4567C"/>
    <w:rsid w:val="00A4591B"/>
    <w:rsid w:val="00A4641A"/>
    <w:rsid w:val="00A5186C"/>
    <w:rsid w:val="00A62CCD"/>
    <w:rsid w:val="00A66448"/>
    <w:rsid w:val="00A67928"/>
    <w:rsid w:val="00A7032C"/>
    <w:rsid w:val="00A77490"/>
    <w:rsid w:val="00A77D50"/>
    <w:rsid w:val="00A80807"/>
    <w:rsid w:val="00A86BCD"/>
    <w:rsid w:val="00AB3BEF"/>
    <w:rsid w:val="00AB4189"/>
    <w:rsid w:val="00AB50AD"/>
    <w:rsid w:val="00AC11E6"/>
    <w:rsid w:val="00AD0D88"/>
    <w:rsid w:val="00AD7FC2"/>
    <w:rsid w:val="00AE1395"/>
    <w:rsid w:val="00AE26EF"/>
    <w:rsid w:val="00AE3A23"/>
    <w:rsid w:val="00AF0D6C"/>
    <w:rsid w:val="00AF5F88"/>
    <w:rsid w:val="00AF68EB"/>
    <w:rsid w:val="00AF795E"/>
    <w:rsid w:val="00B00F4A"/>
    <w:rsid w:val="00B03A4C"/>
    <w:rsid w:val="00B045CF"/>
    <w:rsid w:val="00B05100"/>
    <w:rsid w:val="00B10EBA"/>
    <w:rsid w:val="00B11E6C"/>
    <w:rsid w:val="00B12DA7"/>
    <w:rsid w:val="00B13341"/>
    <w:rsid w:val="00B2001D"/>
    <w:rsid w:val="00B20F30"/>
    <w:rsid w:val="00B30941"/>
    <w:rsid w:val="00B35C66"/>
    <w:rsid w:val="00B41038"/>
    <w:rsid w:val="00B4242D"/>
    <w:rsid w:val="00B45AAD"/>
    <w:rsid w:val="00B46E62"/>
    <w:rsid w:val="00B54271"/>
    <w:rsid w:val="00B55DE2"/>
    <w:rsid w:val="00B666A6"/>
    <w:rsid w:val="00B711DC"/>
    <w:rsid w:val="00B779A5"/>
    <w:rsid w:val="00B77E83"/>
    <w:rsid w:val="00B8555C"/>
    <w:rsid w:val="00B86503"/>
    <w:rsid w:val="00B962EB"/>
    <w:rsid w:val="00BA5381"/>
    <w:rsid w:val="00BA5547"/>
    <w:rsid w:val="00BB0491"/>
    <w:rsid w:val="00BB16F7"/>
    <w:rsid w:val="00BB5FB9"/>
    <w:rsid w:val="00BB66D0"/>
    <w:rsid w:val="00BB794C"/>
    <w:rsid w:val="00BC2147"/>
    <w:rsid w:val="00BC4E90"/>
    <w:rsid w:val="00BC6003"/>
    <w:rsid w:val="00BC7A7C"/>
    <w:rsid w:val="00BD0DF8"/>
    <w:rsid w:val="00BD4A3C"/>
    <w:rsid w:val="00BD5012"/>
    <w:rsid w:val="00BD7B9E"/>
    <w:rsid w:val="00BE31F5"/>
    <w:rsid w:val="00BF0AFF"/>
    <w:rsid w:val="00BF130A"/>
    <w:rsid w:val="00BF6A8E"/>
    <w:rsid w:val="00C00DC4"/>
    <w:rsid w:val="00C01F75"/>
    <w:rsid w:val="00C04BBC"/>
    <w:rsid w:val="00C267C2"/>
    <w:rsid w:val="00C314A3"/>
    <w:rsid w:val="00C3417B"/>
    <w:rsid w:val="00C346FD"/>
    <w:rsid w:val="00C356C0"/>
    <w:rsid w:val="00C364AC"/>
    <w:rsid w:val="00C365F3"/>
    <w:rsid w:val="00C44C03"/>
    <w:rsid w:val="00C5797B"/>
    <w:rsid w:val="00C7375A"/>
    <w:rsid w:val="00C74A93"/>
    <w:rsid w:val="00C76BEC"/>
    <w:rsid w:val="00C92416"/>
    <w:rsid w:val="00C92B51"/>
    <w:rsid w:val="00C9784B"/>
    <w:rsid w:val="00C978B8"/>
    <w:rsid w:val="00CA0A53"/>
    <w:rsid w:val="00CA1F8F"/>
    <w:rsid w:val="00CB0074"/>
    <w:rsid w:val="00CB1615"/>
    <w:rsid w:val="00CB1839"/>
    <w:rsid w:val="00CB75FE"/>
    <w:rsid w:val="00CC03E4"/>
    <w:rsid w:val="00CC0A67"/>
    <w:rsid w:val="00CC0B99"/>
    <w:rsid w:val="00CC5C55"/>
    <w:rsid w:val="00CD7356"/>
    <w:rsid w:val="00CE3299"/>
    <w:rsid w:val="00CE5A9A"/>
    <w:rsid w:val="00CE66AA"/>
    <w:rsid w:val="00CF0CE3"/>
    <w:rsid w:val="00CF1EDE"/>
    <w:rsid w:val="00CF3F76"/>
    <w:rsid w:val="00CF5871"/>
    <w:rsid w:val="00D0199A"/>
    <w:rsid w:val="00D02223"/>
    <w:rsid w:val="00D02618"/>
    <w:rsid w:val="00D029B5"/>
    <w:rsid w:val="00D03714"/>
    <w:rsid w:val="00D07208"/>
    <w:rsid w:val="00D26C76"/>
    <w:rsid w:val="00D32418"/>
    <w:rsid w:val="00D343A8"/>
    <w:rsid w:val="00D42AA1"/>
    <w:rsid w:val="00D431EA"/>
    <w:rsid w:val="00D51540"/>
    <w:rsid w:val="00D572A7"/>
    <w:rsid w:val="00D62857"/>
    <w:rsid w:val="00D650D3"/>
    <w:rsid w:val="00D72E03"/>
    <w:rsid w:val="00D73C80"/>
    <w:rsid w:val="00D7421D"/>
    <w:rsid w:val="00D758BE"/>
    <w:rsid w:val="00D8544C"/>
    <w:rsid w:val="00D8718A"/>
    <w:rsid w:val="00D92412"/>
    <w:rsid w:val="00D9407C"/>
    <w:rsid w:val="00D94306"/>
    <w:rsid w:val="00D9785A"/>
    <w:rsid w:val="00DA1215"/>
    <w:rsid w:val="00DA5951"/>
    <w:rsid w:val="00DA5F1A"/>
    <w:rsid w:val="00DB16BA"/>
    <w:rsid w:val="00DB2DA5"/>
    <w:rsid w:val="00DB643D"/>
    <w:rsid w:val="00DC0347"/>
    <w:rsid w:val="00DC3EAD"/>
    <w:rsid w:val="00DC49E2"/>
    <w:rsid w:val="00DD0B3A"/>
    <w:rsid w:val="00DD20B0"/>
    <w:rsid w:val="00DD214D"/>
    <w:rsid w:val="00DE4642"/>
    <w:rsid w:val="00DE4EBE"/>
    <w:rsid w:val="00DE7D8E"/>
    <w:rsid w:val="00DF5D17"/>
    <w:rsid w:val="00DF6BDC"/>
    <w:rsid w:val="00E11DFE"/>
    <w:rsid w:val="00E21A4C"/>
    <w:rsid w:val="00E22724"/>
    <w:rsid w:val="00E260C5"/>
    <w:rsid w:val="00E327DB"/>
    <w:rsid w:val="00E32AFB"/>
    <w:rsid w:val="00E3552A"/>
    <w:rsid w:val="00E3696C"/>
    <w:rsid w:val="00E36E54"/>
    <w:rsid w:val="00E42FA9"/>
    <w:rsid w:val="00E4427E"/>
    <w:rsid w:val="00E44A16"/>
    <w:rsid w:val="00E5465E"/>
    <w:rsid w:val="00E57270"/>
    <w:rsid w:val="00E60FC1"/>
    <w:rsid w:val="00E63CC6"/>
    <w:rsid w:val="00E706E3"/>
    <w:rsid w:val="00E7071F"/>
    <w:rsid w:val="00E71B5E"/>
    <w:rsid w:val="00E732A1"/>
    <w:rsid w:val="00E741D3"/>
    <w:rsid w:val="00E8184E"/>
    <w:rsid w:val="00E846E8"/>
    <w:rsid w:val="00E86C34"/>
    <w:rsid w:val="00E970B6"/>
    <w:rsid w:val="00EA2099"/>
    <w:rsid w:val="00EA4285"/>
    <w:rsid w:val="00EB1D01"/>
    <w:rsid w:val="00EB6D83"/>
    <w:rsid w:val="00EB75D1"/>
    <w:rsid w:val="00EC15C7"/>
    <w:rsid w:val="00EC4245"/>
    <w:rsid w:val="00EC480E"/>
    <w:rsid w:val="00EC7D04"/>
    <w:rsid w:val="00ED0435"/>
    <w:rsid w:val="00ED0ED4"/>
    <w:rsid w:val="00ED2E9B"/>
    <w:rsid w:val="00ED4F3C"/>
    <w:rsid w:val="00EF18AC"/>
    <w:rsid w:val="00EF651E"/>
    <w:rsid w:val="00F02585"/>
    <w:rsid w:val="00F041DF"/>
    <w:rsid w:val="00F103CF"/>
    <w:rsid w:val="00F15E25"/>
    <w:rsid w:val="00F179D5"/>
    <w:rsid w:val="00F21A19"/>
    <w:rsid w:val="00F228A6"/>
    <w:rsid w:val="00F33E75"/>
    <w:rsid w:val="00F3655F"/>
    <w:rsid w:val="00F506FE"/>
    <w:rsid w:val="00F51DF6"/>
    <w:rsid w:val="00F52CCF"/>
    <w:rsid w:val="00F5576D"/>
    <w:rsid w:val="00F64467"/>
    <w:rsid w:val="00F70367"/>
    <w:rsid w:val="00F703D5"/>
    <w:rsid w:val="00F77985"/>
    <w:rsid w:val="00F80043"/>
    <w:rsid w:val="00F82711"/>
    <w:rsid w:val="00F828AF"/>
    <w:rsid w:val="00F874A9"/>
    <w:rsid w:val="00F960C4"/>
    <w:rsid w:val="00F976C5"/>
    <w:rsid w:val="00FA1152"/>
    <w:rsid w:val="00FA4D8F"/>
    <w:rsid w:val="00FA5DFA"/>
    <w:rsid w:val="00FB1439"/>
    <w:rsid w:val="00FB40AF"/>
    <w:rsid w:val="00FC4F24"/>
    <w:rsid w:val="00FC6E61"/>
    <w:rsid w:val="00FD4E66"/>
    <w:rsid w:val="00FD574A"/>
    <w:rsid w:val="00FD7488"/>
    <w:rsid w:val="00FE78E4"/>
    <w:rsid w:val="00FE798B"/>
    <w:rsid w:val="00FE79F1"/>
    <w:rsid w:val="00FE7F76"/>
    <w:rsid w:val="00FF06EE"/>
    <w:rsid w:val="00FF698A"/>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4D"/>
  </w:style>
  <w:style w:type="paragraph" w:styleId="Heading1">
    <w:name w:val="heading 1"/>
    <w:basedOn w:val="Normal"/>
    <w:next w:val="Normal"/>
    <w:link w:val="Heading1Char"/>
    <w:uiPriority w:val="9"/>
    <w:qFormat/>
    <w:rsid w:val="00D26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2A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F27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98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55D2E"/>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55D2E"/>
    <w:rPr>
      <w:rFonts w:ascii="Times New Roman" w:eastAsia="Times New Roman" w:hAnsi="Times New Roman" w:cs="Times New Roman"/>
      <w:sz w:val="20"/>
      <w:szCs w:val="20"/>
    </w:rPr>
  </w:style>
  <w:style w:type="character" w:styleId="Hyperlink">
    <w:name w:val="Hyperlink"/>
    <w:basedOn w:val="DefaultParagraphFont"/>
    <w:rsid w:val="00855D2E"/>
    <w:rPr>
      <w:color w:val="0000FF"/>
      <w:u w:val="single"/>
    </w:rPr>
  </w:style>
  <w:style w:type="paragraph" w:styleId="BalloonText">
    <w:name w:val="Balloon Text"/>
    <w:basedOn w:val="Normal"/>
    <w:link w:val="BalloonTextChar"/>
    <w:uiPriority w:val="99"/>
    <w:semiHidden/>
    <w:unhideWhenUsed/>
    <w:rsid w:val="00855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2E"/>
    <w:rPr>
      <w:rFonts w:ascii="Tahoma" w:hAnsi="Tahoma" w:cs="Tahoma"/>
      <w:sz w:val="16"/>
      <w:szCs w:val="16"/>
    </w:rPr>
  </w:style>
  <w:style w:type="paragraph" w:styleId="ListParagraph">
    <w:name w:val="List Paragraph"/>
    <w:basedOn w:val="Normal"/>
    <w:uiPriority w:val="34"/>
    <w:qFormat/>
    <w:rsid w:val="00494730"/>
    <w:pPr>
      <w:ind w:left="720"/>
      <w:contextualSpacing/>
    </w:pPr>
  </w:style>
  <w:style w:type="character" w:styleId="FollowedHyperlink">
    <w:name w:val="FollowedHyperlink"/>
    <w:basedOn w:val="DefaultParagraphFont"/>
    <w:uiPriority w:val="99"/>
    <w:semiHidden/>
    <w:unhideWhenUsed/>
    <w:rsid w:val="00DC0347"/>
    <w:rPr>
      <w:color w:val="800080" w:themeColor="followedHyperlink"/>
      <w:u w:val="single"/>
    </w:rPr>
  </w:style>
  <w:style w:type="character" w:customStyle="1" w:styleId="Heading3Char">
    <w:name w:val="Heading 3 Char"/>
    <w:basedOn w:val="DefaultParagraphFont"/>
    <w:link w:val="Heading3"/>
    <w:uiPriority w:val="9"/>
    <w:rsid w:val="002F27EC"/>
    <w:rPr>
      <w:rFonts w:ascii="Times New Roman" w:eastAsia="Times New Roman" w:hAnsi="Times New Roman" w:cs="Times New Roman"/>
      <w:b/>
      <w:bCs/>
      <w:sz w:val="27"/>
      <w:szCs w:val="27"/>
    </w:rPr>
  </w:style>
  <w:style w:type="character" w:styleId="Emphasis">
    <w:name w:val="Emphasis"/>
    <w:basedOn w:val="DefaultParagraphFont"/>
    <w:uiPriority w:val="20"/>
    <w:qFormat/>
    <w:rsid w:val="004964DF"/>
    <w:rPr>
      <w:i/>
      <w:iCs/>
    </w:rPr>
  </w:style>
  <w:style w:type="paragraph" w:styleId="NormalWeb">
    <w:name w:val="Normal (Web)"/>
    <w:basedOn w:val="Normal"/>
    <w:uiPriority w:val="99"/>
    <w:unhideWhenUsed/>
    <w:rsid w:val="00B1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6C76"/>
    <w:rPr>
      <w:rFonts w:asciiTheme="majorHAnsi" w:eastAsiaTheme="majorEastAsia" w:hAnsiTheme="majorHAnsi" w:cstheme="majorBidi"/>
      <w:b/>
      <w:bCs/>
      <w:color w:val="365F91" w:themeColor="accent1" w:themeShade="BF"/>
      <w:sz w:val="28"/>
      <w:szCs w:val="28"/>
    </w:rPr>
  </w:style>
  <w:style w:type="character" w:customStyle="1" w:styleId="label">
    <w:name w:val="label"/>
    <w:basedOn w:val="DefaultParagraphFont"/>
    <w:rsid w:val="00D26C76"/>
  </w:style>
  <w:style w:type="character" w:customStyle="1" w:styleId="value">
    <w:name w:val="value"/>
    <w:basedOn w:val="DefaultParagraphFont"/>
    <w:rsid w:val="00D26C76"/>
  </w:style>
  <w:style w:type="paragraph" w:customStyle="1" w:styleId="Default">
    <w:name w:val="Default"/>
    <w:rsid w:val="00320703"/>
    <w:pPr>
      <w:autoSpaceDE w:val="0"/>
      <w:autoSpaceDN w:val="0"/>
      <w:adjustRightInd w:val="0"/>
      <w:spacing w:line="240" w:lineRule="auto"/>
    </w:pPr>
    <w:rPr>
      <w:rFonts w:ascii="Goudy Old Style" w:hAnsi="Goudy Old Style" w:cs="Goudy Old Style"/>
      <w:color w:val="000000"/>
      <w:sz w:val="24"/>
      <w:szCs w:val="24"/>
    </w:rPr>
  </w:style>
  <w:style w:type="paragraph" w:styleId="HTMLPreformatted">
    <w:name w:val="HTML Preformatted"/>
    <w:basedOn w:val="Normal"/>
    <w:link w:val="HTMLPreformattedChar"/>
    <w:uiPriority w:val="99"/>
    <w:semiHidden/>
    <w:unhideWhenUsed/>
    <w:rsid w:val="003A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49F9"/>
    <w:rPr>
      <w:rFonts w:ascii="Courier New" w:eastAsia="Times New Roman" w:hAnsi="Courier New" w:cs="Courier New"/>
      <w:sz w:val="20"/>
      <w:szCs w:val="20"/>
    </w:rPr>
  </w:style>
  <w:style w:type="character" w:customStyle="1" w:styleId="inlineblock">
    <w:name w:val="inlineblock"/>
    <w:basedOn w:val="DefaultParagraphFont"/>
    <w:rsid w:val="00934FC4"/>
  </w:style>
  <w:style w:type="character" w:customStyle="1" w:styleId="sciprofiles-linkname">
    <w:name w:val="sciprofiles-link__name"/>
    <w:basedOn w:val="DefaultParagraphFont"/>
    <w:rsid w:val="00934FC4"/>
  </w:style>
  <w:style w:type="character" w:styleId="Strong">
    <w:name w:val="Strong"/>
    <w:basedOn w:val="DefaultParagraphFont"/>
    <w:uiPriority w:val="22"/>
    <w:qFormat/>
    <w:rsid w:val="00C314A3"/>
    <w:rPr>
      <w:b/>
      <w:bCs/>
    </w:rPr>
  </w:style>
  <w:style w:type="character" w:customStyle="1" w:styleId="Heading2Char">
    <w:name w:val="Heading 2 Char"/>
    <w:basedOn w:val="DefaultParagraphFont"/>
    <w:link w:val="Heading2"/>
    <w:uiPriority w:val="9"/>
    <w:semiHidden/>
    <w:rsid w:val="00E32AFB"/>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7032C"/>
    <w:pPr>
      <w:tabs>
        <w:tab w:val="center" w:pos="4680"/>
        <w:tab w:val="right" w:pos="9360"/>
      </w:tabs>
      <w:spacing w:line="240" w:lineRule="auto"/>
    </w:pPr>
  </w:style>
  <w:style w:type="character" w:customStyle="1" w:styleId="FooterChar">
    <w:name w:val="Footer Char"/>
    <w:basedOn w:val="DefaultParagraphFont"/>
    <w:link w:val="Footer"/>
    <w:uiPriority w:val="99"/>
    <w:rsid w:val="00A7032C"/>
  </w:style>
  <w:style w:type="paragraph" w:customStyle="1" w:styleId="mb-0">
    <w:name w:val="mb-0"/>
    <w:basedOn w:val="Normal"/>
    <w:rsid w:val="00FA5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FA5DFA"/>
  </w:style>
  <w:style w:type="character" w:customStyle="1" w:styleId="wd-jnl-art-breadcrumb-issue">
    <w:name w:val="wd-jnl-art-breadcrumb-issue"/>
    <w:basedOn w:val="DefaultParagraphFont"/>
    <w:rsid w:val="00E35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0094">
      <w:bodyDiv w:val="1"/>
      <w:marLeft w:val="0"/>
      <w:marRight w:val="0"/>
      <w:marTop w:val="0"/>
      <w:marBottom w:val="0"/>
      <w:divBdr>
        <w:top w:val="none" w:sz="0" w:space="0" w:color="auto"/>
        <w:left w:val="none" w:sz="0" w:space="0" w:color="auto"/>
        <w:bottom w:val="none" w:sz="0" w:space="0" w:color="auto"/>
        <w:right w:val="none" w:sz="0" w:space="0" w:color="auto"/>
      </w:divBdr>
    </w:div>
    <w:div w:id="228806447">
      <w:bodyDiv w:val="1"/>
      <w:marLeft w:val="0"/>
      <w:marRight w:val="0"/>
      <w:marTop w:val="0"/>
      <w:marBottom w:val="0"/>
      <w:divBdr>
        <w:top w:val="none" w:sz="0" w:space="0" w:color="auto"/>
        <w:left w:val="none" w:sz="0" w:space="0" w:color="auto"/>
        <w:bottom w:val="none" w:sz="0" w:space="0" w:color="auto"/>
        <w:right w:val="none" w:sz="0" w:space="0" w:color="auto"/>
      </w:divBdr>
      <w:divsChild>
        <w:div w:id="1120033175">
          <w:marLeft w:val="0"/>
          <w:marRight w:val="0"/>
          <w:marTop w:val="0"/>
          <w:marBottom w:val="0"/>
          <w:divBdr>
            <w:top w:val="none" w:sz="0" w:space="0" w:color="auto"/>
            <w:left w:val="none" w:sz="0" w:space="0" w:color="auto"/>
            <w:bottom w:val="none" w:sz="0" w:space="0" w:color="auto"/>
            <w:right w:val="none" w:sz="0" w:space="0" w:color="auto"/>
          </w:divBdr>
        </w:div>
        <w:div w:id="700978679">
          <w:marLeft w:val="0"/>
          <w:marRight w:val="0"/>
          <w:marTop w:val="0"/>
          <w:marBottom w:val="0"/>
          <w:divBdr>
            <w:top w:val="none" w:sz="0" w:space="0" w:color="auto"/>
            <w:left w:val="none" w:sz="0" w:space="0" w:color="auto"/>
            <w:bottom w:val="none" w:sz="0" w:space="0" w:color="auto"/>
            <w:right w:val="none" w:sz="0" w:space="0" w:color="auto"/>
          </w:divBdr>
        </w:div>
        <w:div w:id="1011034285">
          <w:marLeft w:val="0"/>
          <w:marRight w:val="0"/>
          <w:marTop w:val="0"/>
          <w:marBottom w:val="0"/>
          <w:divBdr>
            <w:top w:val="none" w:sz="0" w:space="0" w:color="auto"/>
            <w:left w:val="none" w:sz="0" w:space="0" w:color="auto"/>
            <w:bottom w:val="none" w:sz="0" w:space="0" w:color="auto"/>
            <w:right w:val="none" w:sz="0" w:space="0" w:color="auto"/>
          </w:divBdr>
        </w:div>
        <w:div w:id="104153223">
          <w:marLeft w:val="0"/>
          <w:marRight w:val="0"/>
          <w:marTop w:val="0"/>
          <w:marBottom w:val="0"/>
          <w:divBdr>
            <w:top w:val="none" w:sz="0" w:space="0" w:color="auto"/>
            <w:left w:val="none" w:sz="0" w:space="0" w:color="auto"/>
            <w:bottom w:val="none" w:sz="0" w:space="0" w:color="auto"/>
            <w:right w:val="none" w:sz="0" w:space="0" w:color="auto"/>
          </w:divBdr>
        </w:div>
        <w:div w:id="227345190">
          <w:marLeft w:val="0"/>
          <w:marRight w:val="0"/>
          <w:marTop w:val="0"/>
          <w:marBottom w:val="0"/>
          <w:divBdr>
            <w:top w:val="none" w:sz="0" w:space="0" w:color="auto"/>
            <w:left w:val="none" w:sz="0" w:space="0" w:color="auto"/>
            <w:bottom w:val="none" w:sz="0" w:space="0" w:color="auto"/>
            <w:right w:val="none" w:sz="0" w:space="0" w:color="auto"/>
          </w:divBdr>
        </w:div>
        <w:div w:id="1508206005">
          <w:marLeft w:val="0"/>
          <w:marRight w:val="0"/>
          <w:marTop w:val="0"/>
          <w:marBottom w:val="0"/>
          <w:divBdr>
            <w:top w:val="none" w:sz="0" w:space="0" w:color="auto"/>
            <w:left w:val="none" w:sz="0" w:space="0" w:color="auto"/>
            <w:bottom w:val="none" w:sz="0" w:space="0" w:color="auto"/>
            <w:right w:val="none" w:sz="0" w:space="0" w:color="auto"/>
          </w:divBdr>
        </w:div>
        <w:div w:id="1815289308">
          <w:marLeft w:val="0"/>
          <w:marRight w:val="0"/>
          <w:marTop w:val="0"/>
          <w:marBottom w:val="0"/>
          <w:divBdr>
            <w:top w:val="none" w:sz="0" w:space="0" w:color="auto"/>
            <w:left w:val="none" w:sz="0" w:space="0" w:color="auto"/>
            <w:bottom w:val="none" w:sz="0" w:space="0" w:color="auto"/>
            <w:right w:val="none" w:sz="0" w:space="0" w:color="auto"/>
          </w:divBdr>
        </w:div>
        <w:div w:id="385644920">
          <w:marLeft w:val="0"/>
          <w:marRight w:val="0"/>
          <w:marTop w:val="0"/>
          <w:marBottom w:val="0"/>
          <w:divBdr>
            <w:top w:val="none" w:sz="0" w:space="0" w:color="auto"/>
            <w:left w:val="none" w:sz="0" w:space="0" w:color="auto"/>
            <w:bottom w:val="none" w:sz="0" w:space="0" w:color="auto"/>
            <w:right w:val="none" w:sz="0" w:space="0" w:color="auto"/>
          </w:divBdr>
        </w:div>
        <w:div w:id="298269727">
          <w:marLeft w:val="0"/>
          <w:marRight w:val="0"/>
          <w:marTop w:val="0"/>
          <w:marBottom w:val="0"/>
          <w:divBdr>
            <w:top w:val="none" w:sz="0" w:space="0" w:color="auto"/>
            <w:left w:val="none" w:sz="0" w:space="0" w:color="auto"/>
            <w:bottom w:val="none" w:sz="0" w:space="0" w:color="auto"/>
            <w:right w:val="none" w:sz="0" w:space="0" w:color="auto"/>
          </w:divBdr>
        </w:div>
        <w:div w:id="65536566">
          <w:marLeft w:val="0"/>
          <w:marRight w:val="0"/>
          <w:marTop w:val="0"/>
          <w:marBottom w:val="0"/>
          <w:divBdr>
            <w:top w:val="none" w:sz="0" w:space="0" w:color="auto"/>
            <w:left w:val="none" w:sz="0" w:space="0" w:color="auto"/>
            <w:bottom w:val="none" w:sz="0" w:space="0" w:color="auto"/>
            <w:right w:val="none" w:sz="0" w:space="0" w:color="auto"/>
          </w:divBdr>
        </w:div>
        <w:div w:id="1208762289">
          <w:marLeft w:val="0"/>
          <w:marRight w:val="0"/>
          <w:marTop w:val="0"/>
          <w:marBottom w:val="0"/>
          <w:divBdr>
            <w:top w:val="none" w:sz="0" w:space="0" w:color="auto"/>
            <w:left w:val="none" w:sz="0" w:space="0" w:color="auto"/>
            <w:bottom w:val="none" w:sz="0" w:space="0" w:color="auto"/>
            <w:right w:val="none" w:sz="0" w:space="0" w:color="auto"/>
          </w:divBdr>
        </w:div>
        <w:div w:id="86972477">
          <w:marLeft w:val="0"/>
          <w:marRight w:val="0"/>
          <w:marTop w:val="0"/>
          <w:marBottom w:val="0"/>
          <w:divBdr>
            <w:top w:val="none" w:sz="0" w:space="0" w:color="auto"/>
            <w:left w:val="none" w:sz="0" w:space="0" w:color="auto"/>
            <w:bottom w:val="none" w:sz="0" w:space="0" w:color="auto"/>
            <w:right w:val="none" w:sz="0" w:space="0" w:color="auto"/>
          </w:divBdr>
        </w:div>
        <w:div w:id="1508400225">
          <w:marLeft w:val="0"/>
          <w:marRight w:val="0"/>
          <w:marTop w:val="0"/>
          <w:marBottom w:val="0"/>
          <w:divBdr>
            <w:top w:val="none" w:sz="0" w:space="0" w:color="auto"/>
            <w:left w:val="none" w:sz="0" w:space="0" w:color="auto"/>
            <w:bottom w:val="none" w:sz="0" w:space="0" w:color="auto"/>
            <w:right w:val="none" w:sz="0" w:space="0" w:color="auto"/>
          </w:divBdr>
        </w:div>
        <w:div w:id="98257214">
          <w:marLeft w:val="0"/>
          <w:marRight w:val="0"/>
          <w:marTop w:val="0"/>
          <w:marBottom w:val="0"/>
          <w:divBdr>
            <w:top w:val="none" w:sz="0" w:space="0" w:color="auto"/>
            <w:left w:val="none" w:sz="0" w:space="0" w:color="auto"/>
            <w:bottom w:val="none" w:sz="0" w:space="0" w:color="auto"/>
            <w:right w:val="none" w:sz="0" w:space="0" w:color="auto"/>
          </w:divBdr>
        </w:div>
        <w:div w:id="2092313794">
          <w:marLeft w:val="0"/>
          <w:marRight w:val="0"/>
          <w:marTop w:val="0"/>
          <w:marBottom w:val="0"/>
          <w:divBdr>
            <w:top w:val="none" w:sz="0" w:space="0" w:color="auto"/>
            <w:left w:val="none" w:sz="0" w:space="0" w:color="auto"/>
            <w:bottom w:val="none" w:sz="0" w:space="0" w:color="auto"/>
            <w:right w:val="none" w:sz="0" w:space="0" w:color="auto"/>
          </w:divBdr>
        </w:div>
        <w:div w:id="668140749">
          <w:marLeft w:val="0"/>
          <w:marRight w:val="0"/>
          <w:marTop w:val="0"/>
          <w:marBottom w:val="0"/>
          <w:divBdr>
            <w:top w:val="none" w:sz="0" w:space="0" w:color="auto"/>
            <w:left w:val="none" w:sz="0" w:space="0" w:color="auto"/>
            <w:bottom w:val="none" w:sz="0" w:space="0" w:color="auto"/>
            <w:right w:val="none" w:sz="0" w:space="0" w:color="auto"/>
          </w:divBdr>
        </w:div>
        <w:div w:id="847787752">
          <w:marLeft w:val="0"/>
          <w:marRight w:val="0"/>
          <w:marTop w:val="0"/>
          <w:marBottom w:val="0"/>
          <w:divBdr>
            <w:top w:val="none" w:sz="0" w:space="0" w:color="auto"/>
            <w:left w:val="none" w:sz="0" w:space="0" w:color="auto"/>
            <w:bottom w:val="none" w:sz="0" w:space="0" w:color="auto"/>
            <w:right w:val="none" w:sz="0" w:space="0" w:color="auto"/>
          </w:divBdr>
        </w:div>
        <w:div w:id="2020042562">
          <w:marLeft w:val="0"/>
          <w:marRight w:val="0"/>
          <w:marTop w:val="0"/>
          <w:marBottom w:val="0"/>
          <w:divBdr>
            <w:top w:val="none" w:sz="0" w:space="0" w:color="auto"/>
            <w:left w:val="none" w:sz="0" w:space="0" w:color="auto"/>
            <w:bottom w:val="none" w:sz="0" w:space="0" w:color="auto"/>
            <w:right w:val="none" w:sz="0" w:space="0" w:color="auto"/>
          </w:divBdr>
        </w:div>
        <w:div w:id="1762070509">
          <w:marLeft w:val="0"/>
          <w:marRight w:val="0"/>
          <w:marTop w:val="0"/>
          <w:marBottom w:val="0"/>
          <w:divBdr>
            <w:top w:val="none" w:sz="0" w:space="0" w:color="auto"/>
            <w:left w:val="none" w:sz="0" w:space="0" w:color="auto"/>
            <w:bottom w:val="none" w:sz="0" w:space="0" w:color="auto"/>
            <w:right w:val="none" w:sz="0" w:space="0" w:color="auto"/>
          </w:divBdr>
        </w:div>
        <w:div w:id="2090494470">
          <w:marLeft w:val="0"/>
          <w:marRight w:val="0"/>
          <w:marTop w:val="0"/>
          <w:marBottom w:val="0"/>
          <w:divBdr>
            <w:top w:val="none" w:sz="0" w:space="0" w:color="auto"/>
            <w:left w:val="none" w:sz="0" w:space="0" w:color="auto"/>
            <w:bottom w:val="none" w:sz="0" w:space="0" w:color="auto"/>
            <w:right w:val="none" w:sz="0" w:space="0" w:color="auto"/>
          </w:divBdr>
        </w:div>
        <w:div w:id="2096894308">
          <w:marLeft w:val="0"/>
          <w:marRight w:val="0"/>
          <w:marTop w:val="0"/>
          <w:marBottom w:val="0"/>
          <w:divBdr>
            <w:top w:val="none" w:sz="0" w:space="0" w:color="auto"/>
            <w:left w:val="none" w:sz="0" w:space="0" w:color="auto"/>
            <w:bottom w:val="none" w:sz="0" w:space="0" w:color="auto"/>
            <w:right w:val="none" w:sz="0" w:space="0" w:color="auto"/>
          </w:divBdr>
        </w:div>
        <w:div w:id="654265787">
          <w:marLeft w:val="0"/>
          <w:marRight w:val="0"/>
          <w:marTop w:val="0"/>
          <w:marBottom w:val="0"/>
          <w:divBdr>
            <w:top w:val="none" w:sz="0" w:space="0" w:color="auto"/>
            <w:left w:val="none" w:sz="0" w:space="0" w:color="auto"/>
            <w:bottom w:val="none" w:sz="0" w:space="0" w:color="auto"/>
            <w:right w:val="none" w:sz="0" w:space="0" w:color="auto"/>
          </w:divBdr>
        </w:div>
        <w:div w:id="260992661">
          <w:marLeft w:val="0"/>
          <w:marRight w:val="0"/>
          <w:marTop w:val="0"/>
          <w:marBottom w:val="0"/>
          <w:divBdr>
            <w:top w:val="none" w:sz="0" w:space="0" w:color="auto"/>
            <w:left w:val="none" w:sz="0" w:space="0" w:color="auto"/>
            <w:bottom w:val="none" w:sz="0" w:space="0" w:color="auto"/>
            <w:right w:val="none" w:sz="0" w:space="0" w:color="auto"/>
          </w:divBdr>
        </w:div>
        <w:div w:id="1631860502">
          <w:marLeft w:val="0"/>
          <w:marRight w:val="0"/>
          <w:marTop w:val="0"/>
          <w:marBottom w:val="0"/>
          <w:divBdr>
            <w:top w:val="none" w:sz="0" w:space="0" w:color="auto"/>
            <w:left w:val="none" w:sz="0" w:space="0" w:color="auto"/>
            <w:bottom w:val="none" w:sz="0" w:space="0" w:color="auto"/>
            <w:right w:val="none" w:sz="0" w:space="0" w:color="auto"/>
          </w:divBdr>
        </w:div>
        <w:div w:id="1468474156">
          <w:marLeft w:val="0"/>
          <w:marRight w:val="0"/>
          <w:marTop w:val="0"/>
          <w:marBottom w:val="0"/>
          <w:divBdr>
            <w:top w:val="none" w:sz="0" w:space="0" w:color="auto"/>
            <w:left w:val="none" w:sz="0" w:space="0" w:color="auto"/>
            <w:bottom w:val="none" w:sz="0" w:space="0" w:color="auto"/>
            <w:right w:val="none" w:sz="0" w:space="0" w:color="auto"/>
          </w:divBdr>
        </w:div>
        <w:div w:id="1530679021">
          <w:marLeft w:val="0"/>
          <w:marRight w:val="0"/>
          <w:marTop w:val="0"/>
          <w:marBottom w:val="0"/>
          <w:divBdr>
            <w:top w:val="none" w:sz="0" w:space="0" w:color="auto"/>
            <w:left w:val="none" w:sz="0" w:space="0" w:color="auto"/>
            <w:bottom w:val="none" w:sz="0" w:space="0" w:color="auto"/>
            <w:right w:val="none" w:sz="0" w:space="0" w:color="auto"/>
          </w:divBdr>
        </w:div>
        <w:div w:id="2142989178">
          <w:marLeft w:val="0"/>
          <w:marRight w:val="0"/>
          <w:marTop w:val="0"/>
          <w:marBottom w:val="0"/>
          <w:divBdr>
            <w:top w:val="none" w:sz="0" w:space="0" w:color="auto"/>
            <w:left w:val="none" w:sz="0" w:space="0" w:color="auto"/>
            <w:bottom w:val="none" w:sz="0" w:space="0" w:color="auto"/>
            <w:right w:val="none" w:sz="0" w:space="0" w:color="auto"/>
          </w:divBdr>
        </w:div>
        <w:div w:id="1428622349">
          <w:marLeft w:val="0"/>
          <w:marRight w:val="0"/>
          <w:marTop w:val="0"/>
          <w:marBottom w:val="0"/>
          <w:divBdr>
            <w:top w:val="none" w:sz="0" w:space="0" w:color="auto"/>
            <w:left w:val="none" w:sz="0" w:space="0" w:color="auto"/>
            <w:bottom w:val="none" w:sz="0" w:space="0" w:color="auto"/>
            <w:right w:val="none" w:sz="0" w:space="0" w:color="auto"/>
          </w:divBdr>
        </w:div>
        <w:div w:id="1462920701">
          <w:marLeft w:val="0"/>
          <w:marRight w:val="0"/>
          <w:marTop w:val="0"/>
          <w:marBottom w:val="0"/>
          <w:divBdr>
            <w:top w:val="none" w:sz="0" w:space="0" w:color="auto"/>
            <w:left w:val="none" w:sz="0" w:space="0" w:color="auto"/>
            <w:bottom w:val="none" w:sz="0" w:space="0" w:color="auto"/>
            <w:right w:val="none" w:sz="0" w:space="0" w:color="auto"/>
          </w:divBdr>
        </w:div>
        <w:div w:id="1119102887">
          <w:marLeft w:val="0"/>
          <w:marRight w:val="0"/>
          <w:marTop w:val="0"/>
          <w:marBottom w:val="0"/>
          <w:divBdr>
            <w:top w:val="none" w:sz="0" w:space="0" w:color="auto"/>
            <w:left w:val="none" w:sz="0" w:space="0" w:color="auto"/>
            <w:bottom w:val="none" w:sz="0" w:space="0" w:color="auto"/>
            <w:right w:val="none" w:sz="0" w:space="0" w:color="auto"/>
          </w:divBdr>
        </w:div>
        <w:div w:id="1388064467">
          <w:marLeft w:val="0"/>
          <w:marRight w:val="0"/>
          <w:marTop w:val="0"/>
          <w:marBottom w:val="0"/>
          <w:divBdr>
            <w:top w:val="none" w:sz="0" w:space="0" w:color="auto"/>
            <w:left w:val="none" w:sz="0" w:space="0" w:color="auto"/>
            <w:bottom w:val="none" w:sz="0" w:space="0" w:color="auto"/>
            <w:right w:val="none" w:sz="0" w:space="0" w:color="auto"/>
          </w:divBdr>
        </w:div>
        <w:div w:id="1796096410">
          <w:marLeft w:val="0"/>
          <w:marRight w:val="0"/>
          <w:marTop w:val="0"/>
          <w:marBottom w:val="0"/>
          <w:divBdr>
            <w:top w:val="none" w:sz="0" w:space="0" w:color="auto"/>
            <w:left w:val="none" w:sz="0" w:space="0" w:color="auto"/>
            <w:bottom w:val="none" w:sz="0" w:space="0" w:color="auto"/>
            <w:right w:val="none" w:sz="0" w:space="0" w:color="auto"/>
          </w:divBdr>
        </w:div>
        <w:div w:id="1166744316">
          <w:marLeft w:val="0"/>
          <w:marRight w:val="0"/>
          <w:marTop w:val="0"/>
          <w:marBottom w:val="0"/>
          <w:divBdr>
            <w:top w:val="none" w:sz="0" w:space="0" w:color="auto"/>
            <w:left w:val="none" w:sz="0" w:space="0" w:color="auto"/>
            <w:bottom w:val="none" w:sz="0" w:space="0" w:color="auto"/>
            <w:right w:val="none" w:sz="0" w:space="0" w:color="auto"/>
          </w:divBdr>
        </w:div>
        <w:div w:id="1202670059">
          <w:marLeft w:val="0"/>
          <w:marRight w:val="0"/>
          <w:marTop w:val="0"/>
          <w:marBottom w:val="0"/>
          <w:divBdr>
            <w:top w:val="none" w:sz="0" w:space="0" w:color="auto"/>
            <w:left w:val="none" w:sz="0" w:space="0" w:color="auto"/>
            <w:bottom w:val="none" w:sz="0" w:space="0" w:color="auto"/>
            <w:right w:val="none" w:sz="0" w:space="0" w:color="auto"/>
          </w:divBdr>
        </w:div>
        <w:div w:id="1583371955">
          <w:marLeft w:val="0"/>
          <w:marRight w:val="0"/>
          <w:marTop w:val="0"/>
          <w:marBottom w:val="0"/>
          <w:divBdr>
            <w:top w:val="none" w:sz="0" w:space="0" w:color="auto"/>
            <w:left w:val="none" w:sz="0" w:space="0" w:color="auto"/>
            <w:bottom w:val="none" w:sz="0" w:space="0" w:color="auto"/>
            <w:right w:val="none" w:sz="0" w:space="0" w:color="auto"/>
          </w:divBdr>
        </w:div>
        <w:div w:id="1097796571">
          <w:marLeft w:val="0"/>
          <w:marRight w:val="0"/>
          <w:marTop w:val="0"/>
          <w:marBottom w:val="0"/>
          <w:divBdr>
            <w:top w:val="none" w:sz="0" w:space="0" w:color="auto"/>
            <w:left w:val="none" w:sz="0" w:space="0" w:color="auto"/>
            <w:bottom w:val="none" w:sz="0" w:space="0" w:color="auto"/>
            <w:right w:val="none" w:sz="0" w:space="0" w:color="auto"/>
          </w:divBdr>
        </w:div>
        <w:div w:id="1561013988">
          <w:marLeft w:val="0"/>
          <w:marRight w:val="0"/>
          <w:marTop w:val="0"/>
          <w:marBottom w:val="0"/>
          <w:divBdr>
            <w:top w:val="none" w:sz="0" w:space="0" w:color="auto"/>
            <w:left w:val="none" w:sz="0" w:space="0" w:color="auto"/>
            <w:bottom w:val="none" w:sz="0" w:space="0" w:color="auto"/>
            <w:right w:val="none" w:sz="0" w:space="0" w:color="auto"/>
          </w:divBdr>
        </w:div>
        <w:div w:id="54279191">
          <w:marLeft w:val="0"/>
          <w:marRight w:val="0"/>
          <w:marTop w:val="0"/>
          <w:marBottom w:val="0"/>
          <w:divBdr>
            <w:top w:val="none" w:sz="0" w:space="0" w:color="auto"/>
            <w:left w:val="none" w:sz="0" w:space="0" w:color="auto"/>
            <w:bottom w:val="none" w:sz="0" w:space="0" w:color="auto"/>
            <w:right w:val="none" w:sz="0" w:space="0" w:color="auto"/>
          </w:divBdr>
        </w:div>
        <w:div w:id="1347366147">
          <w:marLeft w:val="0"/>
          <w:marRight w:val="0"/>
          <w:marTop w:val="0"/>
          <w:marBottom w:val="0"/>
          <w:divBdr>
            <w:top w:val="none" w:sz="0" w:space="0" w:color="auto"/>
            <w:left w:val="none" w:sz="0" w:space="0" w:color="auto"/>
            <w:bottom w:val="none" w:sz="0" w:space="0" w:color="auto"/>
            <w:right w:val="none" w:sz="0" w:space="0" w:color="auto"/>
          </w:divBdr>
        </w:div>
        <w:div w:id="1794329630">
          <w:marLeft w:val="0"/>
          <w:marRight w:val="0"/>
          <w:marTop w:val="0"/>
          <w:marBottom w:val="0"/>
          <w:divBdr>
            <w:top w:val="none" w:sz="0" w:space="0" w:color="auto"/>
            <w:left w:val="none" w:sz="0" w:space="0" w:color="auto"/>
            <w:bottom w:val="none" w:sz="0" w:space="0" w:color="auto"/>
            <w:right w:val="none" w:sz="0" w:space="0" w:color="auto"/>
          </w:divBdr>
        </w:div>
        <w:div w:id="935676853">
          <w:marLeft w:val="0"/>
          <w:marRight w:val="0"/>
          <w:marTop w:val="0"/>
          <w:marBottom w:val="0"/>
          <w:divBdr>
            <w:top w:val="none" w:sz="0" w:space="0" w:color="auto"/>
            <w:left w:val="none" w:sz="0" w:space="0" w:color="auto"/>
            <w:bottom w:val="none" w:sz="0" w:space="0" w:color="auto"/>
            <w:right w:val="none" w:sz="0" w:space="0" w:color="auto"/>
          </w:divBdr>
        </w:div>
        <w:div w:id="2130659489">
          <w:marLeft w:val="0"/>
          <w:marRight w:val="0"/>
          <w:marTop w:val="0"/>
          <w:marBottom w:val="0"/>
          <w:divBdr>
            <w:top w:val="none" w:sz="0" w:space="0" w:color="auto"/>
            <w:left w:val="none" w:sz="0" w:space="0" w:color="auto"/>
            <w:bottom w:val="none" w:sz="0" w:space="0" w:color="auto"/>
            <w:right w:val="none" w:sz="0" w:space="0" w:color="auto"/>
          </w:divBdr>
        </w:div>
        <w:div w:id="1871454366">
          <w:marLeft w:val="0"/>
          <w:marRight w:val="0"/>
          <w:marTop w:val="0"/>
          <w:marBottom w:val="0"/>
          <w:divBdr>
            <w:top w:val="none" w:sz="0" w:space="0" w:color="auto"/>
            <w:left w:val="none" w:sz="0" w:space="0" w:color="auto"/>
            <w:bottom w:val="none" w:sz="0" w:space="0" w:color="auto"/>
            <w:right w:val="none" w:sz="0" w:space="0" w:color="auto"/>
          </w:divBdr>
        </w:div>
        <w:div w:id="1685981756">
          <w:marLeft w:val="0"/>
          <w:marRight w:val="0"/>
          <w:marTop w:val="0"/>
          <w:marBottom w:val="0"/>
          <w:divBdr>
            <w:top w:val="none" w:sz="0" w:space="0" w:color="auto"/>
            <w:left w:val="none" w:sz="0" w:space="0" w:color="auto"/>
            <w:bottom w:val="none" w:sz="0" w:space="0" w:color="auto"/>
            <w:right w:val="none" w:sz="0" w:space="0" w:color="auto"/>
          </w:divBdr>
        </w:div>
        <w:div w:id="802698245">
          <w:marLeft w:val="0"/>
          <w:marRight w:val="0"/>
          <w:marTop w:val="0"/>
          <w:marBottom w:val="0"/>
          <w:divBdr>
            <w:top w:val="none" w:sz="0" w:space="0" w:color="auto"/>
            <w:left w:val="none" w:sz="0" w:space="0" w:color="auto"/>
            <w:bottom w:val="none" w:sz="0" w:space="0" w:color="auto"/>
            <w:right w:val="none" w:sz="0" w:space="0" w:color="auto"/>
          </w:divBdr>
        </w:div>
        <w:div w:id="1031880857">
          <w:marLeft w:val="0"/>
          <w:marRight w:val="0"/>
          <w:marTop w:val="0"/>
          <w:marBottom w:val="0"/>
          <w:divBdr>
            <w:top w:val="none" w:sz="0" w:space="0" w:color="auto"/>
            <w:left w:val="none" w:sz="0" w:space="0" w:color="auto"/>
            <w:bottom w:val="none" w:sz="0" w:space="0" w:color="auto"/>
            <w:right w:val="none" w:sz="0" w:space="0" w:color="auto"/>
          </w:divBdr>
        </w:div>
        <w:div w:id="1186284339">
          <w:marLeft w:val="0"/>
          <w:marRight w:val="0"/>
          <w:marTop w:val="0"/>
          <w:marBottom w:val="0"/>
          <w:divBdr>
            <w:top w:val="none" w:sz="0" w:space="0" w:color="auto"/>
            <w:left w:val="none" w:sz="0" w:space="0" w:color="auto"/>
            <w:bottom w:val="none" w:sz="0" w:space="0" w:color="auto"/>
            <w:right w:val="none" w:sz="0" w:space="0" w:color="auto"/>
          </w:divBdr>
        </w:div>
        <w:div w:id="276523891">
          <w:marLeft w:val="0"/>
          <w:marRight w:val="0"/>
          <w:marTop w:val="0"/>
          <w:marBottom w:val="0"/>
          <w:divBdr>
            <w:top w:val="none" w:sz="0" w:space="0" w:color="auto"/>
            <w:left w:val="none" w:sz="0" w:space="0" w:color="auto"/>
            <w:bottom w:val="none" w:sz="0" w:space="0" w:color="auto"/>
            <w:right w:val="none" w:sz="0" w:space="0" w:color="auto"/>
          </w:divBdr>
        </w:div>
        <w:div w:id="1124739943">
          <w:marLeft w:val="0"/>
          <w:marRight w:val="0"/>
          <w:marTop w:val="0"/>
          <w:marBottom w:val="0"/>
          <w:divBdr>
            <w:top w:val="none" w:sz="0" w:space="0" w:color="auto"/>
            <w:left w:val="none" w:sz="0" w:space="0" w:color="auto"/>
            <w:bottom w:val="none" w:sz="0" w:space="0" w:color="auto"/>
            <w:right w:val="none" w:sz="0" w:space="0" w:color="auto"/>
          </w:divBdr>
        </w:div>
        <w:div w:id="502815373">
          <w:marLeft w:val="0"/>
          <w:marRight w:val="0"/>
          <w:marTop w:val="0"/>
          <w:marBottom w:val="0"/>
          <w:divBdr>
            <w:top w:val="none" w:sz="0" w:space="0" w:color="auto"/>
            <w:left w:val="none" w:sz="0" w:space="0" w:color="auto"/>
            <w:bottom w:val="none" w:sz="0" w:space="0" w:color="auto"/>
            <w:right w:val="none" w:sz="0" w:space="0" w:color="auto"/>
          </w:divBdr>
        </w:div>
        <w:div w:id="30764016">
          <w:marLeft w:val="0"/>
          <w:marRight w:val="0"/>
          <w:marTop w:val="0"/>
          <w:marBottom w:val="0"/>
          <w:divBdr>
            <w:top w:val="none" w:sz="0" w:space="0" w:color="auto"/>
            <w:left w:val="none" w:sz="0" w:space="0" w:color="auto"/>
            <w:bottom w:val="none" w:sz="0" w:space="0" w:color="auto"/>
            <w:right w:val="none" w:sz="0" w:space="0" w:color="auto"/>
          </w:divBdr>
        </w:div>
        <w:div w:id="1929729102">
          <w:marLeft w:val="0"/>
          <w:marRight w:val="0"/>
          <w:marTop w:val="0"/>
          <w:marBottom w:val="0"/>
          <w:divBdr>
            <w:top w:val="none" w:sz="0" w:space="0" w:color="auto"/>
            <w:left w:val="none" w:sz="0" w:space="0" w:color="auto"/>
            <w:bottom w:val="none" w:sz="0" w:space="0" w:color="auto"/>
            <w:right w:val="none" w:sz="0" w:space="0" w:color="auto"/>
          </w:divBdr>
        </w:div>
        <w:div w:id="1334646711">
          <w:marLeft w:val="0"/>
          <w:marRight w:val="0"/>
          <w:marTop w:val="0"/>
          <w:marBottom w:val="0"/>
          <w:divBdr>
            <w:top w:val="none" w:sz="0" w:space="0" w:color="auto"/>
            <w:left w:val="none" w:sz="0" w:space="0" w:color="auto"/>
            <w:bottom w:val="none" w:sz="0" w:space="0" w:color="auto"/>
            <w:right w:val="none" w:sz="0" w:space="0" w:color="auto"/>
          </w:divBdr>
        </w:div>
        <w:div w:id="1203595077">
          <w:marLeft w:val="0"/>
          <w:marRight w:val="0"/>
          <w:marTop w:val="0"/>
          <w:marBottom w:val="0"/>
          <w:divBdr>
            <w:top w:val="none" w:sz="0" w:space="0" w:color="auto"/>
            <w:left w:val="none" w:sz="0" w:space="0" w:color="auto"/>
            <w:bottom w:val="none" w:sz="0" w:space="0" w:color="auto"/>
            <w:right w:val="none" w:sz="0" w:space="0" w:color="auto"/>
          </w:divBdr>
        </w:div>
        <w:div w:id="1478569533">
          <w:marLeft w:val="0"/>
          <w:marRight w:val="0"/>
          <w:marTop w:val="0"/>
          <w:marBottom w:val="0"/>
          <w:divBdr>
            <w:top w:val="none" w:sz="0" w:space="0" w:color="auto"/>
            <w:left w:val="none" w:sz="0" w:space="0" w:color="auto"/>
            <w:bottom w:val="none" w:sz="0" w:space="0" w:color="auto"/>
            <w:right w:val="none" w:sz="0" w:space="0" w:color="auto"/>
          </w:divBdr>
        </w:div>
        <w:div w:id="47648552">
          <w:marLeft w:val="0"/>
          <w:marRight w:val="0"/>
          <w:marTop w:val="0"/>
          <w:marBottom w:val="0"/>
          <w:divBdr>
            <w:top w:val="none" w:sz="0" w:space="0" w:color="auto"/>
            <w:left w:val="none" w:sz="0" w:space="0" w:color="auto"/>
            <w:bottom w:val="none" w:sz="0" w:space="0" w:color="auto"/>
            <w:right w:val="none" w:sz="0" w:space="0" w:color="auto"/>
          </w:divBdr>
        </w:div>
        <w:div w:id="66459083">
          <w:marLeft w:val="0"/>
          <w:marRight w:val="0"/>
          <w:marTop w:val="0"/>
          <w:marBottom w:val="0"/>
          <w:divBdr>
            <w:top w:val="none" w:sz="0" w:space="0" w:color="auto"/>
            <w:left w:val="none" w:sz="0" w:space="0" w:color="auto"/>
            <w:bottom w:val="none" w:sz="0" w:space="0" w:color="auto"/>
            <w:right w:val="none" w:sz="0" w:space="0" w:color="auto"/>
          </w:divBdr>
        </w:div>
        <w:div w:id="466627526">
          <w:marLeft w:val="0"/>
          <w:marRight w:val="0"/>
          <w:marTop w:val="0"/>
          <w:marBottom w:val="0"/>
          <w:divBdr>
            <w:top w:val="none" w:sz="0" w:space="0" w:color="auto"/>
            <w:left w:val="none" w:sz="0" w:space="0" w:color="auto"/>
            <w:bottom w:val="none" w:sz="0" w:space="0" w:color="auto"/>
            <w:right w:val="none" w:sz="0" w:space="0" w:color="auto"/>
          </w:divBdr>
        </w:div>
        <w:div w:id="1610817636">
          <w:marLeft w:val="0"/>
          <w:marRight w:val="0"/>
          <w:marTop w:val="0"/>
          <w:marBottom w:val="0"/>
          <w:divBdr>
            <w:top w:val="none" w:sz="0" w:space="0" w:color="auto"/>
            <w:left w:val="none" w:sz="0" w:space="0" w:color="auto"/>
            <w:bottom w:val="none" w:sz="0" w:space="0" w:color="auto"/>
            <w:right w:val="none" w:sz="0" w:space="0" w:color="auto"/>
          </w:divBdr>
        </w:div>
        <w:div w:id="477303053">
          <w:marLeft w:val="0"/>
          <w:marRight w:val="0"/>
          <w:marTop w:val="0"/>
          <w:marBottom w:val="0"/>
          <w:divBdr>
            <w:top w:val="none" w:sz="0" w:space="0" w:color="auto"/>
            <w:left w:val="none" w:sz="0" w:space="0" w:color="auto"/>
            <w:bottom w:val="none" w:sz="0" w:space="0" w:color="auto"/>
            <w:right w:val="none" w:sz="0" w:space="0" w:color="auto"/>
          </w:divBdr>
        </w:div>
        <w:div w:id="573976064">
          <w:marLeft w:val="0"/>
          <w:marRight w:val="0"/>
          <w:marTop w:val="0"/>
          <w:marBottom w:val="0"/>
          <w:divBdr>
            <w:top w:val="none" w:sz="0" w:space="0" w:color="auto"/>
            <w:left w:val="none" w:sz="0" w:space="0" w:color="auto"/>
            <w:bottom w:val="none" w:sz="0" w:space="0" w:color="auto"/>
            <w:right w:val="none" w:sz="0" w:space="0" w:color="auto"/>
          </w:divBdr>
        </w:div>
        <w:div w:id="1550727673">
          <w:marLeft w:val="0"/>
          <w:marRight w:val="0"/>
          <w:marTop w:val="0"/>
          <w:marBottom w:val="0"/>
          <w:divBdr>
            <w:top w:val="none" w:sz="0" w:space="0" w:color="auto"/>
            <w:left w:val="none" w:sz="0" w:space="0" w:color="auto"/>
            <w:bottom w:val="none" w:sz="0" w:space="0" w:color="auto"/>
            <w:right w:val="none" w:sz="0" w:space="0" w:color="auto"/>
          </w:divBdr>
        </w:div>
        <w:div w:id="668170500">
          <w:marLeft w:val="0"/>
          <w:marRight w:val="0"/>
          <w:marTop w:val="0"/>
          <w:marBottom w:val="0"/>
          <w:divBdr>
            <w:top w:val="none" w:sz="0" w:space="0" w:color="auto"/>
            <w:left w:val="none" w:sz="0" w:space="0" w:color="auto"/>
            <w:bottom w:val="none" w:sz="0" w:space="0" w:color="auto"/>
            <w:right w:val="none" w:sz="0" w:space="0" w:color="auto"/>
          </w:divBdr>
        </w:div>
        <w:div w:id="1040401573">
          <w:marLeft w:val="0"/>
          <w:marRight w:val="0"/>
          <w:marTop w:val="0"/>
          <w:marBottom w:val="0"/>
          <w:divBdr>
            <w:top w:val="none" w:sz="0" w:space="0" w:color="auto"/>
            <w:left w:val="none" w:sz="0" w:space="0" w:color="auto"/>
            <w:bottom w:val="none" w:sz="0" w:space="0" w:color="auto"/>
            <w:right w:val="none" w:sz="0" w:space="0" w:color="auto"/>
          </w:divBdr>
        </w:div>
        <w:div w:id="363334155">
          <w:marLeft w:val="0"/>
          <w:marRight w:val="0"/>
          <w:marTop w:val="0"/>
          <w:marBottom w:val="0"/>
          <w:divBdr>
            <w:top w:val="none" w:sz="0" w:space="0" w:color="auto"/>
            <w:left w:val="none" w:sz="0" w:space="0" w:color="auto"/>
            <w:bottom w:val="none" w:sz="0" w:space="0" w:color="auto"/>
            <w:right w:val="none" w:sz="0" w:space="0" w:color="auto"/>
          </w:divBdr>
        </w:div>
        <w:div w:id="1390156795">
          <w:marLeft w:val="0"/>
          <w:marRight w:val="0"/>
          <w:marTop w:val="0"/>
          <w:marBottom w:val="0"/>
          <w:divBdr>
            <w:top w:val="none" w:sz="0" w:space="0" w:color="auto"/>
            <w:left w:val="none" w:sz="0" w:space="0" w:color="auto"/>
            <w:bottom w:val="none" w:sz="0" w:space="0" w:color="auto"/>
            <w:right w:val="none" w:sz="0" w:space="0" w:color="auto"/>
          </w:divBdr>
        </w:div>
        <w:div w:id="235676632">
          <w:marLeft w:val="0"/>
          <w:marRight w:val="0"/>
          <w:marTop w:val="0"/>
          <w:marBottom w:val="0"/>
          <w:divBdr>
            <w:top w:val="none" w:sz="0" w:space="0" w:color="auto"/>
            <w:left w:val="none" w:sz="0" w:space="0" w:color="auto"/>
            <w:bottom w:val="none" w:sz="0" w:space="0" w:color="auto"/>
            <w:right w:val="none" w:sz="0" w:space="0" w:color="auto"/>
          </w:divBdr>
        </w:div>
        <w:div w:id="410465984">
          <w:marLeft w:val="0"/>
          <w:marRight w:val="0"/>
          <w:marTop w:val="0"/>
          <w:marBottom w:val="0"/>
          <w:divBdr>
            <w:top w:val="none" w:sz="0" w:space="0" w:color="auto"/>
            <w:left w:val="none" w:sz="0" w:space="0" w:color="auto"/>
            <w:bottom w:val="none" w:sz="0" w:space="0" w:color="auto"/>
            <w:right w:val="none" w:sz="0" w:space="0" w:color="auto"/>
          </w:divBdr>
        </w:div>
        <w:div w:id="2137671389">
          <w:marLeft w:val="0"/>
          <w:marRight w:val="0"/>
          <w:marTop w:val="0"/>
          <w:marBottom w:val="0"/>
          <w:divBdr>
            <w:top w:val="none" w:sz="0" w:space="0" w:color="auto"/>
            <w:left w:val="none" w:sz="0" w:space="0" w:color="auto"/>
            <w:bottom w:val="none" w:sz="0" w:space="0" w:color="auto"/>
            <w:right w:val="none" w:sz="0" w:space="0" w:color="auto"/>
          </w:divBdr>
        </w:div>
        <w:div w:id="681320042">
          <w:marLeft w:val="0"/>
          <w:marRight w:val="0"/>
          <w:marTop w:val="0"/>
          <w:marBottom w:val="0"/>
          <w:divBdr>
            <w:top w:val="none" w:sz="0" w:space="0" w:color="auto"/>
            <w:left w:val="none" w:sz="0" w:space="0" w:color="auto"/>
            <w:bottom w:val="none" w:sz="0" w:space="0" w:color="auto"/>
            <w:right w:val="none" w:sz="0" w:space="0" w:color="auto"/>
          </w:divBdr>
        </w:div>
        <w:div w:id="1340502420">
          <w:marLeft w:val="0"/>
          <w:marRight w:val="0"/>
          <w:marTop w:val="0"/>
          <w:marBottom w:val="0"/>
          <w:divBdr>
            <w:top w:val="none" w:sz="0" w:space="0" w:color="auto"/>
            <w:left w:val="none" w:sz="0" w:space="0" w:color="auto"/>
            <w:bottom w:val="none" w:sz="0" w:space="0" w:color="auto"/>
            <w:right w:val="none" w:sz="0" w:space="0" w:color="auto"/>
          </w:divBdr>
        </w:div>
        <w:div w:id="1484080475">
          <w:marLeft w:val="0"/>
          <w:marRight w:val="0"/>
          <w:marTop w:val="0"/>
          <w:marBottom w:val="0"/>
          <w:divBdr>
            <w:top w:val="none" w:sz="0" w:space="0" w:color="auto"/>
            <w:left w:val="none" w:sz="0" w:space="0" w:color="auto"/>
            <w:bottom w:val="none" w:sz="0" w:space="0" w:color="auto"/>
            <w:right w:val="none" w:sz="0" w:space="0" w:color="auto"/>
          </w:divBdr>
        </w:div>
        <w:div w:id="1462113029">
          <w:marLeft w:val="0"/>
          <w:marRight w:val="0"/>
          <w:marTop w:val="0"/>
          <w:marBottom w:val="0"/>
          <w:divBdr>
            <w:top w:val="none" w:sz="0" w:space="0" w:color="auto"/>
            <w:left w:val="none" w:sz="0" w:space="0" w:color="auto"/>
            <w:bottom w:val="none" w:sz="0" w:space="0" w:color="auto"/>
            <w:right w:val="none" w:sz="0" w:space="0" w:color="auto"/>
          </w:divBdr>
        </w:div>
        <w:div w:id="1071271396">
          <w:marLeft w:val="0"/>
          <w:marRight w:val="0"/>
          <w:marTop w:val="0"/>
          <w:marBottom w:val="0"/>
          <w:divBdr>
            <w:top w:val="none" w:sz="0" w:space="0" w:color="auto"/>
            <w:left w:val="none" w:sz="0" w:space="0" w:color="auto"/>
            <w:bottom w:val="none" w:sz="0" w:space="0" w:color="auto"/>
            <w:right w:val="none" w:sz="0" w:space="0" w:color="auto"/>
          </w:divBdr>
        </w:div>
        <w:div w:id="863635863">
          <w:marLeft w:val="0"/>
          <w:marRight w:val="0"/>
          <w:marTop w:val="0"/>
          <w:marBottom w:val="0"/>
          <w:divBdr>
            <w:top w:val="none" w:sz="0" w:space="0" w:color="auto"/>
            <w:left w:val="none" w:sz="0" w:space="0" w:color="auto"/>
            <w:bottom w:val="none" w:sz="0" w:space="0" w:color="auto"/>
            <w:right w:val="none" w:sz="0" w:space="0" w:color="auto"/>
          </w:divBdr>
        </w:div>
        <w:div w:id="1688755817">
          <w:marLeft w:val="0"/>
          <w:marRight w:val="0"/>
          <w:marTop w:val="0"/>
          <w:marBottom w:val="0"/>
          <w:divBdr>
            <w:top w:val="none" w:sz="0" w:space="0" w:color="auto"/>
            <w:left w:val="none" w:sz="0" w:space="0" w:color="auto"/>
            <w:bottom w:val="none" w:sz="0" w:space="0" w:color="auto"/>
            <w:right w:val="none" w:sz="0" w:space="0" w:color="auto"/>
          </w:divBdr>
        </w:div>
        <w:div w:id="372389720">
          <w:marLeft w:val="0"/>
          <w:marRight w:val="0"/>
          <w:marTop w:val="0"/>
          <w:marBottom w:val="0"/>
          <w:divBdr>
            <w:top w:val="none" w:sz="0" w:space="0" w:color="auto"/>
            <w:left w:val="none" w:sz="0" w:space="0" w:color="auto"/>
            <w:bottom w:val="none" w:sz="0" w:space="0" w:color="auto"/>
            <w:right w:val="none" w:sz="0" w:space="0" w:color="auto"/>
          </w:divBdr>
        </w:div>
        <w:div w:id="1285581535">
          <w:marLeft w:val="0"/>
          <w:marRight w:val="0"/>
          <w:marTop w:val="0"/>
          <w:marBottom w:val="0"/>
          <w:divBdr>
            <w:top w:val="none" w:sz="0" w:space="0" w:color="auto"/>
            <w:left w:val="none" w:sz="0" w:space="0" w:color="auto"/>
            <w:bottom w:val="none" w:sz="0" w:space="0" w:color="auto"/>
            <w:right w:val="none" w:sz="0" w:space="0" w:color="auto"/>
          </w:divBdr>
        </w:div>
        <w:div w:id="446705788">
          <w:marLeft w:val="0"/>
          <w:marRight w:val="0"/>
          <w:marTop w:val="0"/>
          <w:marBottom w:val="0"/>
          <w:divBdr>
            <w:top w:val="none" w:sz="0" w:space="0" w:color="auto"/>
            <w:left w:val="none" w:sz="0" w:space="0" w:color="auto"/>
            <w:bottom w:val="none" w:sz="0" w:space="0" w:color="auto"/>
            <w:right w:val="none" w:sz="0" w:space="0" w:color="auto"/>
          </w:divBdr>
        </w:div>
        <w:div w:id="345178749">
          <w:marLeft w:val="0"/>
          <w:marRight w:val="0"/>
          <w:marTop w:val="0"/>
          <w:marBottom w:val="0"/>
          <w:divBdr>
            <w:top w:val="none" w:sz="0" w:space="0" w:color="auto"/>
            <w:left w:val="none" w:sz="0" w:space="0" w:color="auto"/>
            <w:bottom w:val="none" w:sz="0" w:space="0" w:color="auto"/>
            <w:right w:val="none" w:sz="0" w:space="0" w:color="auto"/>
          </w:divBdr>
        </w:div>
        <w:div w:id="59136258">
          <w:marLeft w:val="0"/>
          <w:marRight w:val="0"/>
          <w:marTop w:val="0"/>
          <w:marBottom w:val="0"/>
          <w:divBdr>
            <w:top w:val="none" w:sz="0" w:space="0" w:color="auto"/>
            <w:left w:val="none" w:sz="0" w:space="0" w:color="auto"/>
            <w:bottom w:val="none" w:sz="0" w:space="0" w:color="auto"/>
            <w:right w:val="none" w:sz="0" w:space="0" w:color="auto"/>
          </w:divBdr>
        </w:div>
        <w:div w:id="1445688819">
          <w:marLeft w:val="0"/>
          <w:marRight w:val="0"/>
          <w:marTop w:val="0"/>
          <w:marBottom w:val="0"/>
          <w:divBdr>
            <w:top w:val="none" w:sz="0" w:space="0" w:color="auto"/>
            <w:left w:val="none" w:sz="0" w:space="0" w:color="auto"/>
            <w:bottom w:val="none" w:sz="0" w:space="0" w:color="auto"/>
            <w:right w:val="none" w:sz="0" w:space="0" w:color="auto"/>
          </w:divBdr>
        </w:div>
        <w:div w:id="277613401">
          <w:marLeft w:val="0"/>
          <w:marRight w:val="0"/>
          <w:marTop w:val="0"/>
          <w:marBottom w:val="0"/>
          <w:divBdr>
            <w:top w:val="none" w:sz="0" w:space="0" w:color="auto"/>
            <w:left w:val="none" w:sz="0" w:space="0" w:color="auto"/>
            <w:bottom w:val="none" w:sz="0" w:space="0" w:color="auto"/>
            <w:right w:val="none" w:sz="0" w:space="0" w:color="auto"/>
          </w:divBdr>
        </w:div>
        <w:div w:id="1869370766">
          <w:marLeft w:val="0"/>
          <w:marRight w:val="0"/>
          <w:marTop w:val="0"/>
          <w:marBottom w:val="0"/>
          <w:divBdr>
            <w:top w:val="none" w:sz="0" w:space="0" w:color="auto"/>
            <w:left w:val="none" w:sz="0" w:space="0" w:color="auto"/>
            <w:bottom w:val="none" w:sz="0" w:space="0" w:color="auto"/>
            <w:right w:val="none" w:sz="0" w:space="0" w:color="auto"/>
          </w:divBdr>
        </w:div>
        <w:div w:id="1167596551">
          <w:marLeft w:val="0"/>
          <w:marRight w:val="0"/>
          <w:marTop w:val="0"/>
          <w:marBottom w:val="0"/>
          <w:divBdr>
            <w:top w:val="none" w:sz="0" w:space="0" w:color="auto"/>
            <w:left w:val="none" w:sz="0" w:space="0" w:color="auto"/>
            <w:bottom w:val="none" w:sz="0" w:space="0" w:color="auto"/>
            <w:right w:val="none" w:sz="0" w:space="0" w:color="auto"/>
          </w:divBdr>
        </w:div>
        <w:div w:id="1438136669">
          <w:marLeft w:val="0"/>
          <w:marRight w:val="0"/>
          <w:marTop w:val="0"/>
          <w:marBottom w:val="0"/>
          <w:divBdr>
            <w:top w:val="none" w:sz="0" w:space="0" w:color="auto"/>
            <w:left w:val="none" w:sz="0" w:space="0" w:color="auto"/>
            <w:bottom w:val="none" w:sz="0" w:space="0" w:color="auto"/>
            <w:right w:val="none" w:sz="0" w:space="0" w:color="auto"/>
          </w:divBdr>
        </w:div>
        <w:div w:id="756096856">
          <w:marLeft w:val="0"/>
          <w:marRight w:val="0"/>
          <w:marTop w:val="0"/>
          <w:marBottom w:val="0"/>
          <w:divBdr>
            <w:top w:val="none" w:sz="0" w:space="0" w:color="auto"/>
            <w:left w:val="none" w:sz="0" w:space="0" w:color="auto"/>
            <w:bottom w:val="none" w:sz="0" w:space="0" w:color="auto"/>
            <w:right w:val="none" w:sz="0" w:space="0" w:color="auto"/>
          </w:divBdr>
        </w:div>
        <w:div w:id="312679402">
          <w:marLeft w:val="0"/>
          <w:marRight w:val="0"/>
          <w:marTop w:val="0"/>
          <w:marBottom w:val="0"/>
          <w:divBdr>
            <w:top w:val="none" w:sz="0" w:space="0" w:color="auto"/>
            <w:left w:val="none" w:sz="0" w:space="0" w:color="auto"/>
            <w:bottom w:val="none" w:sz="0" w:space="0" w:color="auto"/>
            <w:right w:val="none" w:sz="0" w:space="0" w:color="auto"/>
          </w:divBdr>
        </w:div>
        <w:div w:id="1615556916">
          <w:marLeft w:val="0"/>
          <w:marRight w:val="0"/>
          <w:marTop w:val="0"/>
          <w:marBottom w:val="0"/>
          <w:divBdr>
            <w:top w:val="none" w:sz="0" w:space="0" w:color="auto"/>
            <w:left w:val="none" w:sz="0" w:space="0" w:color="auto"/>
            <w:bottom w:val="none" w:sz="0" w:space="0" w:color="auto"/>
            <w:right w:val="none" w:sz="0" w:space="0" w:color="auto"/>
          </w:divBdr>
        </w:div>
        <w:div w:id="149298958">
          <w:marLeft w:val="0"/>
          <w:marRight w:val="0"/>
          <w:marTop w:val="0"/>
          <w:marBottom w:val="0"/>
          <w:divBdr>
            <w:top w:val="none" w:sz="0" w:space="0" w:color="auto"/>
            <w:left w:val="none" w:sz="0" w:space="0" w:color="auto"/>
            <w:bottom w:val="none" w:sz="0" w:space="0" w:color="auto"/>
            <w:right w:val="none" w:sz="0" w:space="0" w:color="auto"/>
          </w:divBdr>
        </w:div>
        <w:div w:id="1936672809">
          <w:marLeft w:val="0"/>
          <w:marRight w:val="0"/>
          <w:marTop w:val="0"/>
          <w:marBottom w:val="0"/>
          <w:divBdr>
            <w:top w:val="none" w:sz="0" w:space="0" w:color="auto"/>
            <w:left w:val="none" w:sz="0" w:space="0" w:color="auto"/>
            <w:bottom w:val="none" w:sz="0" w:space="0" w:color="auto"/>
            <w:right w:val="none" w:sz="0" w:space="0" w:color="auto"/>
          </w:divBdr>
        </w:div>
        <w:div w:id="1539079012">
          <w:marLeft w:val="0"/>
          <w:marRight w:val="0"/>
          <w:marTop w:val="0"/>
          <w:marBottom w:val="0"/>
          <w:divBdr>
            <w:top w:val="none" w:sz="0" w:space="0" w:color="auto"/>
            <w:left w:val="none" w:sz="0" w:space="0" w:color="auto"/>
            <w:bottom w:val="none" w:sz="0" w:space="0" w:color="auto"/>
            <w:right w:val="none" w:sz="0" w:space="0" w:color="auto"/>
          </w:divBdr>
        </w:div>
        <w:div w:id="1764764994">
          <w:marLeft w:val="0"/>
          <w:marRight w:val="0"/>
          <w:marTop w:val="0"/>
          <w:marBottom w:val="0"/>
          <w:divBdr>
            <w:top w:val="none" w:sz="0" w:space="0" w:color="auto"/>
            <w:left w:val="none" w:sz="0" w:space="0" w:color="auto"/>
            <w:bottom w:val="none" w:sz="0" w:space="0" w:color="auto"/>
            <w:right w:val="none" w:sz="0" w:space="0" w:color="auto"/>
          </w:divBdr>
        </w:div>
        <w:div w:id="1367293519">
          <w:marLeft w:val="0"/>
          <w:marRight w:val="0"/>
          <w:marTop w:val="0"/>
          <w:marBottom w:val="0"/>
          <w:divBdr>
            <w:top w:val="none" w:sz="0" w:space="0" w:color="auto"/>
            <w:left w:val="none" w:sz="0" w:space="0" w:color="auto"/>
            <w:bottom w:val="none" w:sz="0" w:space="0" w:color="auto"/>
            <w:right w:val="none" w:sz="0" w:space="0" w:color="auto"/>
          </w:divBdr>
        </w:div>
        <w:div w:id="1865483765">
          <w:marLeft w:val="0"/>
          <w:marRight w:val="0"/>
          <w:marTop w:val="0"/>
          <w:marBottom w:val="0"/>
          <w:divBdr>
            <w:top w:val="none" w:sz="0" w:space="0" w:color="auto"/>
            <w:left w:val="none" w:sz="0" w:space="0" w:color="auto"/>
            <w:bottom w:val="none" w:sz="0" w:space="0" w:color="auto"/>
            <w:right w:val="none" w:sz="0" w:space="0" w:color="auto"/>
          </w:divBdr>
        </w:div>
        <w:div w:id="272440980">
          <w:marLeft w:val="0"/>
          <w:marRight w:val="0"/>
          <w:marTop w:val="0"/>
          <w:marBottom w:val="0"/>
          <w:divBdr>
            <w:top w:val="none" w:sz="0" w:space="0" w:color="auto"/>
            <w:left w:val="none" w:sz="0" w:space="0" w:color="auto"/>
            <w:bottom w:val="none" w:sz="0" w:space="0" w:color="auto"/>
            <w:right w:val="none" w:sz="0" w:space="0" w:color="auto"/>
          </w:divBdr>
        </w:div>
        <w:div w:id="650839558">
          <w:marLeft w:val="0"/>
          <w:marRight w:val="0"/>
          <w:marTop w:val="0"/>
          <w:marBottom w:val="0"/>
          <w:divBdr>
            <w:top w:val="none" w:sz="0" w:space="0" w:color="auto"/>
            <w:left w:val="none" w:sz="0" w:space="0" w:color="auto"/>
            <w:bottom w:val="none" w:sz="0" w:space="0" w:color="auto"/>
            <w:right w:val="none" w:sz="0" w:space="0" w:color="auto"/>
          </w:divBdr>
        </w:div>
        <w:div w:id="208417335">
          <w:marLeft w:val="0"/>
          <w:marRight w:val="0"/>
          <w:marTop w:val="0"/>
          <w:marBottom w:val="0"/>
          <w:divBdr>
            <w:top w:val="none" w:sz="0" w:space="0" w:color="auto"/>
            <w:left w:val="none" w:sz="0" w:space="0" w:color="auto"/>
            <w:bottom w:val="none" w:sz="0" w:space="0" w:color="auto"/>
            <w:right w:val="none" w:sz="0" w:space="0" w:color="auto"/>
          </w:divBdr>
        </w:div>
        <w:div w:id="1986162758">
          <w:marLeft w:val="0"/>
          <w:marRight w:val="0"/>
          <w:marTop w:val="0"/>
          <w:marBottom w:val="0"/>
          <w:divBdr>
            <w:top w:val="none" w:sz="0" w:space="0" w:color="auto"/>
            <w:left w:val="none" w:sz="0" w:space="0" w:color="auto"/>
            <w:bottom w:val="none" w:sz="0" w:space="0" w:color="auto"/>
            <w:right w:val="none" w:sz="0" w:space="0" w:color="auto"/>
          </w:divBdr>
        </w:div>
        <w:div w:id="1321152601">
          <w:marLeft w:val="0"/>
          <w:marRight w:val="0"/>
          <w:marTop w:val="0"/>
          <w:marBottom w:val="0"/>
          <w:divBdr>
            <w:top w:val="none" w:sz="0" w:space="0" w:color="auto"/>
            <w:left w:val="none" w:sz="0" w:space="0" w:color="auto"/>
            <w:bottom w:val="none" w:sz="0" w:space="0" w:color="auto"/>
            <w:right w:val="none" w:sz="0" w:space="0" w:color="auto"/>
          </w:divBdr>
        </w:div>
        <w:div w:id="1267617600">
          <w:marLeft w:val="0"/>
          <w:marRight w:val="0"/>
          <w:marTop w:val="0"/>
          <w:marBottom w:val="0"/>
          <w:divBdr>
            <w:top w:val="none" w:sz="0" w:space="0" w:color="auto"/>
            <w:left w:val="none" w:sz="0" w:space="0" w:color="auto"/>
            <w:bottom w:val="none" w:sz="0" w:space="0" w:color="auto"/>
            <w:right w:val="none" w:sz="0" w:space="0" w:color="auto"/>
          </w:divBdr>
        </w:div>
        <w:div w:id="1890921008">
          <w:marLeft w:val="0"/>
          <w:marRight w:val="0"/>
          <w:marTop w:val="0"/>
          <w:marBottom w:val="0"/>
          <w:divBdr>
            <w:top w:val="none" w:sz="0" w:space="0" w:color="auto"/>
            <w:left w:val="none" w:sz="0" w:space="0" w:color="auto"/>
            <w:bottom w:val="none" w:sz="0" w:space="0" w:color="auto"/>
            <w:right w:val="none" w:sz="0" w:space="0" w:color="auto"/>
          </w:divBdr>
        </w:div>
        <w:div w:id="2055808303">
          <w:marLeft w:val="0"/>
          <w:marRight w:val="0"/>
          <w:marTop w:val="0"/>
          <w:marBottom w:val="0"/>
          <w:divBdr>
            <w:top w:val="none" w:sz="0" w:space="0" w:color="auto"/>
            <w:left w:val="none" w:sz="0" w:space="0" w:color="auto"/>
            <w:bottom w:val="none" w:sz="0" w:space="0" w:color="auto"/>
            <w:right w:val="none" w:sz="0" w:space="0" w:color="auto"/>
          </w:divBdr>
        </w:div>
        <w:div w:id="433673276">
          <w:marLeft w:val="0"/>
          <w:marRight w:val="0"/>
          <w:marTop w:val="0"/>
          <w:marBottom w:val="0"/>
          <w:divBdr>
            <w:top w:val="none" w:sz="0" w:space="0" w:color="auto"/>
            <w:left w:val="none" w:sz="0" w:space="0" w:color="auto"/>
            <w:bottom w:val="none" w:sz="0" w:space="0" w:color="auto"/>
            <w:right w:val="none" w:sz="0" w:space="0" w:color="auto"/>
          </w:divBdr>
        </w:div>
        <w:div w:id="602079245">
          <w:marLeft w:val="0"/>
          <w:marRight w:val="0"/>
          <w:marTop w:val="0"/>
          <w:marBottom w:val="0"/>
          <w:divBdr>
            <w:top w:val="none" w:sz="0" w:space="0" w:color="auto"/>
            <w:left w:val="none" w:sz="0" w:space="0" w:color="auto"/>
            <w:bottom w:val="none" w:sz="0" w:space="0" w:color="auto"/>
            <w:right w:val="none" w:sz="0" w:space="0" w:color="auto"/>
          </w:divBdr>
        </w:div>
        <w:div w:id="1896239678">
          <w:marLeft w:val="0"/>
          <w:marRight w:val="0"/>
          <w:marTop w:val="0"/>
          <w:marBottom w:val="0"/>
          <w:divBdr>
            <w:top w:val="none" w:sz="0" w:space="0" w:color="auto"/>
            <w:left w:val="none" w:sz="0" w:space="0" w:color="auto"/>
            <w:bottom w:val="none" w:sz="0" w:space="0" w:color="auto"/>
            <w:right w:val="none" w:sz="0" w:space="0" w:color="auto"/>
          </w:divBdr>
        </w:div>
        <w:div w:id="1041707874">
          <w:marLeft w:val="0"/>
          <w:marRight w:val="0"/>
          <w:marTop w:val="0"/>
          <w:marBottom w:val="0"/>
          <w:divBdr>
            <w:top w:val="none" w:sz="0" w:space="0" w:color="auto"/>
            <w:left w:val="none" w:sz="0" w:space="0" w:color="auto"/>
            <w:bottom w:val="none" w:sz="0" w:space="0" w:color="auto"/>
            <w:right w:val="none" w:sz="0" w:space="0" w:color="auto"/>
          </w:divBdr>
        </w:div>
        <w:div w:id="1289818988">
          <w:marLeft w:val="0"/>
          <w:marRight w:val="0"/>
          <w:marTop w:val="0"/>
          <w:marBottom w:val="0"/>
          <w:divBdr>
            <w:top w:val="none" w:sz="0" w:space="0" w:color="auto"/>
            <w:left w:val="none" w:sz="0" w:space="0" w:color="auto"/>
            <w:bottom w:val="none" w:sz="0" w:space="0" w:color="auto"/>
            <w:right w:val="none" w:sz="0" w:space="0" w:color="auto"/>
          </w:divBdr>
        </w:div>
        <w:div w:id="428477221">
          <w:marLeft w:val="0"/>
          <w:marRight w:val="0"/>
          <w:marTop w:val="0"/>
          <w:marBottom w:val="0"/>
          <w:divBdr>
            <w:top w:val="none" w:sz="0" w:space="0" w:color="auto"/>
            <w:left w:val="none" w:sz="0" w:space="0" w:color="auto"/>
            <w:bottom w:val="none" w:sz="0" w:space="0" w:color="auto"/>
            <w:right w:val="none" w:sz="0" w:space="0" w:color="auto"/>
          </w:divBdr>
        </w:div>
        <w:div w:id="574634361">
          <w:marLeft w:val="0"/>
          <w:marRight w:val="0"/>
          <w:marTop w:val="0"/>
          <w:marBottom w:val="0"/>
          <w:divBdr>
            <w:top w:val="none" w:sz="0" w:space="0" w:color="auto"/>
            <w:left w:val="none" w:sz="0" w:space="0" w:color="auto"/>
            <w:bottom w:val="none" w:sz="0" w:space="0" w:color="auto"/>
            <w:right w:val="none" w:sz="0" w:space="0" w:color="auto"/>
          </w:divBdr>
        </w:div>
        <w:div w:id="1852572417">
          <w:marLeft w:val="0"/>
          <w:marRight w:val="0"/>
          <w:marTop w:val="0"/>
          <w:marBottom w:val="0"/>
          <w:divBdr>
            <w:top w:val="none" w:sz="0" w:space="0" w:color="auto"/>
            <w:left w:val="none" w:sz="0" w:space="0" w:color="auto"/>
            <w:bottom w:val="none" w:sz="0" w:space="0" w:color="auto"/>
            <w:right w:val="none" w:sz="0" w:space="0" w:color="auto"/>
          </w:divBdr>
        </w:div>
        <w:div w:id="1209688307">
          <w:marLeft w:val="0"/>
          <w:marRight w:val="0"/>
          <w:marTop w:val="0"/>
          <w:marBottom w:val="0"/>
          <w:divBdr>
            <w:top w:val="none" w:sz="0" w:space="0" w:color="auto"/>
            <w:left w:val="none" w:sz="0" w:space="0" w:color="auto"/>
            <w:bottom w:val="none" w:sz="0" w:space="0" w:color="auto"/>
            <w:right w:val="none" w:sz="0" w:space="0" w:color="auto"/>
          </w:divBdr>
        </w:div>
        <w:div w:id="1751077784">
          <w:marLeft w:val="0"/>
          <w:marRight w:val="0"/>
          <w:marTop w:val="0"/>
          <w:marBottom w:val="0"/>
          <w:divBdr>
            <w:top w:val="none" w:sz="0" w:space="0" w:color="auto"/>
            <w:left w:val="none" w:sz="0" w:space="0" w:color="auto"/>
            <w:bottom w:val="none" w:sz="0" w:space="0" w:color="auto"/>
            <w:right w:val="none" w:sz="0" w:space="0" w:color="auto"/>
          </w:divBdr>
        </w:div>
        <w:div w:id="378552530">
          <w:marLeft w:val="0"/>
          <w:marRight w:val="0"/>
          <w:marTop w:val="0"/>
          <w:marBottom w:val="0"/>
          <w:divBdr>
            <w:top w:val="none" w:sz="0" w:space="0" w:color="auto"/>
            <w:left w:val="none" w:sz="0" w:space="0" w:color="auto"/>
            <w:bottom w:val="none" w:sz="0" w:space="0" w:color="auto"/>
            <w:right w:val="none" w:sz="0" w:space="0" w:color="auto"/>
          </w:divBdr>
        </w:div>
        <w:div w:id="1108887771">
          <w:marLeft w:val="0"/>
          <w:marRight w:val="0"/>
          <w:marTop w:val="0"/>
          <w:marBottom w:val="0"/>
          <w:divBdr>
            <w:top w:val="none" w:sz="0" w:space="0" w:color="auto"/>
            <w:left w:val="none" w:sz="0" w:space="0" w:color="auto"/>
            <w:bottom w:val="none" w:sz="0" w:space="0" w:color="auto"/>
            <w:right w:val="none" w:sz="0" w:space="0" w:color="auto"/>
          </w:divBdr>
        </w:div>
        <w:div w:id="209726544">
          <w:marLeft w:val="0"/>
          <w:marRight w:val="0"/>
          <w:marTop w:val="0"/>
          <w:marBottom w:val="0"/>
          <w:divBdr>
            <w:top w:val="none" w:sz="0" w:space="0" w:color="auto"/>
            <w:left w:val="none" w:sz="0" w:space="0" w:color="auto"/>
            <w:bottom w:val="none" w:sz="0" w:space="0" w:color="auto"/>
            <w:right w:val="none" w:sz="0" w:space="0" w:color="auto"/>
          </w:divBdr>
        </w:div>
        <w:div w:id="2066559020">
          <w:marLeft w:val="0"/>
          <w:marRight w:val="0"/>
          <w:marTop w:val="0"/>
          <w:marBottom w:val="0"/>
          <w:divBdr>
            <w:top w:val="none" w:sz="0" w:space="0" w:color="auto"/>
            <w:left w:val="none" w:sz="0" w:space="0" w:color="auto"/>
            <w:bottom w:val="none" w:sz="0" w:space="0" w:color="auto"/>
            <w:right w:val="none" w:sz="0" w:space="0" w:color="auto"/>
          </w:divBdr>
        </w:div>
        <w:div w:id="718092589">
          <w:marLeft w:val="0"/>
          <w:marRight w:val="0"/>
          <w:marTop w:val="0"/>
          <w:marBottom w:val="0"/>
          <w:divBdr>
            <w:top w:val="none" w:sz="0" w:space="0" w:color="auto"/>
            <w:left w:val="none" w:sz="0" w:space="0" w:color="auto"/>
            <w:bottom w:val="none" w:sz="0" w:space="0" w:color="auto"/>
            <w:right w:val="none" w:sz="0" w:space="0" w:color="auto"/>
          </w:divBdr>
        </w:div>
      </w:divsChild>
    </w:div>
    <w:div w:id="238683100">
      <w:bodyDiv w:val="1"/>
      <w:marLeft w:val="0"/>
      <w:marRight w:val="0"/>
      <w:marTop w:val="0"/>
      <w:marBottom w:val="0"/>
      <w:divBdr>
        <w:top w:val="none" w:sz="0" w:space="0" w:color="auto"/>
        <w:left w:val="none" w:sz="0" w:space="0" w:color="auto"/>
        <w:bottom w:val="none" w:sz="0" w:space="0" w:color="auto"/>
        <w:right w:val="none" w:sz="0" w:space="0" w:color="auto"/>
      </w:divBdr>
      <w:divsChild>
        <w:div w:id="1967734544">
          <w:marLeft w:val="0"/>
          <w:marRight w:val="0"/>
          <w:marTop w:val="0"/>
          <w:marBottom w:val="0"/>
          <w:divBdr>
            <w:top w:val="none" w:sz="0" w:space="0" w:color="auto"/>
            <w:left w:val="none" w:sz="0" w:space="0" w:color="auto"/>
            <w:bottom w:val="none" w:sz="0" w:space="0" w:color="auto"/>
            <w:right w:val="none" w:sz="0" w:space="0" w:color="auto"/>
          </w:divBdr>
        </w:div>
        <w:div w:id="1828276376">
          <w:marLeft w:val="0"/>
          <w:marRight w:val="0"/>
          <w:marTop w:val="0"/>
          <w:marBottom w:val="0"/>
          <w:divBdr>
            <w:top w:val="none" w:sz="0" w:space="0" w:color="auto"/>
            <w:left w:val="none" w:sz="0" w:space="0" w:color="auto"/>
            <w:bottom w:val="none" w:sz="0" w:space="0" w:color="auto"/>
            <w:right w:val="none" w:sz="0" w:space="0" w:color="auto"/>
          </w:divBdr>
        </w:div>
      </w:divsChild>
    </w:div>
    <w:div w:id="253244622">
      <w:bodyDiv w:val="1"/>
      <w:marLeft w:val="0"/>
      <w:marRight w:val="0"/>
      <w:marTop w:val="0"/>
      <w:marBottom w:val="0"/>
      <w:divBdr>
        <w:top w:val="none" w:sz="0" w:space="0" w:color="auto"/>
        <w:left w:val="none" w:sz="0" w:space="0" w:color="auto"/>
        <w:bottom w:val="none" w:sz="0" w:space="0" w:color="auto"/>
        <w:right w:val="none" w:sz="0" w:space="0" w:color="auto"/>
      </w:divBdr>
    </w:div>
    <w:div w:id="277762266">
      <w:bodyDiv w:val="1"/>
      <w:marLeft w:val="0"/>
      <w:marRight w:val="0"/>
      <w:marTop w:val="0"/>
      <w:marBottom w:val="0"/>
      <w:divBdr>
        <w:top w:val="none" w:sz="0" w:space="0" w:color="auto"/>
        <w:left w:val="none" w:sz="0" w:space="0" w:color="auto"/>
        <w:bottom w:val="none" w:sz="0" w:space="0" w:color="auto"/>
        <w:right w:val="none" w:sz="0" w:space="0" w:color="auto"/>
      </w:divBdr>
    </w:div>
    <w:div w:id="291254589">
      <w:bodyDiv w:val="1"/>
      <w:marLeft w:val="0"/>
      <w:marRight w:val="0"/>
      <w:marTop w:val="0"/>
      <w:marBottom w:val="0"/>
      <w:divBdr>
        <w:top w:val="none" w:sz="0" w:space="0" w:color="auto"/>
        <w:left w:val="none" w:sz="0" w:space="0" w:color="auto"/>
        <w:bottom w:val="none" w:sz="0" w:space="0" w:color="auto"/>
        <w:right w:val="none" w:sz="0" w:space="0" w:color="auto"/>
      </w:divBdr>
    </w:div>
    <w:div w:id="453601495">
      <w:bodyDiv w:val="1"/>
      <w:marLeft w:val="0"/>
      <w:marRight w:val="0"/>
      <w:marTop w:val="0"/>
      <w:marBottom w:val="0"/>
      <w:divBdr>
        <w:top w:val="none" w:sz="0" w:space="0" w:color="auto"/>
        <w:left w:val="none" w:sz="0" w:space="0" w:color="auto"/>
        <w:bottom w:val="none" w:sz="0" w:space="0" w:color="auto"/>
        <w:right w:val="none" w:sz="0" w:space="0" w:color="auto"/>
      </w:divBdr>
    </w:div>
    <w:div w:id="513498429">
      <w:bodyDiv w:val="1"/>
      <w:marLeft w:val="0"/>
      <w:marRight w:val="0"/>
      <w:marTop w:val="0"/>
      <w:marBottom w:val="0"/>
      <w:divBdr>
        <w:top w:val="none" w:sz="0" w:space="0" w:color="auto"/>
        <w:left w:val="none" w:sz="0" w:space="0" w:color="auto"/>
        <w:bottom w:val="none" w:sz="0" w:space="0" w:color="auto"/>
        <w:right w:val="none" w:sz="0" w:space="0" w:color="auto"/>
      </w:divBdr>
    </w:div>
    <w:div w:id="555624731">
      <w:bodyDiv w:val="1"/>
      <w:marLeft w:val="0"/>
      <w:marRight w:val="0"/>
      <w:marTop w:val="0"/>
      <w:marBottom w:val="0"/>
      <w:divBdr>
        <w:top w:val="none" w:sz="0" w:space="0" w:color="auto"/>
        <w:left w:val="none" w:sz="0" w:space="0" w:color="auto"/>
        <w:bottom w:val="none" w:sz="0" w:space="0" w:color="auto"/>
        <w:right w:val="none" w:sz="0" w:space="0" w:color="auto"/>
      </w:divBdr>
    </w:div>
    <w:div w:id="606742396">
      <w:bodyDiv w:val="1"/>
      <w:marLeft w:val="0"/>
      <w:marRight w:val="0"/>
      <w:marTop w:val="0"/>
      <w:marBottom w:val="0"/>
      <w:divBdr>
        <w:top w:val="none" w:sz="0" w:space="0" w:color="auto"/>
        <w:left w:val="none" w:sz="0" w:space="0" w:color="auto"/>
        <w:bottom w:val="none" w:sz="0" w:space="0" w:color="auto"/>
        <w:right w:val="none" w:sz="0" w:space="0" w:color="auto"/>
      </w:divBdr>
      <w:divsChild>
        <w:div w:id="978457335">
          <w:marLeft w:val="0"/>
          <w:marRight w:val="0"/>
          <w:marTop w:val="0"/>
          <w:marBottom w:val="0"/>
          <w:divBdr>
            <w:top w:val="none" w:sz="0" w:space="0" w:color="auto"/>
            <w:left w:val="none" w:sz="0" w:space="0" w:color="auto"/>
            <w:bottom w:val="none" w:sz="0" w:space="0" w:color="auto"/>
            <w:right w:val="none" w:sz="0" w:space="0" w:color="auto"/>
          </w:divBdr>
        </w:div>
        <w:div w:id="167867626">
          <w:marLeft w:val="0"/>
          <w:marRight w:val="0"/>
          <w:marTop w:val="0"/>
          <w:marBottom w:val="0"/>
          <w:divBdr>
            <w:top w:val="none" w:sz="0" w:space="0" w:color="auto"/>
            <w:left w:val="none" w:sz="0" w:space="0" w:color="auto"/>
            <w:bottom w:val="none" w:sz="0" w:space="0" w:color="auto"/>
            <w:right w:val="none" w:sz="0" w:space="0" w:color="auto"/>
          </w:divBdr>
        </w:div>
        <w:div w:id="1788814329">
          <w:marLeft w:val="0"/>
          <w:marRight w:val="0"/>
          <w:marTop w:val="0"/>
          <w:marBottom w:val="0"/>
          <w:divBdr>
            <w:top w:val="none" w:sz="0" w:space="0" w:color="auto"/>
            <w:left w:val="none" w:sz="0" w:space="0" w:color="auto"/>
            <w:bottom w:val="none" w:sz="0" w:space="0" w:color="auto"/>
            <w:right w:val="none" w:sz="0" w:space="0" w:color="auto"/>
          </w:divBdr>
        </w:div>
      </w:divsChild>
    </w:div>
    <w:div w:id="612597347">
      <w:bodyDiv w:val="1"/>
      <w:marLeft w:val="0"/>
      <w:marRight w:val="0"/>
      <w:marTop w:val="0"/>
      <w:marBottom w:val="0"/>
      <w:divBdr>
        <w:top w:val="none" w:sz="0" w:space="0" w:color="auto"/>
        <w:left w:val="none" w:sz="0" w:space="0" w:color="auto"/>
        <w:bottom w:val="none" w:sz="0" w:space="0" w:color="auto"/>
        <w:right w:val="none" w:sz="0" w:space="0" w:color="auto"/>
      </w:divBdr>
      <w:divsChild>
        <w:div w:id="1271275404">
          <w:marLeft w:val="0"/>
          <w:marRight w:val="0"/>
          <w:marTop w:val="0"/>
          <w:marBottom w:val="0"/>
          <w:divBdr>
            <w:top w:val="none" w:sz="0" w:space="0" w:color="auto"/>
            <w:left w:val="none" w:sz="0" w:space="0" w:color="auto"/>
            <w:bottom w:val="none" w:sz="0" w:space="0" w:color="auto"/>
            <w:right w:val="none" w:sz="0" w:space="0" w:color="auto"/>
          </w:divBdr>
        </w:div>
        <w:div w:id="1586067362">
          <w:marLeft w:val="0"/>
          <w:marRight w:val="0"/>
          <w:marTop w:val="0"/>
          <w:marBottom w:val="0"/>
          <w:divBdr>
            <w:top w:val="none" w:sz="0" w:space="0" w:color="auto"/>
            <w:left w:val="none" w:sz="0" w:space="0" w:color="auto"/>
            <w:bottom w:val="none" w:sz="0" w:space="0" w:color="auto"/>
            <w:right w:val="none" w:sz="0" w:space="0" w:color="auto"/>
          </w:divBdr>
        </w:div>
      </w:divsChild>
    </w:div>
    <w:div w:id="626087006">
      <w:bodyDiv w:val="1"/>
      <w:marLeft w:val="0"/>
      <w:marRight w:val="0"/>
      <w:marTop w:val="0"/>
      <w:marBottom w:val="0"/>
      <w:divBdr>
        <w:top w:val="none" w:sz="0" w:space="0" w:color="auto"/>
        <w:left w:val="none" w:sz="0" w:space="0" w:color="auto"/>
        <w:bottom w:val="none" w:sz="0" w:space="0" w:color="auto"/>
        <w:right w:val="none" w:sz="0" w:space="0" w:color="auto"/>
      </w:divBdr>
    </w:div>
    <w:div w:id="642581010">
      <w:bodyDiv w:val="1"/>
      <w:marLeft w:val="0"/>
      <w:marRight w:val="0"/>
      <w:marTop w:val="0"/>
      <w:marBottom w:val="0"/>
      <w:divBdr>
        <w:top w:val="none" w:sz="0" w:space="0" w:color="auto"/>
        <w:left w:val="none" w:sz="0" w:space="0" w:color="auto"/>
        <w:bottom w:val="none" w:sz="0" w:space="0" w:color="auto"/>
        <w:right w:val="none" w:sz="0" w:space="0" w:color="auto"/>
      </w:divBdr>
    </w:div>
    <w:div w:id="788083450">
      <w:bodyDiv w:val="1"/>
      <w:marLeft w:val="0"/>
      <w:marRight w:val="0"/>
      <w:marTop w:val="0"/>
      <w:marBottom w:val="0"/>
      <w:divBdr>
        <w:top w:val="none" w:sz="0" w:space="0" w:color="auto"/>
        <w:left w:val="none" w:sz="0" w:space="0" w:color="auto"/>
        <w:bottom w:val="none" w:sz="0" w:space="0" w:color="auto"/>
        <w:right w:val="none" w:sz="0" w:space="0" w:color="auto"/>
      </w:divBdr>
      <w:divsChild>
        <w:div w:id="1092973566">
          <w:marLeft w:val="0"/>
          <w:marRight w:val="0"/>
          <w:marTop w:val="0"/>
          <w:marBottom w:val="0"/>
          <w:divBdr>
            <w:top w:val="none" w:sz="0" w:space="0" w:color="auto"/>
            <w:left w:val="none" w:sz="0" w:space="0" w:color="auto"/>
            <w:bottom w:val="none" w:sz="0" w:space="0" w:color="auto"/>
            <w:right w:val="none" w:sz="0" w:space="0" w:color="auto"/>
          </w:divBdr>
          <w:divsChild>
            <w:div w:id="278684520">
              <w:marLeft w:val="0"/>
              <w:marRight w:val="0"/>
              <w:marTop w:val="0"/>
              <w:marBottom w:val="0"/>
              <w:divBdr>
                <w:top w:val="none" w:sz="0" w:space="0" w:color="auto"/>
                <w:left w:val="none" w:sz="0" w:space="0" w:color="auto"/>
                <w:bottom w:val="none" w:sz="0" w:space="0" w:color="auto"/>
                <w:right w:val="none" w:sz="0" w:space="0" w:color="auto"/>
              </w:divBdr>
            </w:div>
          </w:divsChild>
        </w:div>
        <w:div w:id="1986279279">
          <w:marLeft w:val="0"/>
          <w:marRight w:val="0"/>
          <w:marTop w:val="120"/>
          <w:marBottom w:val="0"/>
          <w:divBdr>
            <w:top w:val="none" w:sz="0" w:space="0" w:color="auto"/>
            <w:left w:val="none" w:sz="0" w:space="0" w:color="auto"/>
            <w:bottom w:val="none" w:sz="0" w:space="0" w:color="auto"/>
            <w:right w:val="none" w:sz="0" w:space="0" w:color="auto"/>
          </w:divBdr>
        </w:div>
      </w:divsChild>
    </w:div>
    <w:div w:id="812259779">
      <w:bodyDiv w:val="1"/>
      <w:marLeft w:val="0"/>
      <w:marRight w:val="0"/>
      <w:marTop w:val="0"/>
      <w:marBottom w:val="0"/>
      <w:divBdr>
        <w:top w:val="none" w:sz="0" w:space="0" w:color="auto"/>
        <w:left w:val="none" w:sz="0" w:space="0" w:color="auto"/>
        <w:bottom w:val="none" w:sz="0" w:space="0" w:color="auto"/>
        <w:right w:val="none" w:sz="0" w:space="0" w:color="auto"/>
      </w:divBdr>
    </w:div>
    <w:div w:id="828910136">
      <w:bodyDiv w:val="1"/>
      <w:marLeft w:val="0"/>
      <w:marRight w:val="0"/>
      <w:marTop w:val="0"/>
      <w:marBottom w:val="0"/>
      <w:divBdr>
        <w:top w:val="none" w:sz="0" w:space="0" w:color="auto"/>
        <w:left w:val="none" w:sz="0" w:space="0" w:color="auto"/>
        <w:bottom w:val="none" w:sz="0" w:space="0" w:color="auto"/>
        <w:right w:val="none" w:sz="0" w:space="0" w:color="auto"/>
      </w:divBdr>
      <w:divsChild>
        <w:div w:id="1030767918">
          <w:marLeft w:val="0"/>
          <w:marRight w:val="0"/>
          <w:marTop w:val="0"/>
          <w:marBottom w:val="0"/>
          <w:divBdr>
            <w:top w:val="none" w:sz="0" w:space="0" w:color="auto"/>
            <w:left w:val="none" w:sz="0" w:space="0" w:color="auto"/>
            <w:bottom w:val="none" w:sz="0" w:space="0" w:color="auto"/>
            <w:right w:val="none" w:sz="0" w:space="0" w:color="auto"/>
          </w:divBdr>
        </w:div>
        <w:div w:id="273904195">
          <w:marLeft w:val="0"/>
          <w:marRight w:val="0"/>
          <w:marTop w:val="0"/>
          <w:marBottom w:val="0"/>
          <w:divBdr>
            <w:top w:val="none" w:sz="0" w:space="0" w:color="auto"/>
            <w:left w:val="none" w:sz="0" w:space="0" w:color="auto"/>
            <w:bottom w:val="none" w:sz="0" w:space="0" w:color="auto"/>
            <w:right w:val="none" w:sz="0" w:space="0" w:color="auto"/>
          </w:divBdr>
        </w:div>
      </w:divsChild>
    </w:div>
    <w:div w:id="848374765">
      <w:bodyDiv w:val="1"/>
      <w:marLeft w:val="0"/>
      <w:marRight w:val="0"/>
      <w:marTop w:val="0"/>
      <w:marBottom w:val="0"/>
      <w:divBdr>
        <w:top w:val="none" w:sz="0" w:space="0" w:color="auto"/>
        <w:left w:val="none" w:sz="0" w:space="0" w:color="auto"/>
        <w:bottom w:val="none" w:sz="0" w:space="0" w:color="auto"/>
        <w:right w:val="none" w:sz="0" w:space="0" w:color="auto"/>
      </w:divBdr>
      <w:divsChild>
        <w:div w:id="1712729278">
          <w:marLeft w:val="0"/>
          <w:marRight w:val="0"/>
          <w:marTop w:val="0"/>
          <w:marBottom w:val="0"/>
          <w:divBdr>
            <w:top w:val="none" w:sz="0" w:space="0" w:color="auto"/>
            <w:left w:val="none" w:sz="0" w:space="0" w:color="auto"/>
            <w:bottom w:val="none" w:sz="0" w:space="0" w:color="auto"/>
            <w:right w:val="none" w:sz="0" w:space="0" w:color="auto"/>
          </w:divBdr>
        </w:div>
        <w:div w:id="2076513539">
          <w:marLeft w:val="0"/>
          <w:marRight w:val="0"/>
          <w:marTop w:val="0"/>
          <w:marBottom w:val="0"/>
          <w:divBdr>
            <w:top w:val="none" w:sz="0" w:space="0" w:color="auto"/>
            <w:left w:val="none" w:sz="0" w:space="0" w:color="auto"/>
            <w:bottom w:val="none" w:sz="0" w:space="0" w:color="auto"/>
            <w:right w:val="none" w:sz="0" w:space="0" w:color="auto"/>
          </w:divBdr>
        </w:div>
      </w:divsChild>
    </w:div>
    <w:div w:id="860048735">
      <w:bodyDiv w:val="1"/>
      <w:marLeft w:val="0"/>
      <w:marRight w:val="0"/>
      <w:marTop w:val="0"/>
      <w:marBottom w:val="0"/>
      <w:divBdr>
        <w:top w:val="none" w:sz="0" w:space="0" w:color="auto"/>
        <w:left w:val="none" w:sz="0" w:space="0" w:color="auto"/>
        <w:bottom w:val="none" w:sz="0" w:space="0" w:color="auto"/>
        <w:right w:val="none" w:sz="0" w:space="0" w:color="auto"/>
      </w:divBdr>
    </w:div>
    <w:div w:id="1008408118">
      <w:bodyDiv w:val="1"/>
      <w:marLeft w:val="0"/>
      <w:marRight w:val="0"/>
      <w:marTop w:val="0"/>
      <w:marBottom w:val="0"/>
      <w:divBdr>
        <w:top w:val="none" w:sz="0" w:space="0" w:color="auto"/>
        <w:left w:val="none" w:sz="0" w:space="0" w:color="auto"/>
        <w:bottom w:val="none" w:sz="0" w:space="0" w:color="auto"/>
        <w:right w:val="none" w:sz="0" w:space="0" w:color="auto"/>
      </w:divBdr>
      <w:divsChild>
        <w:div w:id="20594350">
          <w:marLeft w:val="0"/>
          <w:marRight w:val="0"/>
          <w:marTop w:val="0"/>
          <w:marBottom w:val="0"/>
          <w:divBdr>
            <w:top w:val="none" w:sz="0" w:space="0" w:color="auto"/>
            <w:left w:val="none" w:sz="0" w:space="0" w:color="auto"/>
            <w:bottom w:val="none" w:sz="0" w:space="0" w:color="auto"/>
            <w:right w:val="none" w:sz="0" w:space="0" w:color="auto"/>
          </w:divBdr>
        </w:div>
        <w:div w:id="868882185">
          <w:marLeft w:val="0"/>
          <w:marRight w:val="0"/>
          <w:marTop w:val="0"/>
          <w:marBottom w:val="0"/>
          <w:divBdr>
            <w:top w:val="none" w:sz="0" w:space="0" w:color="auto"/>
            <w:left w:val="none" w:sz="0" w:space="0" w:color="auto"/>
            <w:bottom w:val="none" w:sz="0" w:space="0" w:color="auto"/>
            <w:right w:val="none" w:sz="0" w:space="0" w:color="auto"/>
          </w:divBdr>
        </w:div>
        <w:div w:id="1241597160">
          <w:marLeft w:val="0"/>
          <w:marRight w:val="0"/>
          <w:marTop w:val="0"/>
          <w:marBottom w:val="0"/>
          <w:divBdr>
            <w:top w:val="none" w:sz="0" w:space="0" w:color="auto"/>
            <w:left w:val="none" w:sz="0" w:space="0" w:color="auto"/>
            <w:bottom w:val="none" w:sz="0" w:space="0" w:color="auto"/>
            <w:right w:val="none" w:sz="0" w:space="0" w:color="auto"/>
          </w:divBdr>
        </w:div>
        <w:div w:id="202451408">
          <w:marLeft w:val="0"/>
          <w:marRight w:val="0"/>
          <w:marTop w:val="0"/>
          <w:marBottom w:val="0"/>
          <w:divBdr>
            <w:top w:val="none" w:sz="0" w:space="0" w:color="auto"/>
            <w:left w:val="none" w:sz="0" w:space="0" w:color="auto"/>
            <w:bottom w:val="none" w:sz="0" w:space="0" w:color="auto"/>
            <w:right w:val="none" w:sz="0" w:space="0" w:color="auto"/>
          </w:divBdr>
        </w:div>
        <w:div w:id="476336982">
          <w:marLeft w:val="0"/>
          <w:marRight w:val="0"/>
          <w:marTop w:val="0"/>
          <w:marBottom w:val="0"/>
          <w:divBdr>
            <w:top w:val="none" w:sz="0" w:space="0" w:color="auto"/>
            <w:left w:val="none" w:sz="0" w:space="0" w:color="auto"/>
            <w:bottom w:val="none" w:sz="0" w:space="0" w:color="auto"/>
            <w:right w:val="none" w:sz="0" w:space="0" w:color="auto"/>
          </w:divBdr>
        </w:div>
      </w:divsChild>
    </w:div>
    <w:div w:id="1026250418">
      <w:bodyDiv w:val="1"/>
      <w:marLeft w:val="0"/>
      <w:marRight w:val="0"/>
      <w:marTop w:val="0"/>
      <w:marBottom w:val="0"/>
      <w:divBdr>
        <w:top w:val="none" w:sz="0" w:space="0" w:color="auto"/>
        <w:left w:val="none" w:sz="0" w:space="0" w:color="auto"/>
        <w:bottom w:val="none" w:sz="0" w:space="0" w:color="auto"/>
        <w:right w:val="none" w:sz="0" w:space="0" w:color="auto"/>
      </w:divBdr>
      <w:divsChild>
        <w:div w:id="548806687">
          <w:marLeft w:val="0"/>
          <w:marRight w:val="0"/>
          <w:marTop w:val="0"/>
          <w:marBottom w:val="0"/>
          <w:divBdr>
            <w:top w:val="none" w:sz="0" w:space="0" w:color="auto"/>
            <w:left w:val="none" w:sz="0" w:space="0" w:color="auto"/>
            <w:bottom w:val="none" w:sz="0" w:space="0" w:color="auto"/>
            <w:right w:val="none" w:sz="0" w:space="0" w:color="auto"/>
          </w:divBdr>
        </w:div>
        <w:div w:id="1192575929">
          <w:marLeft w:val="0"/>
          <w:marRight w:val="0"/>
          <w:marTop w:val="0"/>
          <w:marBottom w:val="0"/>
          <w:divBdr>
            <w:top w:val="none" w:sz="0" w:space="0" w:color="auto"/>
            <w:left w:val="none" w:sz="0" w:space="0" w:color="auto"/>
            <w:bottom w:val="none" w:sz="0" w:space="0" w:color="auto"/>
            <w:right w:val="none" w:sz="0" w:space="0" w:color="auto"/>
          </w:divBdr>
        </w:div>
        <w:div w:id="996112327">
          <w:marLeft w:val="0"/>
          <w:marRight w:val="0"/>
          <w:marTop w:val="0"/>
          <w:marBottom w:val="0"/>
          <w:divBdr>
            <w:top w:val="none" w:sz="0" w:space="0" w:color="auto"/>
            <w:left w:val="none" w:sz="0" w:space="0" w:color="auto"/>
            <w:bottom w:val="none" w:sz="0" w:space="0" w:color="auto"/>
            <w:right w:val="none" w:sz="0" w:space="0" w:color="auto"/>
          </w:divBdr>
        </w:div>
      </w:divsChild>
    </w:div>
    <w:div w:id="1133601658">
      <w:bodyDiv w:val="1"/>
      <w:marLeft w:val="0"/>
      <w:marRight w:val="0"/>
      <w:marTop w:val="0"/>
      <w:marBottom w:val="0"/>
      <w:divBdr>
        <w:top w:val="none" w:sz="0" w:space="0" w:color="auto"/>
        <w:left w:val="none" w:sz="0" w:space="0" w:color="auto"/>
        <w:bottom w:val="none" w:sz="0" w:space="0" w:color="auto"/>
        <w:right w:val="none" w:sz="0" w:space="0" w:color="auto"/>
      </w:divBdr>
      <w:divsChild>
        <w:div w:id="140081092">
          <w:marLeft w:val="0"/>
          <w:marRight w:val="0"/>
          <w:marTop w:val="0"/>
          <w:marBottom w:val="0"/>
          <w:divBdr>
            <w:top w:val="none" w:sz="0" w:space="0" w:color="auto"/>
            <w:left w:val="none" w:sz="0" w:space="0" w:color="auto"/>
            <w:bottom w:val="none" w:sz="0" w:space="0" w:color="auto"/>
            <w:right w:val="none" w:sz="0" w:space="0" w:color="auto"/>
          </w:divBdr>
        </w:div>
      </w:divsChild>
    </w:div>
    <w:div w:id="1138835412">
      <w:bodyDiv w:val="1"/>
      <w:marLeft w:val="0"/>
      <w:marRight w:val="0"/>
      <w:marTop w:val="0"/>
      <w:marBottom w:val="0"/>
      <w:divBdr>
        <w:top w:val="none" w:sz="0" w:space="0" w:color="auto"/>
        <w:left w:val="none" w:sz="0" w:space="0" w:color="auto"/>
        <w:bottom w:val="none" w:sz="0" w:space="0" w:color="auto"/>
        <w:right w:val="none" w:sz="0" w:space="0" w:color="auto"/>
      </w:divBdr>
      <w:divsChild>
        <w:div w:id="527335008">
          <w:marLeft w:val="0"/>
          <w:marRight w:val="0"/>
          <w:marTop w:val="0"/>
          <w:marBottom w:val="0"/>
          <w:divBdr>
            <w:top w:val="none" w:sz="0" w:space="0" w:color="auto"/>
            <w:left w:val="none" w:sz="0" w:space="0" w:color="auto"/>
            <w:bottom w:val="none" w:sz="0" w:space="0" w:color="auto"/>
            <w:right w:val="none" w:sz="0" w:space="0" w:color="auto"/>
          </w:divBdr>
          <w:divsChild>
            <w:div w:id="387727111">
              <w:marLeft w:val="0"/>
              <w:marRight w:val="0"/>
              <w:marTop w:val="0"/>
              <w:marBottom w:val="0"/>
              <w:divBdr>
                <w:top w:val="none" w:sz="0" w:space="0" w:color="auto"/>
                <w:left w:val="none" w:sz="0" w:space="0" w:color="auto"/>
                <w:bottom w:val="none" w:sz="0" w:space="0" w:color="auto"/>
                <w:right w:val="none" w:sz="0" w:space="0" w:color="auto"/>
              </w:divBdr>
            </w:div>
            <w:div w:id="177889140">
              <w:marLeft w:val="0"/>
              <w:marRight w:val="0"/>
              <w:marTop w:val="0"/>
              <w:marBottom w:val="0"/>
              <w:divBdr>
                <w:top w:val="none" w:sz="0" w:space="0" w:color="auto"/>
                <w:left w:val="none" w:sz="0" w:space="0" w:color="auto"/>
                <w:bottom w:val="none" w:sz="0" w:space="0" w:color="auto"/>
                <w:right w:val="none" w:sz="0" w:space="0" w:color="auto"/>
              </w:divBdr>
            </w:div>
            <w:div w:id="19965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9201">
      <w:bodyDiv w:val="1"/>
      <w:marLeft w:val="0"/>
      <w:marRight w:val="0"/>
      <w:marTop w:val="0"/>
      <w:marBottom w:val="0"/>
      <w:divBdr>
        <w:top w:val="none" w:sz="0" w:space="0" w:color="auto"/>
        <w:left w:val="none" w:sz="0" w:space="0" w:color="auto"/>
        <w:bottom w:val="none" w:sz="0" w:space="0" w:color="auto"/>
        <w:right w:val="none" w:sz="0" w:space="0" w:color="auto"/>
      </w:divBdr>
      <w:divsChild>
        <w:div w:id="419643515">
          <w:marLeft w:val="0"/>
          <w:marRight w:val="0"/>
          <w:marTop w:val="0"/>
          <w:marBottom w:val="0"/>
          <w:divBdr>
            <w:top w:val="none" w:sz="0" w:space="0" w:color="auto"/>
            <w:left w:val="none" w:sz="0" w:space="0" w:color="auto"/>
            <w:bottom w:val="none" w:sz="0" w:space="0" w:color="auto"/>
            <w:right w:val="none" w:sz="0" w:space="0" w:color="auto"/>
          </w:divBdr>
          <w:divsChild>
            <w:div w:id="569197680">
              <w:marLeft w:val="0"/>
              <w:marRight w:val="0"/>
              <w:marTop w:val="0"/>
              <w:marBottom w:val="0"/>
              <w:divBdr>
                <w:top w:val="none" w:sz="0" w:space="0" w:color="auto"/>
                <w:left w:val="none" w:sz="0" w:space="0" w:color="auto"/>
                <w:bottom w:val="none" w:sz="0" w:space="0" w:color="auto"/>
                <w:right w:val="none" w:sz="0" w:space="0" w:color="auto"/>
              </w:divBdr>
              <w:divsChild>
                <w:div w:id="12185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8009">
      <w:bodyDiv w:val="1"/>
      <w:marLeft w:val="0"/>
      <w:marRight w:val="0"/>
      <w:marTop w:val="0"/>
      <w:marBottom w:val="0"/>
      <w:divBdr>
        <w:top w:val="none" w:sz="0" w:space="0" w:color="auto"/>
        <w:left w:val="none" w:sz="0" w:space="0" w:color="auto"/>
        <w:bottom w:val="none" w:sz="0" w:space="0" w:color="auto"/>
        <w:right w:val="none" w:sz="0" w:space="0" w:color="auto"/>
      </w:divBdr>
    </w:div>
    <w:div w:id="1194418395">
      <w:bodyDiv w:val="1"/>
      <w:marLeft w:val="0"/>
      <w:marRight w:val="0"/>
      <w:marTop w:val="0"/>
      <w:marBottom w:val="0"/>
      <w:divBdr>
        <w:top w:val="none" w:sz="0" w:space="0" w:color="auto"/>
        <w:left w:val="none" w:sz="0" w:space="0" w:color="auto"/>
        <w:bottom w:val="none" w:sz="0" w:space="0" w:color="auto"/>
        <w:right w:val="none" w:sz="0" w:space="0" w:color="auto"/>
      </w:divBdr>
    </w:div>
    <w:div w:id="1431468246">
      <w:bodyDiv w:val="1"/>
      <w:marLeft w:val="0"/>
      <w:marRight w:val="0"/>
      <w:marTop w:val="0"/>
      <w:marBottom w:val="0"/>
      <w:divBdr>
        <w:top w:val="none" w:sz="0" w:space="0" w:color="auto"/>
        <w:left w:val="none" w:sz="0" w:space="0" w:color="auto"/>
        <w:bottom w:val="none" w:sz="0" w:space="0" w:color="auto"/>
        <w:right w:val="none" w:sz="0" w:space="0" w:color="auto"/>
      </w:divBdr>
    </w:div>
    <w:div w:id="1631934191">
      <w:bodyDiv w:val="1"/>
      <w:marLeft w:val="0"/>
      <w:marRight w:val="0"/>
      <w:marTop w:val="0"/>
      <w:marBottom w:val="0"/>
      <w:divBdr>
        <w:top w:val="none" w:sz="0" w:space="0" w:color="auto"/>
        <w:left w:val="none" w:sz="0" w:space="0" w:color="auto"/>
        <w:bottom w:val="none" w:sz="0" w:space="0" w:color="auto"/>
        <w:right w:val="none" w:sz="0" w:space="0" w:color="auto"/>
      </w:divBdr>
      <w:divsChild>
        <w:div w:id="436026117">
          <w:marLeft w:val="0"/>
          <w:marRight w:val="0"/>
          <w:marTop w:val="0"/>
          <w:marBottom w:val="0"/>
          <w:divBdr>
            <w:top w:val="none" w:sz="0" w:space="0" w:color="auto"/>
            <w:left w:val="none" w:sz="0" w:space="0" w:color="auto"/>
            <w:bottom w:val="none" w:sz="0" w:space="0" w:color="auto"/>
            <w:right w:val="none" w:sz="0" w:space="0" w:color="auto"/>
          </w:divBdr>
        </w:div>
        <w:div w:id="973409682">
          <w:marLeft w:val="0"/>
          <w:marRight w:val="0"/>
          <w:marTop w:val="0"/>
          <w:marBottom w:val="0"/>
          <w:divBdr>
            <w:top w:val="none" w:sz="0" w:space="0" w:color="auto"/>
            <w:left w:val="none" w:sz="0" w:space="0" w:color="auto"/>
            <w:bottom w:val="none" w:sz="0" w:space="0" w:color="auto"/>
            <w:right w:val="none" w:sz="0" w:space="0" w:color="auto"/>
          </w:divBdr>
        </w:div>
        <w:div w:id="411001972">
          <w:marLeft w:val="0"/>
          <w:marRight w:val="0"/>
          <w:marTop w:val="0"/>
          <w:marBottom w:val="0"/>
          <w:divBdr>
            <w:top w:val="none" w:sz="0" w:space="0" w:color="auto"/>
            <w:left w:val="none" w:sz="0" w:space="0" w:color="auto"/>
            <w:bottom w:val="none" w:sz="0" w:space="0" w:color="auto"/>
            <w:right w:val="none" w:sz="0" w:space="0" w:color="auto"/>
          </w:divBdr>
        </w:div>
        <w:div w:id="1350369701">
          <w:marLeft w:val="0"/>
          <w:marRight w:val="0"/>
          <w:marTop w:val="0"/>
          <w:marBottom w:val="0"/>
          <w:divBdr>
            <w:top w:val="none" w:sz="0" w:space="0" w:color="auto"/>
            <w:left w:val="none" w:sz="0" w:space="0" w:color="auto"/>
            <w:bottom w:val="none" w:sz="0" w:space="0" w:color="auto"/>
            <w:right w:val="none" w:sz="0" w:space="0" w:color="auto"/>
          </w:divBdr>
        </w:div>
        <w:div w:id="400519877">
          <w:marLeft w:val="0"/>
          <w:marRight w:val="0"/>
          <w:marTop w:val="0"/>
          <w:marBottom w:val="0"/>
          <w:divBdr>
            <w:top w:val="none" w:sz="0" w:space="0" w:color="auto"/>
            <w:left w:val="none" w:sz="0" w:space="0" w:color="auto"/>
            <w:bottom w:val="none" w:sz="0" w:space="0" w:color="auto"/>
            <w:right w:val="none" w:sz="0" w:space="0" w:color="auto"/>
          </w:divBdr>
        </w:div>
        <w:div w:id="530068659">
          <w:marLeft w:val="0"/>
          <w:marRight w:val="0"/>
          <w:marTop w:val="0"/>
          <w:marBottom w:val="0"/>
          <w:divBdr>
            <w:top w:val="none" w:sz="0" w:space="0" w:color="auto"/>
            <w:left w:val="none" w:sz="0" w:space="0" w:color="auto"/>
            <w:bottom w:val="none" w:sz="0" w:space="0" w:color="auto"/>
            <w:right w:val="none" w:sz="0" w:space="0" w:color="auto"/>
          </w:divBdr>
        </w:div>
        <w:div w:id="1625501707">
          <w:marLeft w:val="0"/>
          <w:marRight w:val="0"/>
          <w:marTop w:val="0"/>
          <w:marBottom w:val="0"/>
          <w:divBdr>
            <w:top w:val="none" w:sz="0" w:space="0" w:color="auto"/>
            <w:left w:val="none" w:sz="0" w:space="0" w:color="auto"/>
            <w:bottom w:val="none" w:sz="0" w:space="0" w:color="auto"/>
            <w:right w:val="none" w:sz="0" w:space="0" w:color="auto"/>
          </w:divBdr>
        </w:div>
        <w:div w:id="698238634">
          <w:marLeft w:val="0"/>
          <w:marRight w:val="0"/>
          <w:marTop w:val="0"/>
          <w:marBottom w:val="0"/>
          <w:divBdr>
            <w:top w:val="none" w:sz="0" w:space="0" w:color="auto"/>
            <w:left w:val="none" w:sz="0" w:space="0" w:color="auto"/>
            <w:bottom w:val="none" w:sz="0" w:space="0" w:color="auto"/>
            <w:right w:val="none" w:sz="0" w:space="0" w:color="auto"/>
          </w:divBdr>
        </w:div>
        <w:div w:id="1999262871">
          <w:marLeft w:val="0"/>
          <w:marRight w:val="0"/>
          <w:marTop w:val="0"/>
          <w:marBottom w:val="0"/>
          <w:divBdr>
            <w:top w:val="none" w:sz="0" w:space="0" w:color="auto"/>
            <w:left w:val="none" w:sz="0" w:space="0" w:color="auto"/>
            <w:bottom w:val="none" w:sz="0" w:space="0" w:color="auto"/>
            <w:right w:val="none" w:sz="0" w:space="0" w:color="auto"/>
          </w:divBdr>
        </w:div>
        <w:div w:id="1472863950">
          <w:marLeft w:val="0"/>
          <w:marRight w:val="0"/>
          <w:marTop w:val="0"/>
          <w:marBottom w:val="0"/>
          <w:divBdr>
            <w:top w:val="none" w:sz="0" w:space="0" w:color="auto"/>
            <w:left w:val="none" w:sz="0" w:space="0" w:color="auto"/>
            <w:bottom w:val="none" w:sz="0" w:space="0" w:color="auto"/>
            <w:right w:val="none" w:sz="0" w:space="0" w:color="auto"/>
          </w:divBdr>
        </w:div>
      </w:divsChild>
    </w:div>
    <w:div w:id="1863862717">
      <w:bodyDiv w:val="1"/>
      <w:marLeft w:val="0"/>
      <w:marRight w:val="0"/>
      <w:marTop w:val="0"/>
      <w:marBottom w:val="0"/>
      <w:divBdr>
        <w:top w:val="none" w:sz="0" w:space="0" w:color="auto"/>
        <w:left w:val="none" w:sz="0" w:space="0" w:color="auto"/>
        <w:bottom w:val="none" w:sz="0" w:space="0" w:color="auto"/>
        <w:right w:val="none" w:sz="0" w:space="0" w:color="auto"/>
      </w:divBdr>
    </w:div>
    <w:div w:id="1989284581">
      <w:bodyDiv w:val="1"/>
      <w:marLeft w:val="0"/>
      <w:marRight w:val="0"/>
      <w:marTop w:val="0"/>
      <w:marBottom w:val="0"/>
      <w:divBdr>
        <w:top w:val="none" w:sz="0" w:space="0" w:color="auto"/>
        <w:left w:val="none" w:sz="0" w:space="0" w:color="auto"/>
        <w:bottom w:val="none" w:sz="0" w:space="0" w:color="auto"/>
        <w:right w:val="none" w:sz="0" w:space="0" w:color="auto"/>
      </w:divBdr>
      <w:divsChild>
        <w:div w:id="84232787">
          <w:marLeft w:val="0"/>
          <w:marRight w:val="0"/>
          <w:marTop w:val="0"/>
          <w:marBottom w:val="0"/>
          <w:divBdr>
            <w:top w:val="none" w:sz="0" w:space="0" w:color="auto"/>
            <w:left w:val="none" w:sz="0" w:space="0" w:color="auto"/>
            <w:bottom w:val="none" w:sz="0" w:space="0" w:color="auto"/>
            <w:right w:val="none" w:sz="0" w:space="0" w:color="auto"/>
          </w:divBdr>
          <w:divsChild>
            <w:div w:id="374933319">
              <w:marLeft w:val="0"/>
              <w:marRight w:val="0"/>
              <w:marTop w:val="0"/>
              <w:marBottom w:val="0"/>
              <w:divBdr>
                <w:top w:val="none" w:sz="0" w:space="0" w:color="auto"/>
                <w:left w:val="none" w:sz="0" w:space="0" w:color="auto"/>
                <w:bottom w:val="none" w:sz="0" w:space="0" w:color="auto"/>
                <w:right w:val="none" w:sz="0" w:space="0" w:color="auto"/>
              </w:divBdr>
            </w:div>
            <w:div w:id="650599923">
              <w:marLeft w:val="0"/>
              <w:marRight w:val="0"/>
              <w:marTop w:val="0"/>
              <w:marBottom w:val="0"/>
              <w:divBdr>
                <w:top w:val="none" w:sz="0" w:space="0" w:color="auto"/>
                <w:left w:val="none" w:sz="0" w:space="0" w:color="auto"/>
                <w:bottom w:val="none" w:sz="0" w:space="0" w:color="auto"/>
                <w:right w:val="none" w:sz="0" w:space="0" w:color="auto"/>
              </w:divBdr>
            </w:div>
            <w:div w:id="13564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ukwms.ac.id/id/eprint/32424/2/1-Metabolite_profiling_of_justicia__hasil%20cek%20similarity.pdf" TargetMode="External"/><Relationship Id="rId18" Type="http://schemas.openxmlformats.org/officeDocument/2006/relationships/hyperlink" Target="http://repository.ukwms.ac.id/id/eprint/32424/1/1-Metabolite_profiling_of_justicia_.pdf" TargetMode="External"/><Relationship Id="rId26" Type="http://schemas.openxmlformats.org/officeDocument/2006/relationships/hyperlink" Target="https://www.scimagojr.com/journalsearch.php?q=SAGE%20Publications%20Inc.&amp;tip=pub" TargetMode="External"/><Relationship Id="rId3" Type="http://schemas.openxmlformats.org/officeDocument/2006/relationships/styles" Target="styles.xml"/><Relationship Id="rId21" Type="http://schemas.openxmlformats.org/officeDocument/2006/relationships/hyperlink" Target="https://journals.sagepub.com/doi/pdf/10.1177/1934578X19851406" TargetMode="External"/><Relationship Id="rId7" Type="http://schemas.openxmlformats.org/officeDocument/2006/relationships/footnotes" Target="footnotes.xml"/><Relationship Id="rId12" Type="http://schemas.openxmlformats.org/officeDocument/2006/relationships/hyperlink" Target="https://journals.sagepub.com/doi/pdf/10.1177/1934578X19856252" TargetMode="External"/><Relationship Id="rId17" Type="http://schemas.openxmlformats.org/officeDocument/2006/relationships/hyperlink" Target="https://journals.sagepub.com/doi/full/10.1177/1934578X19856252" TargetMode="External"/><Relationship Id="rId25" Type="http://schemas.openxmlformats.org/officeDocument/2006/relationships/hyperlink" Target="http://10.1177/1934578X19851406" TargetMode="External"/><Relationship Id="rId2" Type="http://schemas.openxmlformats.org/officeDocument/2006/relationships/numbering" Target="numbering.xml"/><Relationship Id="rId16" Type="http://schemas.openxmlformats.org/officeDocument/2006/relationships/hyperlink" Target="https://www.scimagojr.com/journalsearch.php?q=SAGE%20Publications%20Inc.&amp;tip=pub" TargetMode="External"/><Relationship Id="rId20" Type="http://schemas.openxmlformats.org/officeDocument/2006/relationships/hyperlink" Target="https://journals.sagepub.com/doi/full/10.1177/1934578X19851406" TargetMode="External"/><Relationship Id="rId29" Type="http://schemas.openxmlformats.org/officeDocument/2006/relationships/hyperlink" Target="http://portal.widyamandala.ac.id/jurnal/index.php/biospektrum/article/view/985/9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sagepub.com/aims-scope/NPX" TargetMode="External"/><Relationship Id="rId24" Type="http://schemas.openxmlformats.org/officeDocument/2006/relationships/hyperlink" Target="https://www.scimagojr.com/journalsearch.php?q=17700155034&amp;tip=sid&amp;clean=0" TargetMode="External"/><Relationship Id="rId5" Type="http://schemas.openxmlformats.org/officeDocument/2006/relationships/settings" Target="settings.xml"/><Relationship Id="rId15" Type="http://schemas.openxmlformats.org/officeDocument/2006/relationships/hyperlink" Target="http://10.1177/1934578X19851406" TargetMode="External"/><Relationship Id="rId23" Type="http://schemas.openxmlformats.org/officeDocument/2006/relationships/hyperlink" Target="http://repository.ukwms.ac.id/id/eprint/32425/2/2-Phytochemicals_of_gandarusa__hasil%20cek%20similarity.pdf" TargetMode="External"/><Relationship Id="rId28" Type="http://schemas.openxmlformats.org/officeDocument/2006/relationships/hyperlink" Target="http://portal.widyamandala.ac.id/jurnal/index.php/biospektrum/article/view/985" TargetMode="External"/><Relationship Id="rId10" Type="http://schemas.openxmlformats.org/officeDocument/2006/relationships/image" Target="media/image1.jpeg"/><Relationship Id="rId19" Type="http://schemas.openxmlformats.org/officeDocument/2006/relationships/hyperlink" Target="https://journals.sagepub.com/aims-scope/N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idyamandala.ac.id" TargetMode="External"/><Relationship Id="rId14" Type="http://schemas.openxmlformats.org/officeDocument/2006/relationships/hyperlink" Target="https://www.scimagojr.com/journalsearch.php?q=17700155034&amp;tip=sid&amp;clean=0" TargetMode="External"/><Relationship Id="rId22" Type="http://schemas.openxmlformats.org/officeDocument/2006/relationships/hyperlink" Target="http://repository.ukwms.ac.id/id/eprint/32425/1/2-Phytochemicals_of_gandarusa_.pdf" TargetMode="External"/><Relationship Id="rId27" Type="http://schemas.openxmlformats.org/officeDocument/2006/relationships/hyperlink" Target="http://portal.widyamandala.ac.id/jurnal/index.php/biospektrum/pages/view/focusandscop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A29E8-697F-4A78-8F63-C4CFA416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ktu</dc:creator>
  <cp:lastModifiedBy>Administrator</cp:lastModifiedBy>
  <cp:revision>682</cp:revision>
  <cp:lastPrinted>2017-04-17T07:51:00Z</cp:lastPrinted>
  <dcterms:created xsi:type="dcterms:W3CDTF">2014-11-17T08:33:00Z</dcterms:created>
  <dcterms:modified xsi:type="dcterms:W3CDTF">2022-11-16T02:03:00Z</dcterms:modified>
</cp:coreProperties>
</file>